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079" w:rsidRDefault="00482079" w:rsidP="00482079">
      <w:pPr>
        <w:rPr>
          <w:rFonts w:eastAsia="楷体_GB2312"/>
          <w:b/>
          <w:sz w:val="72"/>
          <w:szCs w:val="72"/>
        </w:rPr>
      </w:pPr>
    </w:p>
    <w:p w:rsidR="00482079" w:rsidRDefault="00482079" w:rsidP="00482079">
      <w:pPr>
        <w:pStyle w:val="afc"/>
        <w:tabs>
          <w:tab w:val="center" w:pos="4476"/>
          <w:tab w:val="right" w:pos="8953"/>
        </w:tabs>
        <w:ind w:firstLine="0"/>
        <w:rPr>
          <w:rFonts w:eastAsia="黑体"/>
          <w:b/>
          <w:bCs/>
          <w:sz w:val="84"/>
        </w:rPr>
      </w:pPr>
      <w:bookmarkStart w:id="0" w:name="_Toc455914596"/>
      <w:bookmarkStart w:id="1" w:name="_Toc142209795"/>
      <w:bookmarkStart w:id="2" w:name="_Toc115756014"/>
      <w:r>
        <w:rPr>
          <w:rFonts w:eastAsia="楷体_GB2312" w:hint="eastAsia"/>
          <w:b/>
          <w:noProof/>
          <w:sz w:val="72"/>
          <w:szCs w:val="72"/>
        </w:rPr>
        <w:drawing>
          <wp:inline distT="0" distB="0" distL="114300" distR="114300" wp14:anchorId="50B363C3" wp14:editId="0D070004">
            <wp:extent cx="3667125" cy="919480"/>
            <wp:effectExtent l="0" t="0" r="0" b="0"/>
            <wp:docPr id="3" name="图片 1" descr="江苏开放大学 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江苏开放大学 新logo"/>
                    <pic:cNvPicPr>
                      <a:picLocks noChangeAspect="1"/>
                    </pic:cNvPicPr>
                  </pic:nvPicPr>
                  <pic:blipFill>
                    <a:blip r:embed="rId8" cstate="print"/>
                    <a:stretch>
                      <a:fillRect/>
                    </a:stretch>
                  </pic:blipFill>
                  <pic:spPr>
                    <a:xfrm>
                      <a:off x="0" y="0"/>
                      <a:ext cx="3667125" cy="919480"/>
                    </a:xfrm>
                    <a:prstGeom prst="rect">
                      <a:avLst/>
                    </a:prstGeom>
                    <a:noFill/>
                    <a:ln w="9525">
                      <a:noFill/>
                    </a:ln>
                    <a:effectLst>
                      <a:outerShdw dist="35921" dir="2699999" algn="ctr" rotWithShape="0">
                        <a:srgbClr val="808080"/>
                      </a:outerShdw>
                    </a:effectLst>
                  </pic:spPr>
                </pic:pic>
              </a:graphicData>
            </a:graphic>
          </wp:inline>
        </w:drawing>
      </w:r>
    </w:p>
    <w:p w:rsidR="00482079" w:rsidRDefault="00482079" w:rsidP="00482079">
      <w:pPr>
        <w:pStyle w:val="afc"/>
        <w:tabs>
          <w:tab w:val="center" w:pos="4476"/>
          <w:tab w:val="right" w:pos="8953"/>
        </w:tabs>
        <w:ind w:firstLineChars="200" w:firstLine="1687"/>
        <w:rPr>
          <w:rFonts w:eastAsia="黑体"/>
          <w:b/>
          <w:bCs/>
          <w:sz w:val="84"/>
        </w:rPr>
      </w:pPr>
    </w:p>
    <w:p w:rsidR="00482079" w:rsidRDefault="00482079" w:rsidP="00482079">
      <w:pPr>
        <w:pStyle w:val="afc"/>
        <w:tabs>
          <w:tab w:val="center" w:pos="4476"/>
          <w:tab w:val="right" w:pos="8953"/>
        </w:tabs>
        <w:ind w:firstLineChars="76" w:firstLine="641"/>
        <w:jc w:val="center"/>
        <w:rPr>
          <w:rFonts w:eastAsia="黑体"/>
          <w:b/>
          <w:bCs/>
          <w:sz w:val="84"/>
        </w:rPr>
      </w:pPr>
      <w:r>
        <w:rPr>
          <w:rFonts w:eastAsia="黑体" w:hint="eastAsia"/>
          <w:b/>
          <w:bCs/>
          <w:sz w:val="84"/>
        </w:rPr>
        <w:t>招　标　文　件</w:t>
      </w:r>
    </w:p>
    <w:p w:rsidR="00482079" w:rsidRDefault="00482079" w:rsidP="00482079">
      <w:pPr>
        <w:pStyle w:val="afc"/>
        <w:ind w:firstLineChars="200" w:firstLine="723"/>
        <w:rPr>
          <w:rFonts w:ascii="宋体" w:hAnsi="宋体"/>
          <w:b/>
          <w:bCs/>
          <w:sz w:val="36"/>
          <w:szCs w:val="36"/>
        </w:rPr>
      </w:pPr>
    </w:p>
    <w:p w:rsidR="00482079" w:rsidRDefault="00482079" w:rsidP="00482079">
      <w:pPr>
        <w:widowControl/>
        <w:shd w:val="clear" w:color="auto" w:fill="FFFFFF"/>
        <w:spacing w:line="400" w:lineRule="atLeast"/>
        <w:rPr>
          <w:rFonts w:ascii="宋体" w:hAnsi="宋体"/>
          <w:b/>
          <w:sz w:val="36"/>
        </w:rPr>
      </w:pPr>
    </w:p>
    <w:p w:rsidR="00482079" w:rsidRDefault="00482079" w:rsidP="00482079">
      <w:pPr>
        <w:spacing w:line="360" w:lineRule="auto"/>
        <w:ind w:leftChars="300" w:left="630" w:firstLineChars="200" w:firstLine="723"/>
        <w:jc w:val="left"/>
        <w:rPr>
          <w:rFonts w:ascii="宋体" w:hAnsi="宋体"/>
          <w:b/>
          <w:sz w:val="36"/>
        </w:rPr>
      </w:pPr>
      <w:r>
        <w:rPr>
          <w:rFonts w:ascii="宋体" w:hAnsi="宋体" w:hint="eastAsia"/>
          <w:b/>
          <w:sz w:val="36"/>
        </w:rPr>
        <w:t>项目名称：</w:t>
      </w:r>
      <w:r w:rsidR="00F406F5" w:rsidRPr="00F406F5">
        <w:rPr>
          <w:rFonts w:ascii="宋体" w:hAnsi="宋体" w:hint="eastAsia"/>
          <w:b/>
          <w:sz w:val="36"/>
          <w:u w:val="single"/>
        </w:rPr>
        <w:t xml:space="preserve"> </w:t>
      </w:r>
      <w:r w:rsidR="00F406F5">
        <w:rPr>
          <w:rFonts w:ascii="宋体" w:hAnsi="宋体" w:hint="eastAsia"/>
          <w:b/>
          <w:sz w:val="36"/>
          <w:u w:val="single"/>
        </w:rPr>
        <w:t xml:space="preserve">     </w:t>
      </w:r>
      <w:r w:rsidR="00B562BC">
        <w:rPr>
          <w:rFonts w:ascii="宋体" w:hAnsi="宋体" w:hint="eastAsia"/>
          <w:b/>
          <w:sz w:val="36"/>
          <w:u w:val="single"/>
        </w:rPr>
        <w:t>古平岗校区操场音响设备</w:t>
      </w:r>
      <w:r w:rsidR="00F406F5">
        <w:rPr>
          <w:rFonts w:ascii="宋体" w:hAnsi="宋体" w:hint="eastAsia"/>
          <w:b/>
          <w:sz w:val="36"/>
          <w:u w:val="single"/>
        </w:rPr>
        <w:t xml:space="preserve">         </w:t>
      </w:r>
      <w:r w:rsidRPr="00EF6EE4">
        <w:rPr>
          <w:rFonts w:ascii="宋体" w:hAnsi="宋体" w:hint="eastAsia"/>
          <w:b/>
          <w:sz w:val="36"/>
          <w:u w:val="single"/>
        </w:rPr>
        <w:t xml:space="preserve"> </w:t>
      </w:r>
      <w:r>
        <w:rPr>
          <w:rFonts w:ascii="宋体" w:hAnsi="宋体" w:hint="eastAsia"/>
          <w:b/>
          <w:sz w:val="36"/>
        </w:rPr>
        <w:t xml:space="preserve">     </w:t>
      </w:r>
    </w:p>
    <w:p w:rsidR="00482079" w:rsidRPr="00EF6EE4" w:rsidRDefault="00482079" w:rsidP="00EF6EE4">
      <w:pPr>
        <w:spacing w:line="360" w:lineRule="auto"/>
        <w:ind w:leftChars="300" w:left="630" w:firstLineChars="200" w:firstLine="723"/>
        <w:jc w:val="left"/>
        <w:rPr>
          <w:rFonts w:ascii="宋体" w:hAnsi="宋体"/>
          <w:u w:val="single"/>
        </w:rPr>
      </w:pPr>
      <w:r>
        <w:rPr>
          <w:rFonts w:ascii="宋体" w:hAnsi="宋体" w:hint="eastAsia"/>
          <w:b/>
          <w:sz w:val="36"/>
        </w:rPr>
        <w:t>项目编号：</w:t>
      </w:r>
      <w:r w:rsidR="00F406F5" w:rsidRPr="00F406F5">
        <w:rPr>
          <w:rFonts w:ascii="宋体" w:hAnsi="宋体" w:hint="eastAsia"/>
          <w:b/>
          <w:sz w:val="36"/>
          <w:u w:val="single"/>
        </w:rPr>
        <w:t xml:space="preserve"> </w:t>
      </w:r>
      <w:r w:rsidR="00F406F5">
        <w:rPr>
          <w:rFonts w:ascii="宋体" w:hAnsi="宋体" w:hint="eastAsia"/>
          <w:b/>
          <w:sz w:val="36"/>
          <w:u w:val="single"/>
        </w:rPr>
        <w:t xml:space="preserve">     </w:t>
      </w:r>
      <w:r w:rsidR="00F406F5" w:rsidRPr="00F406F5">
        <w:rPr>
          <w:rFonts w:ascii="宋体" w:hAnsi="宋体" w:hint="eastAsia"/>
          <w:b/>
          <w:sz w:val="36"/>
          <w:u w:val="single"/>
        </w:rPr>
        <w:t xml:space="preserve"> </w:t>
      </w:r>
      <w:r w:rsidR="00B562BC">
        <w:rPr>
          <w:rFonts w:ascii="宋体" w:hAnsi="宋体"/>
          <w:b/>
          <w:sz w:val="36"/>
          <w:u w:val="single"/>
        </w:rPr>
        <w:t>2018-ZB-XC0</w:t>
      </w:r>
      <w:r w:rsidR="00B562BC">
        <w:rPr>
          <w:rFonts w:ascii="宋体" w:hAnsi="宋体" w:hint="eastAsia"/>
          <w:b/>
          <w:sz w:val="36"/>
          <w:u w:val="single"/>
        </w:rPr>
        <w:t>44</w:t>
      </w:r>
      <w:r w:rsidR="00F406F5">
        <w:rPr>
          <w:rFonts w:ascii="宋体" w:hAnsi="宋体" w:hint="eastAsia"/>
          <w:b/>
          <w:sz w:val="36"/>
          <w:u w:val="single"/>
        </w:rPr>
        <w:t xml:space="preserve">  </w:t>
      </w:r>
      <w:r w:rsidR="00B562BC">
        <w:rPr>
          <w:rFonts w:ascii="宋体" w:hAnsi="宋体" w:hint="eastAsia"/>
          <w:b/>
          <w:sz w:val="36"/>
          <w:u w:val="single"/>
        </w:rPr>
        <w:t xml:space="preserve">         </w:t>
      </w:r>
      <w:r w:rsidR="00F406F5">
        <w:rPr>
          <w:rFonts w:ascii="宋体" w:hAnsi="宋体" w:hint="eastAsia"/>
          <w:b/>
          <w:sz w:val="36"/>
          <w:u w:val="single"/>
        </w:rPr>
        <w:t xml:space="preserve">     </w:t>
      </w:r>
    </w:p>
    <w:p w:rsidR="00482079" w:rsidRDefault="00482079" w:rsidP="00482079">
      <w:pPr>
        <w:pStyle w:val="afc"/>
        <w:spacing w:before="0" w:after="0"/>
        <w:ind w:firstLine="0"/>
        <w:rPr>
          <w:rFonts w:ascii="宋体" w:hAnsi="宋体"/>
        </w:rPr>
      </w:pPr>
    </w:p>
    <w:p w:rsidR="00482079" w:rsidRDefault="00482079" w:rsidP="00482079">
      <w:pPr>
        <w:pStyle w:val="afc"/>
        <w:spacing w:before="0" w:after="0"/>
        <w:ind w:firstLine="0"/>
        <w:rPr>
          <w:rFonts w:ascii="宋体" w:hAnsi="宋体"/>
        </w:rPr>
      </w:pPr>
    </w:p>
    <w:p w:rsidR="00482079" w:rsidRDefault="00482079" w:rsidP="00482079">
      <w:pPr>
        <w:pStyle w:val="afc"/>
        <w:spacing w:before="0" w:after="0"/>
        <w:ind w:firstLine="0"/>
        <w:rPr>
          <w:rFonts w:ascii="宋体" w:hAnsi="宋体"/>
        </w:rPr>
      </w:pPr>
    </w:p>
    <w:p w:rsidR="00482079" w:rsidRDefault="00482079" w:rsidP="00482079">
      <w:pPr>
        <w:pStyle w:val="afc"/>
        <w:spacing w:before="0" w:after="0"/>
        <w:ind w:firstLine="0"/>
        <w:rPr>
          <w:rFonts w:ascii="宋体" w:hAnsi="宋体"/>
        </w:rPr>
      </w:pPr>
    </w:p>
    <w:p w:rsidR="00482079" w:rsidRDefault="00482079" w:rsidP="00482079">
      <w:pPr>
        <w:pStyle w:val="afc"/>
        <w:spacing w:before="0" w:after="0"/>
        <w:ind w:firstLine="0"/>
        <w:rPr>
          <w:rFonts w:ascii="宋体" w:hAnsi="宋体"/>
        </w:rPr>
      </w:pPr>
    </w:p>
    <w:p w:rsidR="00482079" w:rsidRDefault="00482079" w:rsidP="00482079">
      <w:pPr>
        <w:pStyle w:val="afc"/>
        <w:spacing w:before="0" w:after="0"/>
        <w:ind w:firstLine="0"/>
        <w:rPr>
          <w:rFonts w:ascii="宋体" w:hAnsi="宋体"/>
        </w:rPr>
      </w:pPr>
    </w:p>
    <w:p w:rsidR="00482079" w:rsidRDefault="00482079" w:rsidP="00482079">
      <w:pPr>
        <w:pStyle w:val="afc"/>
        <w:spacing w:before="0" w:after="0"/>
        <w:ind w:firstLine="0"/>
        <w:rPr>
          <w:rFonts w:ascii="宋体" w:hAnsi="宋体"/>
        </w:rPr>
      </w:pPr>
    </w:p>
    <w:p w:rsidR="00482079" w:rsidRDefault="00482079" w:rsidP="00482079">
      <w:pPr>
        <w:pStyle w:val="afc"/>
        <w:spacing w:before="0" w:after="0"/>
        <w:ind w:firstLine="0"/>
        <w:rPr>
          <w:rFonts w:ascii="宋体" w:hAnsi="宋体"/>
        </w:rPr>
      </w:pPr>
    </w:p>
    <w:p w:rsidR="00482079" w:rsidRDefault="00482079" w:rsidP="00482079">
      <w:pPr>
        <w:pStyle w:val="afc"/>
        <w:spacing w:before="0" w:after="0"/>
        <w:ind w:firstLine="0"/>
        <w:rPr>
          <w:rFonts w:ascii="宋体" w:hAnsi="宋体"/>
        </w:rPr>
      </w:pPr>
    </w:p>
    <w:p w:rsidR="00482079" w:rsidRDefault="00482079" w:rsidP="00482079">
      <w:pPr>
        <w:pStyle w:val="afc"/>
        <w:ind w:firstLine="0"/>
        <w:jc w:val="center"/>
        <w:rPr>
          <w:b/>
          <w:bCs/>
          <w:sz w:val="32"/>
        </w:rPr>
      </w:pPr>
      <w:r>
        <w:rPr>
          <w:rFonts w:hint="eastAsia"/>
          <w:b/>
          <w:bCs/>
          <w:sz w:val="32"/>
        </w:rPr>
        <w:t>江苏开放大学</w:t>
      </w:r>
    </w:p>
    <w:p w:rsidR="00482079" w:rsidRDefault="00482079" w:rsidP="00482079">
      <w:pPr>
        <w:pStyle w:val="afc"/>
        <w:spacing w:before="0" w:after="0"/>
        <w:ind w:firstLine="0"/>
        <w:rPr>
          <w:rFonts w:ascii="宋体" w:hAnsi="宋体"/>
        </w:rPr>
      </w:pPr>
    </w:p>
    <w:p w:rsidR="00482079" w:rsidRDefault="00482079" w:rsidP="00482079">
      <w:pPr>
        <w:pStyle w:val="3"/>
        <w:jc w:val="center"/>
        <w:rPr>
          <w:rFonts w:ascii="Times New Roman" w:eastAsia="楷体" w:hAnsi="Times New Roman"/>
          <w:sz w:val="28"/>
          <w:szCs w:val="21"/>
        </w:rPr>
      </w:pPr>
      <w:r>
        <w:rPr>
          <w:rFonts w:ascii="Times New Roman" w:eastAsia="楷体" w:hAnsi="Times New Roman"/>
          <w:sz w:val="44"/>
        </w:rPr>
        <w:lastRenderedPageBreak/>
        <w:t>第一部分</w:t>
      </w:r>
      <w:r>
        <w:rPr>
          <w:rFonts w:ascii="Times New Roman" w:eastAsia="楷体" w:hAnsi="Times New Roman" w:hint="eastAsia"/>
          <w:sz w:val="44"/>
        </w:rPr>
        <w:t xml:space="preserve">  </w:t>
      </w:r>
      <w:r>
        <w:rPr>
          <w:rFonts w:ascii="Times New Roman" w:eastAsia="楷体" w:hAnsi="Times New Roman"/>
          <w:sz w:val="44"/>
        </w:rPr>
        <w:t>投标邀请函</w:t>
      </w:r>
      <w:bookmarkEnd w:id="0"/>
    </w:p>
    <w:p w:rsidR="00482079" w:rsidRDefault="00482079" w:rsidP="00482079">
      <w:pPr>
        <w:pStyle w:val="af0"/>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根据需要，现对我校</w:t>
      </w:r>
      <w:r w:rsidR="00F406F5">
        <w:rPr>
          <w:rFonts w:ascii="Times New Roman" w:hAnsi="Times New Roman" w:cs="Times New Roman" w:hint="eastAsia"/>
          <w:sz w:val="21"/>
          <w:szCs w:val="21"/>
        </w:rPr>
        <w:t xml:space="preserve"> </w:t>
      </w:r>
      <w:r w:rsidR="00F406F5" w:rsidRPr="00F406F5">
        <w:rPr>
          <w:rFonts w:ascii="Times New Roman" w:hAnsi="Times New Roman" w:cs="Times New Roman" w:hint="eastAsia"/>
          <w:sz w:val="21"/>
          <w:szCs w:val="21"/>
          <w:u w:val="single"/>
        </w:rPr>
        <w:t xml:space="preserve"> </w:t>
      </w:r>
      <w:r w:rsidR="00CF314B" w:rsidRPr="00CF314B">
        <w:rPr>
          <w:rFonts w:ascii="Times New Roman" w:hAnsi="Times New Roman" w:cs="Times New Roman" w:hint="eastAsia"/>
          <w:sz w:val="21"/>
          <w:szCs w:val="21"/>
          <w:u w:val="single"/>
        </w:rPr>
        <w:t>古平岗校区操场音响设备</w:t>
      </w:r>
      <w:r w:rsidR="00EF6EE4" w:rsidRPr="00EF6EE4">
        <w:rPr>
          <w:rFonts w:ascii="Times New Roman" w:hAnsi="Times New Roman" w:cs="Times New Roman" w:hint="eastAsia"/>
          <w:sz w:val="21"/>
          <w:szCs w:val="21"/>
          <w:u w:val="single"/>
        </w:rPr>
        <w:t xml:space="preserve"> </w:t>
      </w:r>
      <w:r>
        <w:rPr>
          <w:rFonts w:ascii="Times New Roman" w:hAnsi="Times New Roman" w:cs="Times New Roman" w:hint="eastAsia"/>
          <w:sz w:val="21"/>
          <w:szCs w:val="21"/>
          <w:u w:val="single"/>
        </w:rPr>
        <w:t xml:space="preserve"> </w:t>
      </w:r>
      <w:r>
        <w:rPr>
          <w:rFonts w:ascii="Times New Roman" w:hAnsi="Times New Roman" w:cs="Times New Roman"/>
          <w:sz w:val="21"/>
          <w:szCs w:val="21"/>
        </w:rPr>
        <w:t>项目组织公开招标，欢迎符合资格条件的单位前来投标。</w:t>
      </w:r>
    </w:p>
    <w:p w:rsidR="00482079" w:rsidRPr="000D28DC" w:rsidRDefault="00482079" w:rsidP="00482079">
      <w:pPr>
        <w:pStyle w:val="3"/>
        <w:rPr>
          <w:rFonts w:ascii="Times New Roman" w:hAnsi="Times New Roman"/>
          <w:sz w:val="21"/>
          <w:szCs w:val="21"/>
        </w:rPr>
      </w:pPr>
      <w:bookmarkStart w:id="3" w:name="_Toc455914597"/>
      <w:r>
        <w:rPr>
          <w:rFonts w:ascii="Times New Roman" w:hAnsi="Times New Roman"/>
          <w:sz w:val="21"/>
          <w:szCs w:val="21"/>
        </w:rPr>
        <w:t>1.1</w:t>
      </w:r>
      <w:r>
        <w:rPr>
          <w:rFonts w:ascii="Times New Roman" w:hAnsi="Times New Roman"/>
          <w:sz w:val="21"/>
          <w:szCs w:val="21"/>
        </w:rPr>
        <w:t>项</w:t>
      </w:r>
      <w:r w:rsidRPr="000D28DC">
        <w:rPr>
          <w:rFonts w:ascii="Times New Roman" w:hAnsi="Times New Roman"/>
          <w:sz w:val="21"/>
          <w:szCs w:val="21"/>
        </w:rPr>
        <w:t>目概况</w:t>
      </w:r>
      <w:bookmarkEnd w:id="3"/>
    </w:p>
    <w:p w:rsidR="00482079" w:rsidRPr="000D28DC" w:rsidRDefault="00482079" w:rsidP="00EF6EE4">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sidRPr="000D28DC">
        <w:rPr>
          <w:rFonts w:ascii="Times New Roman" w:hAnsi="Times New Roman" w:cs="Times New Roman"/>
          <w:sz w:val="21"/>
          <w:szCs w:val="21"/>
        </w:rPr>
        <w:t>项目编号：</w:t>
      </w:r>
      <w:r w:rsidR="00CF314B">
        <w:rPr>
          <w:rFonts w:ascii="Times New Roman" w:hAnsi="Times New Roman" w:cs="Times New Roman"/>
          <w:sz w:val="21"/>
          <w:szCs w:val="21"/>
          <w:u w:val="single"/>
        </w:rPr>
        <w:t>2018-ZB-XC0</w:t>
      </w:r>
      <w:r w:rsidR="00CF314B">
        <w:rPr>
          <w:rFonts w:ascii="Times New Roman" w:hAnsi="Times New Roman" w:cs="Times New Roman" w:hint="eastAsia"/>
          <w:sz w:val="21"/>
          <w:szCs w:val="21"/>
          <w:u w:val="single"/>
        </w:rPr>
        <w:t>44</w:t>
      </w:r>
      <w:r w:rsidRPr="000D28DC">
        <w:rPr>
          <w:rFonts w:ascii="Times New Roman" w:hAnsi="Times New Roman" w:cs="Times New Roman" w:hint="eastAsia"/>
          <w:sz w:val="21"/>
          <w:szCs w:val="21"/>
        </w:rPr>
        <w:t xml:space="preserve"> </w:t>
      </w:r>
    </w:p>
    <w:p w:rsidR="00482079" w:rsidRPr="000D28DC" w:rsidRDefault="00482079" w:rsidP="00CF314B">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sidRPr="000D28DC">
        <w:rPr>
          <w:rFonts w:ascii="Times New Roman" w:hAnsi="Times New Roman" w:cs="Times New Roman"/>
          <w:sz w:val="21"/>
          <w:szCs w:val="21"/>
        </w:rPr>
        <w:t>项目名称：</w:t>
      </w:r>
      <w:r w:rsidR="00CF314B" w:rsidRPr="00CF314B">
        <w:rPr>
          <w:rFonts w:ascii="Times New Roman" w:hAnsi="Times New Roman" w:cs="Times New Roman" w:hint="eastAsia"/>
          <w:sz w:val="21"/>
          <w:szCs w:val="21"/>
          <w:u w:val="single"/>
        </w:rPr>
        <w:t>古平岗校区操场音响设备</w:t>
      </w:r>
    </w:p>
    <w:p w:rsidR="00482079" w:rsidRPr="000D28DC" w:rsidRDefault="00482079" w:rsidP="00482079">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sidRPr="000D28DC">
        <w:rPr>
          <w:rFonts w:ascii="Times New Roman" w:hAnsi="Times New Roman" w:cs="Times New Roman" w:hint="eastAsia"/>
          <w:sz w:val="21"/>
          <w:szCs w:val="21"/>
        </w:rPr>
        <w:t>项目预算：</w:t>
      </w:r>
      <w:r w:rsidRPr="000D28DC">
        <w:rPr>
          <w:rFonts w:ascii="Times New Roman" w:hAnsi="Times New Roman" w:cs="Times New Roman" w:hint="eastAsia"/>
          <w:sz w:val="21"/>
          <w:szCs w:val="21"/>
        </w:rPr>
        <w:t xml:space="preserve"> </w:t>
      </w:r>
      <w:r w:rsidR="00CF314B">
        <w:rPr>
          <w:rFonts w:ascii="Times New Roman" w:hAnsi="Times New Roman" w:cs="Times New Roman" w:hint="eastAsia"/>
          <w:sz w:val="21"/>
          <w:szCs w:val="21"/>
        </w:rPr>
        <w:t>10</w:t>
      </w:r>
      <w:r w:rsidR="00EF6EE4" w:rsidRPr="000D28DC">
        <w:rPr>
          <w:rFonts w:ascii="Times New Roman" w:hAnsi="Times New Roman" w:cs="Times New Roman" w:hint="eastAsia"/>
          <w:sz w:val="21"/>
          <w:szCs w:val="21"/>
        </w:rPr>
        <w:t>万</w:t>
      </w:r>
    </w:p>
    <w:p w:rsidR="00482079" w:rsidRPr="000D28DC" w:rsidRDefault="00482079" w:rsidP="00482079">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sidRPr="000D28DC">
        <w:rPr>
          <w:rFonts w:ascii="Times New Roman" w:hAnsi="Times New Roman" w:cs="Times New Roman" w:hint="eastAsia"/>
          <w:sz w:val="21"/>
          <w:szCs w:val="21"/>
        </w:rPr>
        <w:t>免费质保期：</w:t>
      </w:r>
      <w:r w:rsidRPr="000D28DC">
        <w:rPr>
          <w:rFonts w:ascii="Times New Roman" w:hAnsi="Times New Roman" w:cs="Times New Roman" w:hint="eastAsia"/>
          <w:sz w:val="21"/>
          <w:szCs w:val="21"/>
        </w:rPr>
        <w:t xml:space="preserve"> </w:t>
      </w:r>
      <w:r w:rsidR="00C107CF">
        <w:rPr>
          <w:rFonts w:ascii="Times New Roman" w:hAnsi="Times New Roman" w:cs="Times New Roman" w:hint="eastAsia"/>
          <w:sz w:val="21"/>
          <w:szCs w:val="21"/>
        </w:rPr>
        <w:t>3</w:t>
      </w:r>
      <w:r w:rsidR="00C107CF">
        <w:rPr>
          <w:rFonts w:ascii="Times New Roman" w:hAnsi="Times New Roman" w:cs="Times New Roman" w:hint="eastAsia"/>
          <w:sz w:val="21"/>
          <w:szCs w:val="21"/>
        </w:rPr>
        <w:t>年</w:t>
      </w:r>
    </w:p>
    <w:p w:rsidR="00482079" w:rsidRPr="000D28DC" w:rsidRDefault="00482079" w:rsidP="00482079">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sidRPr="000D28DC">
        <w:rPr>
          <w:rFonts w:ascii="Times New Roman" w:hAnsi="Times New Roman" w:cs="Times New Roman" w:hint="eastAsia"/>
          <w:sz w:val="21"/>
          <w:szCs w:val="21"/>
        </w:rPr>
        <w:t>供货期：</w:t>
      </w:r>
      <w:r w:rsidRPr="000D28DC">
        <w:rPr>
          <w:rFonts w:ascii="Times New Roman" w:hAnsi="Times New Roman" w:cs="Times New Roman" w:hint="eastAsia"/>
          <w:sz w:val="21"/>
          <w:szCs w:val="21"/>
        </w:rPr>
        <w:t xml:space="preserve"> </w:t>
      </w:r>
      <w:r w:rsidR="00CF314B">
        <w:rPr>
          <w:rFonts w:ascii="Times New Roman" w:hAnsi="Times New Roman" w:cs="Times New Roman" w:hint="eastAsia"/>
          <w:sz w:val="21"/>
          <w:szCs w:val="21"/>
        </w:rPr>
        <w:t>10</w:t>
      </w:r>
      <w:r w:rsidR="00C107CF">
        <w:rPr>
          <w:rFonts w:ascii="Times New Roman" w:hAnsi="Times New Roman" w:cs="Times New Roman" w:hint="eastAsia"/>
          <w:sz w:val="21"/>
          <w:szCs w:val="21"/>
        </w:rPr>
        <w:t>天</w:t>
      </w:r>
    </w:p>
    <w:p w:rsidR="00482079" w:rsidRDefault="00482079" w:rsidP="00482079">
      <w:pPr>
        <w:pStyle w:val="3"/>
        <w:rPr>
          <w:rFonts w:ascii="Times New Roman" w:hAnsi="Times New Roman"/>
          <w:sz w:val="21"/>
          <w:szCs w:val="21"/>
        </w:rPr>
      </w:pPr>
      <w:bookmarkStart w:id="4" w:name="_Toc455914598"/>
      <w:r>
        <w:rPr>
          <w:rFonts w:ascii="Times New Roman" w:hAnsi="Times New Roman"/>
          <w:sz w:val="21"/>
          <w:szCs w:val="21"/>
        </w:rPr>
        <w:t>1.2</w:t>
      </w:r>
      <w:r>
        <w:rPr>
          <w:rFonts w:ascii="Times New Roman" w:hAnsi="Times New Roman"/>
          <w:sz w:val="21"/>
          <w:szCs w:val="21"/>
        </w:rPr>
        <w:t>投标人资质条件</w:t>
      </w:r>
      <w:bookmarkStart w:id="5" w:name="_Toc422840930"/>
      <w:bookmarkEnd w:id="4"/>
    </w:p>
    <w:p w:rsidR="00482079" w:rsidRDefault="00482079" w:rsidP="00482079">
      <w:pPr>
        <w:spacing w:line="360" w:lineRule="auto"/>
        <w:ind w:firstLineChars="200" w:firstLine="420"/>
        <w:jc w:val="left"/>
        <w:rPr>
          <w:kern w:val="0"/>
          <w:szCs w:val="21"/>
        </w:rPr>
      </w:pPr>
      <w:r>
        <w:rPr>
          <w:rFonts w:hint="eastAsia"/>
          <w:kern w:val="0"/>
          <w:szCs w:val="21"/>
        </w:rPr>
        <w:t>1</w:t>
      </w:r>
      <w:r>
        <w:rPr>
          <w:rFonts w:hint="eastAsia"/>
          <w:kern w:val="0"/>
          <w:szCs w:val="21"/>
        </w:rPr>
        <w:t>、参加本次采购活动的投标人须符合《中华人民共和国政府采购法》第二十二条之规定。</w:t>
      </w:r>
    </w:p>
    <w:p w:rsidR="00C23697" w:rsidRDefault="00482079" w:rsidP="00482079">
      <w:pPr>
        <w:spacing w:line="360" w:lineRule="auto"/>
        <w:ind w:firstLineChars="200" w:firstLine="420"/>
        <w:jc w:val="left"/>
        <w:rPr>
          <w:rFonts w:hint="eastAsia"/>
          <w:kern w:val="0"/>
          <w:szCs w:val="21"/>
        </w:rPr>
      </w:pPr>
      <w:r>
        <w:rPr>
          <w:rFonts w:hint="eastAsia"/>
          <w:kern w:val="0"/>
          <w:szCs w:val="21"/>
        </w:rPr>
        <w:t>2</w:t>
      </w:r>
      <w:r>
        <w:rPr>
          <w:rFonts w:hint="eastAsia"/>
          <w:kern w:val="0"/>
          <w:szCs w:val="21"/>
        </w:rPr>
        <w:t>、采购人根据采购项目的特殊要求规定的特定条件：</w:t>
      </w:r>
    </w:p>
    <w:p w:rsidR="00482079" w:rsidRDefault="00C23697" w:rsidP="00482079">
      <w:pPr>
        <w:spacing w:line="360" w:lineRule="auto"/>
        <w:ind w:firstLineChars="200" w:firstLine="420"/>
        <w:jc w:val="left"/>
        <w:rPr>
          <w:kern w:val="0"/>
          <w:szCs w:val="21"/>
        </w:rPr>
      </w:pPr>
      <w:r w:rsidRPr="00C23697">
        <w:rPr>
          <w:rFonts w:hint="eastAsia"/>
          <w:kern w:val="0"/>
          <w:szCs w:val="21"/>
        </w:rPr>
        <w:t>提供</w:t>
      </w:r>
      <w:r w:rsidRPr="00C23697">
        <w:rPr>
          <w:rFonts w:hint="eastAsia"/>
          <w:kern w:val="0"/>
          <w:szCs w:val="21"/>
        </w:rPr>
        <w:t>4</w:t>
      </w:r>
      <w:r w:rsidRPr="00C23697">
        <w:rPr>
          <w:rFonts w:hint="eastAsia"/>
          <w:kern w:val="0"/>
          <w:szCs w:val="21"/>
        </w:rPr>
        <w:t>个</w:t>
      </w:r>
      <w:r w:rsidRPr="00C23697">
        <w:rPr>
          <w:rFonts w:hint="eastAsia"/>
          <w:kern w:val="0"/>
          <w:szCs w:val="21"/>
        </w:rPr>
        <w:t>2016</w:t>
      </w:r>
      <w:r w:rsidRPr="00C23697">
        <w:rPr>
          <w:rFonts w:hint="eastAsia"/>
          <w:kern w:val="0"/>
          <w:szCs w:val="21"/>
        </w:rPr>
        <w:t>年以来大于等于</w:t>
      </w:r>
      <w:r w:rsidRPr="00C23697">
        <w:rPr>
          <w:rFonts w:hint="eastAsia"/>
          <w:kern w:val="0"/>
          <w:szCs w:val="21"/>
        </w:rPr>
        <w:t>10</w:t>
      </w:r>
      <w:r w:rsidRPr="00C23697">
        <w:rPr>
          <w:rFonts w:hint="eastAsia"/>
          <w:kern w:val="0"/>
          <w:szCs w:val="21"/>
        </w:rPr>
        <w:t>万元的成功案例（提供合同复印件、相对应的设备清单、甲方联系人及联系电话）。否则作为不合格标书，不予参加评审。</w:t>
      </w:r>
    </w:p>
    <w:p w:rsidR="00482079" w:rsidRDefault="00482079" w:rsidP="00482079">
      <w:pPr>
        <w:spacing w:line="360" w:lineRule="auto"/>
        <w:ind w:firstLineChars="200" w:firstLine="420"/>
        <w:jc w:val="left"/>
        <w:rPr>
          <w:kern w:val="0"/>
          <w:szCs w:val="21"/>
        </w:rPr>
      </w:pPr>
      <w:r>
        <w:rPr>
          <w:rFonts w:hint="eastAsia"/>
          <w:kern w:val="0"/>
          <w:szCs w:val="21"/>
        </w:rPr>
        <w:t>3</w:t>
      </w:r>
      <w:r>
        <w:rPr>
          <w:rFonts w:hint="eastAsia"/>
          <w:kern w:val="0"/>
          <w:szCs w:val="21"/>
        </w:rPr>
        <w:t>、投标人未被“信用中国”网站（</w:t>
      </w:r>
      <w:r>
        <w:rPr>
          <w:rFonts w:hint="eastAsia"/>
          <w:kern w:val="0"/>
          <w:szCs w:val="21"/>
        </w:rPr>
        <w:t>www.creditchina.gov.cn</w:t>
      </w:r>
      <w:r>
        <w:rPr>
          <w:rFonts w:hint="eastAsia"/>
          <w:kern w:val="0"/>
          <w:szCs w:val="21"/>
        </w:rPr>
        <w:t>）列入失信执行人、重大税收违法案件当事人名单、政府采购严重违法失信行为记录名单，请提供信用查询截图。</w:t>
      </w:r>
    </w:p>
    <w:p w:rsidR="00482079" w:rsidRDefault="00482079" w:rsidP="00482079">
      <w:pPr>
        <w:spacing w:line="360" w:lineRule="auto"/>
        <w:ind w:firstLineChars="200" w:firstLine="420"/>
        <w:jc w:val="left"/>
        <w:rPr>
          <w:szCs w:val="21"/>
        </w:rPr>
      </w:pPr>
      <w:r>
        <w:rPr>
          <w:rFonts w:hint="eastAsia"/>
          <w:kern w:val="0"/>
          <w:szCs w:val="21"/>
        </w:rPr>
        <w:t>4</w:t>
      </w:r>
      <w:r>
        <w:rPr>
          <w:rFonts w:hint="eastAsia"/>
          <w:kern w:val="0"/>
          <w:szCs w:val="21"/>
        </w:rPr>
        <w:t>、本项目不接受联合体投标。</w:t>
      </w:r>
    </w:p>
    <w:bookmarkEnd w:id="5"/>
    <w:p w:rsidR="00482079" w:rsidRDefault="00482079" w:rsidP="00482079">
      <w:pPr>
        <w:pStyle w:val="3"/>
        <w:rPr>
          <w:sz w:val="24"/>
          <w:szCs w:val="24"/>
        </w:rPr>
      </w:pPr>
      <w:r>
        <w:rPr>
          <w:rFonts w:ascii="Times New Roman" w:hAnsi="Times New Roman" w:hint="eastAsia"/>
          <w:sz w:val="21"/>
          <w:szCs w:val="21"/>
        </w:rPr>
        <w:t>1</w:t>
      </w:r>
      <w:r>
        <w:rPr>
          <w:rFonts w:ascii="Times New Roman" w:hAnsi="Times New Roman"/>
          <w:sz w:val="21"/>
          <w:szCs w:val="21"/>
        </w:rPr>
        <w:t>.</w:t>
      </w:r>
      <w:r>
        <w:rPr>
          <w:rFonts w:ascii="Times New Roman" w:hAnsi="Times New Roman" w:hint="eastAsia"/>
          <w:sz w:val="21"/>
          <w:szCs w:val="21"/>
        </w:rPr>
        <w:t>3</w:t>
      </w:r>
      <w:r>
        <w:rPr>
          <w:rFonts w:ascii="Times New Roman" w:hAnsi="Times New Roman" w:hint="eastAsia"/>
          <w:sz w:val="21"/>
          <w:szCs w:val="21"/>
        </w:rPr>
        <w:t>投标报名</w:t>
      </w:r>
    </w:p>
    <w:p w:rsidR="00482079" w:rsidRDefault="00482079" w:rsidP="00482079">
      <w:pPr>
        <w:spacing w:line="360" w:lineRule="auto"/>
        <w:ind w:firstLineChars="200" w:firstLine="420"/>
      </w:pPr>
      <w:r>
        <w:rPr>
          <w:rFonts w:hint="eastAsia"/>
        </w:rPr>
        <w:t>有意投标的投标人请在</w:t>
      </w:r>
      <w:r>
        <w:rPr>
          <w:rFonts w:hint="eastAsia"/>
        </w:rPr>
        <w:t>2018</w:t>
      </w:r>
      <w:r>
        <w:rPr>
          <w:rFonts w:hint="eastAsia"/>
        </w:rPr>
        <w:t>年</w:t>
      </w:r>
      <w:r w:rsidR="00C23697">
        <w:rPr>
          <w:rFonts w:hint="eastAsia"/>
        </w:rPr>
        <w:t>8</w:t>
      </w:r>
      <w:r>
        <w:rPr>
          <w:rFonts w:hint="eastAsia"/>
        </w:rPr>
        <w:t>月</w:t>
      </w:r>
      <w:r w:rsidR="00C23697">
        <w:rPr>
          <w:rFonts w:hint="eastAsia"/>
        </w:rPr>
        <w:t>12</w:t>
      </w:r>
      <w:r>
        <w:rPr>
          <w:rFonts w:hint="eastAsia"/>
        </w:rPr>
        <w:t>日下午</w:t>
      </w:r>
      <w:r w:rsidR="00D31038">
        <w:rPr>
          <w:rFonts w:hint="eastAsia"/>
        </w:rPr>
        <w:t>16:00</w:t>
      </w:r>
      <w:r>
        <w:rPr>
          <w:rFonts w:hint="eastAsia"/>
        </w:rPr>
        <w:t>前发送单位名称、联系人、联系电话及项目编号和项目名称到</w:t>
      </w:r>
      <w:r w:rsidR="00C23697">
        <w:rPr>
          <w:rFonts w:hint="eastAsia"/>
        </w:rPr>
        <w:t>153443809</w:t>
      </w:r>
      <w:r w:rsidR="00EF6EE4" w:rsidRPr="00EF6EE4">
        <w:t>@qq.com</w:t>
      </w:r>
      <w:r>
        <w:rPr>
          <w:rFonts w:hint="eastAsia"/>
        </w:rPr>
        <w:t xml:space="preserve"> </w:t>
      </w:r>
      <w:r>
        <w:rPr>
          <w:rFonts w:hint="eastAsia"/>
        </w:rPr>
        <w:t>邮箱中，并在邮件标题中注明</w:t>
      </w:r>
      <w:r w:rsidR="00EF6EE4">
        <w:rPr>
          <w:rFonts w:hint="eastAsia"/>
        </w:rPr>
        <w:t>“</w:t>
      </w:r>
      <w:r w:rsidR="00CF314B" w:rsidRPr="00CF314B">
        <w:rPr>
          <w:rFonts w:hint="eastAsia"/>
        </w:rPr>
        <w:t>古平岗校区操场音响设备</w:t>
      </w:r>
      <w:r w:rsidR="00EF6EE4">
        <w:rPr>
          <w:rFonts w:hint="eastAsia"/>
        </w:rPr>
        <w:t>”</w:t>
      </w:r>
      <w:r>
        <w:rPr>
          <w:rFonts w:hint="eastAsia"/>
        </w:rPr>
        <w:t>。</w:t>
      </w:r>
    </w:p>
    <w:p w:rsidR="00482079" w:rsidRDefault="00482079" w:rsidP="00482079">
      <w:pPr>
        <w:spacing w:line="360" w:lineRule="auto"/>
        <w:ind w:firstLineChars="200" w:firstLine="422"/>
        <w:rPr>
          <w:b/>
          <w:bCs/>
        </w:rPr>
      </w:pPr>
      <w:r>
        <w:rPr>
          <w:rFonts w:hint="eastAsia"/>
          <w:b/>
          <w:bCs/>
        </w:rPr>
        <w:t>凡未按要求报名者，学校不接受其投标。</w:t>
      </w:r>
    </w:p>
    <w:p w:rsidR="00EF6EE4" w:rsidRDefault="00EF6EE4" w:rsidP="00EF6EE4">
      <w:pPr>
        <w:pStyle w:val="3"/>
        <w:spacing w:line="360" w:lineRule="auto"/>
        <w:rPr>
          <w:rFonts w:ascii="Times New Roman" w:hAnsi="Times New Roman"/>
          <w:sz w:val="21"/>
          <w:szCs w:val="21"/>
        </w:rPr>
      </w:pPr>
      <w:bookmarkStart w:id="6" w:name="_Toc455914599"/>
      <w:bookmarkStart w:id="7" w:name="_Toc455914604"/>
      <w:bookmarkEnd w:id="1"/>
      <w:bookmarkEnd w:id="2"/>
      <w:r>
        <w:rPr>
          <w:rFonts w:ascii="Times New Roman" w:hAnsi="Times New Roman"/>
          <w:sz w:val="21"/>
          <w:szCs w:val="21"/>
        </w:rPr>
        <w:t>1.</w:t>
      </w:r>
      <w:r>
        <w:rPr>
          <w:rFonts w:ascii="Times New Roman" w:hAnsi="Times New Roman" w:hint="eastAsia"/>
          <w:sz w:val="21"/>
          <w:szCs w:val="21"/>
        </w:rPr>
        <w:t>4</w:t>
      </w:r>
      <w:r>
        <w:rPr>
          <w:rFonts w:ascii="Times New Roman" w:hAnsi="Times New Roman"/>
          <w:sz w:val="21"/>
          <w:szCs w:val="21"/>
        </w:rPr>
        <w:t>招标文件获取</w:t>
      </w:r>
      <w:bookmarkEnd w:id="6"/>
    </w:p>
    <w:p w:rsidR="00EF6EE4" w:rsidRDefault="00EF6EE4" w:rsidP="00EF6EE4">
      <w:pPr>
        <w:pStyle w:val="af0"/>
        <w:spacing w:before="0" w:beforeAutospacing="0" w:after="0" w:afterAutospacing="0" w:line="360" w:lineRule="auto"/>
        <w:ind w:firstLine="420"/>
        <w:rPr>
          <w:rFonts w:ascii="Times New Roman" w:hAnsi="Times New Roman" w:cs="Times New Roman"/>
          <w:sz w:val="21"/>
          <w:szCs w:val="21"/>
        </w:rPr>
      </w:pPr>
      <w:r>
        <w:rPr>
          <w:rFonts w:ascii="Times New Roman" w:hAnsi="Times New Roman" w:cs="Times New Roman"/>
          <w:sz w:val="21"/>
          <w:szCs w:val="21"/>
        </w:rPr>
        <w:t>即日起，投标人可至</w:t>
      </w:r>
      <w:r>
        <w:rPr>
          <w:rFonts w:ascii="Times New Roman" w:hAnsi="Times New Roman" w:cs="Times New Roman" w:hint="eastAsia"/>
          <w:sz w:val="21"/>
          <w:szCs w:val="21"/>
        </w:rPr>
        <w:t>江苏城市职业学院首页下方</w:t>
      </w:r>
      <w:r>
        <w:rPr>
          <w:rFonts w:ascii="Times New Roman" w:hAnsi="Times New Roman" w:cs="Times New Roman"/>
          <w:sz w:val="21"/>
          <w:szCs w:val="21"/>
        </w:rPr>
        <w:t>（</w:t>
      </w:r>
      <w:hyperlink r:id="rId9" w:history="1">
        <w:r>
          <w:rPr>
            <w:rStyle w:val="af6"/>
            <w:rFonts w:ascii="Times New Roman" w:hAnsi="Times New Roman" w:hint="eastAsia"/>
            <w:sz w:val="21"/>
            <w:szCs w:val="21"/>
          </w:rPr>
          <w:t>http://www.jscvc.cn/</w:t>
        </w:r>
      </w:hyperlink>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hint="eastAsia"/>
          <w:sz w:val="21"/>
          <w:szCs w:val="21"/>
        </w:rPr>
        <w:t>招标</w:t>
      </w:r>
      <w:r>
        <w:rPr>
          <w:rFonts w:ascii="Times New Roman" w:hAnsi="Times New Roman" w:cs="Times New Roman"/>
          <w:sz w:val="21"/>
          <w:szCs w:val="21"/>
        </w:rPr>
        <w:t>公告</w:t>
      </w:r>
      <w:r>
        <w:rPr>
          <w:rFonts w:ascii="Times New Roman" w:hAnsi="Times New Roman" w:cs="Times New Roman"/>
          <w:sz w:val="21"/>
          <w:szCs w:val="21"/>
        </w:rPr>
        <w:t>”</w:t>
      </w:r>
      <w:r>
        <w:rPr>
          <w:rFonts w:ascii="Times New Roman" w:hAnsi="Times New Roman" w:cs="Times New Roman"/>
          <w:sz w:val="21"/>
          <w:szCs w:val="21"/>
        </w:rPr>
        <w:t>栏的</w:t>
      </w:r>
      <w:r>
        <w:rPr>
          <w:rFonts w:ascii="Times New Roman" w:hAnsi="Times New Roman" w:cs="Times New Roman" w:hint="eastAsia"/>
          <w:sz w:val="21"/>
          <w:szCs w:val="21"/>
        </w:rPr>
        <w:t>招标</w:t>
      </w:r>
      <w:r>
        <w:rPr>
          <w:rFonts w:ascii="Times New Roman" w:hAnsi="Times New Roman" w:cs="Times New Roman"/>
          <w:sz w:val="21"/>
          <w:szCs w:val="21"/>
        </w:rPr>
        <w:t>公告中自行下载。</w:t>
      </w:r>
    </w:p>
    <w:p w:rsidR="00EF6EE4" w:rsidRDefault="00EF6EE4" w:rsidP="00EF6EE4">
      <w:pPr>
        <w:spacing w:line="360" w:lineRule="auto"/>
        <w:ind w:firstLineChars="200" w:firstLine="420"/>
      </w:pPr>
    </w:p>
    <w:p w:rsidR="00D31038" w:rsidRPr="00D31038" w:rsidRDefault="00D31038" w:rsidP="00D31038">
      <w:pPr>
        <w:pStyle w:val="3"/>
        <w:spacing w:line="360" w:lineRule="auto"/>
        <w:rPr>
          <w:rFonts w:ascii="Times New Roman" w:hAnsi="Times New Roman"/>
          <w:sz w:val="21"/>
          <w:szCs w:val="21"/>
        </w:rPr>
      </w:pPr>
      <w:bookmarkStart w:id="8" w:name="_Toc455914600"/>
      <w:r>
        <w:rPr>
          <w:rFonts w:ascii="Times New Roman" w:hAnsi="Times New Roman"/>
          <w:sz w:val="21"/>
          <w:szCs w:val="21"/>
        </w:rPr>
        <w:t>1</w:t>
      </w:r>
      <w:r w:rsidRPr="00D31038">
        <w:rPr>
          <w:rFonts w:ascii="Times New Roman" w:hAnsi="Times New Roman"/>
          <w:sz w:val="21"/>
          <w:szCs w:val="21"/>
        </w:rPr>
        <w:t>.</w:t>
      </w:r>
      <w:r w:rsidRPr="00D31038">
        <w:rPr>
          <w:rFonts w:ascii="Times New Roman" w:hAnsi="Times New Roman" w:hint="eastAsia"/>
          <w:sz w:val="21"/>
          <w:szCs w:val="21"/>
        </w:rPr>
        <w:t>5</w:t>
      </w:r>
      <w:r w:rsidRPr="00D31038">
        <w:rPr>
          <w:rFonts w:ascii="Times New Roman" w:hAnsi="Times New Roman"/>
          <w:sz w:val="21"/>
          <w:szCs w:val="21"/>
        </w:rPr>
        <w:t>投标文件递交</w:t>
      </w:r>
      <w:bookmarkEnd w:id="8"/>
    </w:p>
    <w:p w:rsidR="00D31038" w:rsidRPr="00D31038" w:rsidRDefault="00D31038" w:rsidP="00D31038">
      <w:pPr>
        <w:pStyle w:val="af0"/>
        <w:spacing w:before="0" w:beforeAutospacing="0" w:after="0" w:afterAutospacing="0" w:line="360" w:lineRule="auto"/>
        <w:ind w:firstLine="420"/>
        <w:rPr>
          <w:rFonts w:ascii="Times New Roman" w:hAnsi="Times New Roman" w:cs="Times New Roman"/>
          <w:sz w:val="21"/>
          <w:szCs w:val="21"/>
        </w:rPr>
      </w:pPr>
      <w:r w:rsidRPr="00D31038">
        <w:rPr>
          <w:rFonts w:ascii="Times New Roman" w:hAnsi="Times New Roman" w:cs="Times New Roman"/>
          <w:sz w:val="21"/>
          <w:szCs w:val="21"/>
        </w:rPr>
        <w:t>截止时间：</w:t>
      </w:r>
      <w:r w:rsidRPr="00D31038">
        <w:rPr>
          <w:rFonts w:ascii="Times New Roman" w:hAnsi="Times New Roman" w:cs="Times New Roman" w:hint="eastAsia"/>
          <w:sz w:val="21"/>
          <w:szCs w:val="21"/>
        </w:rPr>
        <w:t>2018</w:t>
      </w:r>
      <w:r w:rsidRPr="00D31038">
        <w:rPr>
          <w:rFonts w:ascii="Times New Roman" w:hAnsi="Times New Roman" w:cs="Times New Roman" w:hint="eastAsia"/>
          <w:sz w:val="21"/>
          <w:szCs w:val="21"/>
        </w:rPr>
        <w:t>年</w:t>
      </w:r>
      <w:r w:rsidR="00C23697">
        <w:rPr>
          <w:rFonts w:ascii="Times New Roman" w:hAnsi="Times New Roman" w:cs="Times New Roman" w:hint="eastAsia"/>
          <w:sz w:val="21"/>
          <w:szCs w:val="21"/>
        </w:rPr>
        <w:t xml:space="preserve"> 8</w:t>
      </w:r>
      <w:r w:rsidRPr="00D31038">
        <w:rPr>
          <w:rFonts w:ascii="Times New Roman" w:hAnsi="Times New Roman" w:cs="Times New Roman" w:hint="eastAsia"/>
          <w:sz w:val="21"/>
          <w:szCs w:val="21"/>
        </w:rPr>
        <w:t xml:space="preserve"> </w:t>
      </w:r>
      <w:r w:rsidRPr="00D31038">
        <w:rPr>
          <w:rFonts w:ascii="Times New Roman" w:hAnsi="Times New Roman" w:cs="Times New Roman" w:hint="eastAsia"/>
          <w:sz w:val="21"/>
          <w:szCs w:val="21"/>
        </w:rPr>
        <w:t>月</w:t>
      </w:r>
      <w:r w:rsidR="00C23697">
        <w:rPr>
          <w:rFonts w:ascii="Times New Roman" w:hAnsi="Times New Roman" w:cs="Times New Roman" w:hint="eastAsia"/>
          <w:sz w:val="21"/>
          <w:szCs w:val="21"/>
        </w:rPr>
        <w:t xml:space="preserve"> 13</w:t>
      </w:r>
      <w:r w:rsidRPr="00D31038">
        <w:rPr>
          <w:rFonts w:ascii="Times New Roman" w:hAnsi="Times New Roman" w:cs="Times New Roman" w:hint="eastAsia"/>
          <w:sz w:val="21"/>
          <w:szCs w:val="21"/>
        </w:rPr>
        <w:t>日</w:t>
      </w:r>
      <w:r w:rsidRPr="00D31038">
        <w:rPr>
          <w:rFonts w:ascii="Times New Roman" w:hAnsi="Times New Roman" w:cs="Times New Roman"/>
          <w:sz w:val="21"/>
          <w:szCs w:val="21"/>
        </w:rPr>
        <w:t>（星期</w:t>
      </w:r>
      <w:r w:rsidRPr="00D31038">
        <w:rPr>
          <w:rFonts w:ascii="Times New Roman" w:hAnsi="Times New Roman" w:cs="Times New Roman" w:hint="eastAsia"/>
          <w:sz w:val="21"/>
          <w:szCs w:val="21"/>
        </w:rPr>
        <w:t xml:space="preserve"> </w:t>
      </w:r>
      <w:proofErr w:type="gramStart"/>
      <w:r w:rsidR="00C23697">
        <w:rPr>
          <w:rFonts w:ascii="Times New Roman" w:hAnsi="Times New Roman" w:cs="Times New Roman" w:hint="eastAsia"/>
          <w:sz w:val="21"/>
          <w:szCs w:val="21"/>
        </w:rPr>
        <w:t>一</w:t>
      </w:r>
      <w:proofErr w:type="gramEnd"/>
      <w:r w:rsidR="00C23697">
        <w:rPr>
          <w:rFonts w:ascii="Times New Roman" w:hAnsi="Times New Roman" w:cs="Times New Roman" w:hint="eastAsia"/>
          <w:sz w:val="21"/>
          <w:szCs w:val="21"/>
        </w:rPr>
        <w:t xml:space="preserve"> </w:t>
      </w:r>
      <w:r w:rsidRPr="00D31038">
        <w:rPr>
          <w:rFonts w:ascii="Times New Roman" w:hAnsi="Times New Roman" w:cs="Times New Roman"/>
          <w:sz w:val="21"/>
          <w:szCs w:val="21"/>
        </w:rPr>
        <w:t>）</w:t>
      </w:r>
      <w:r w:rsidRPr="00D31038">
        <w:rPr>
          <w:rFonts w:ascii="Times New Roman" w:hAnsi="Times New Roman" w:cs="Times New Roman" w:hint="eastAsia"/>
          <w:sz w:val="21"/>
          <w:szCs w:val="21"/>
        </w:rPr>
        <w:t xml:space="preserve"> </w:t>
      </w:r>
      <w:r w:rsidR="00AD5EEB">
        <w:rPr>
          <w:rFonts w:ascii="Times New Roman" w:hAnsi="Times New Roman" w:cs="Times New Roman" w:hint="eastAsia"/>
          <w:sz w:val="21"/>
          <w:szCs w:val="21"/>
        </w:rPr>
        <w:t>上午</w:t>
      </w:r>
      <w:r w:rsidR="00AD5EEB">
        <w:rPr>
          <w:rFonts w:ascii="Times New Roman" w:hAnsi="Times New Roman" w:cs="Times New Roman" w:hint="eastAsia"/>
          <w:sz w:val="21"/>
          <w:szCs w:val="21"/>
        </w:rPr>
        <w:t>9:30</w:t>
      </w:r>
      <w:r w:rsidRPr="00D31038">
        <w:rPr>
          <w:rFonts w:ascii="Times New Roman" w:hAnsi="Times New Roman" w:cs="Times New Roman" w:hint="eastAsia"/>
          <w:sz w:val="21"/>
          <w:szCs w:val="21"/>
        </w:rPr>
        <w:t>。</w:t>
      </w:r>
    </w:p>
    <w:p w:rsidR="00D31038" w:rsidRPr="00D31038" w:rsidRDefault="00D31038" w:rsidP="00D31038">
      <w:pPr>
        <w:pStyle w:val="af0"/>
        <w:spacing w:before="0" w:beforeAutospacing="0" w:after="0" w:afterAutospacing="0" w:line="360" w:lineRule="auto"/>
        <w:ind w:firstLine="420"/>
        <w:rPr>
          <w:rFonts w:ascii="Times New Roman" w:hAnsi="Times New Roman" w:cs="Times New Roman"/>
          <w:sz w:val="21"/>
          <w:szCs w:val="21"/>
        </w:rPr>
      </w:pPr>
      <w:r w:rsidRPr="00D31038">
        <w:rPr>
          <w:rFonts w:ascii="Times New Roman" w:hAnsi="Times New Roman" w:cs="Times New Roman"/>
          <w:sz w:val="21"/>
          <w:szCs w:val="21"/>
        </w:rPr>
        <w:t>递交地点：</w:t>
      </w:r>
      <w:bookmarkStart w:id="9" w:name="_Toc455914601"/>
      <w:r w:rsidRPr="00D31038">
        <w:rPr>
          <w:rFonts w:ascii="Times New Roman" w:hAnsi="Times New Roman" w:cs="Times New Roman" w:hint="eastAsia"/>
          <w:sz w:val="21"/>
          <w:szCs w:val="21"/>
        </w:rPr>
        <w:t>南京市鼓楼区江东北路</w:t>
      </w:r>
      <w:r w:rsidRPr="00D31038">
        <w:rPr>
          <w:rFonts w:ascii="Times New Roman" w:hAnsi="Times New Roman" w:cs="Times New Roman" w:hint="eastAsia"/>
          <w:sz w:val="21"/>
          <w:szCs w:val="21"/>
        </w:rPr>
        <w:t>399</w:t>
      </w:r>
      <w:r w:rsidRPr="00D31038">
        <w:rPr>
          <w:rFonts w:ascii="Times New Roman" w:hAnsi="Times New Roman" w:cs="Times New Roman" w:hint="eastAsia"/>
          <w:sz w:val="21"/>
          <w:szCs w:val="21"/>
        </w:rPr>
        <w:t>号（江东北路</w:t>
      </w:r>
      <w:proofErr w:type="gramStart"/>
      <w:r w:rsidRPr="00D31038">
        <w:rPr>
          <w:rFonts w:ascii="Times New Roman" w:hAnsi="Times New Roman" w:cs="Times New Roman" w:hint="eastAsia"/>
          <w:sz w:val="21"/>
          <w:szCs w:val="21"/>
        </w:rPr>
        <w:t>与定淮门</w:t>
      </w:r>
      <w:proofErr w:type="gramEnd"/>
      <w:r w:rsidRPr="00D31038">
        <w:rPr>
          <w:rFonts w:ascii="Times New Roman" w:hAnsi="Times New Roman" w:cs="Times New Roman" w:hint="eastAsia"/>
          <w:sz w:val="21"/>
          <w:szCs w:val="21"/>
        </w:rPr>
        <w:t>大街交叉口西南角）江苏开放大学</w:t>
      </w:r>
      <w:r w:rsidRPr="00D31038">
        <w:rPr>
          <w:rFonts w:ascii="Times New Roman" w:hAnsi="Times New Roman" w:cs="Times New Roman" w:hint="eastAsia"/>
          <w:sz w:val="21"/>
          <w:szCs w:val="21"/>
        </w:rPr>
        <w:t xml:space="preserve"> </w:t>
      </w:r>
      <w:r w:rsidRPr="00D31038">
        <w:rPr>
          <w:rFonts w:ascii="Times New Roman" w:hAnsi="Times New Roman" w:cs="Times New Roman" w:hint="eastAsia"/>
          <w:sz w:val="21"/>
          <w:szCs w:val="21"/>
        </w:rPr>
        <w:t>办公楼二楼第一会议室。</w:t>
      </w:r>
    </w:p>
    <w:p w:rsidR="00D31038" w:rsidRPr="00D31038" w:rsidRDefault="00D31038" w:rsidP="00D31038">
      <w:pPr>
        <w:pStyle w:val="3"/>
        <w:spacing w:line="360" w:lineRule="auto"/>
        <w:rPr>
          <w:rFonts w:ascii="Times New Roman" w:hAnsi="Times New Roman"/>
          <w:sz w:val="21"/>
          <w:szCs w:val="21"/>
        </w:rPr>
      </w:pPr>
      <w:r w:rsidRPr="00D31038">
        <w:rPr>
          <w:rFonts w:ascii="Times New Roman" w:hAnsi="Times New Roman"/>
          <w:sz w:val="21"/>
          <w:szCs w:val="21"/>
        </w:rPr>
        <w:t>1.</w:t>
      </w:r>
      <w:r w:rsidRPr="00D31038">
        <w:rPr>
          <w:rFonts w:ascii="Times New Roman" w:hAnsi="Times New Roman" w:hint="eastAsia"/>
          <w:sz w:val="21"/>
          <w:szCs w:val="21"/>
        </w:rPr>
        <w:t>6</w:t>
      </w:r>
      <w:r w:rsidRPr="00D31038">
        <w:rPr>
          <w:rFonts w:ascii="Times New Roman" w:hAnsi="Times New Roman"/>
          <w:sz w:val="21"/>
          <w:szCs w:val="21"/>
        </w:rPr>
        <w:t>开标时间及地点</w:t>
      </w:r>
      <w:bookmarkEnd w:id="9"/>
    </w:p>
    <w:p w:rsidR="00C23697" w:rsidRDefault="00D31038" w:rsidP="00D31038">
      <w:pPr>
        <w:pStyle w:val="af0"/>
        <w:spacing w:before="0" w:beforeAutospacing="0" w:after="0" w:afterAutospacing="0" w:line="360" w:lineRule="auto"/>
        <w:ind w:firstLine="420"/>
        <w:rPr>
          <w:rFonts w:ascii="Times New Roman" w:hAnsi="Times New Roman" w:cs="Times New Roman" w:hint="eastAsia"/>
          <w:sz w:val="21"/>
          <w:szCs w:val="21"/>
        </w:rPr>
      </w:pPr>
      <w:r w:rsidRPr="00D31038">
        <w:rPr>
          <w:rStyle w:val="af2"/>
          <w:b w:val="0"/>
          <w:sz w:val="21"/>
          <w:szCs w:val="21"/>
        </w:rPr>
        <w:t>开标时间：</w:t>
      </w:r>
      <w:r w:rsidR="00C23697" w:rsidRPr="00C23697">
        <w:rPr>
          <w:rFonts w:ascii="Times New Roman" w:hAnsi="Times New Roman" w:cs="Times New Roman" w:hint="eastAsia"/>
          <w:sz w:val="21"/>
          <w:szCs w:val="21"/>
        </w:rPr>
        <w:t>2018</w:t>
      </w:r>
      <w:r w:rsidR="00C23697" w:rsidRPr="00C23697">
        <w:rPr>
          <w:rFonts w:ascii="Times New Roman" w:hAnsi="Times New Roman" w:cs="Times New Roman" w:hint="eastAsia"/>
          <w:sz w:val="21"/>
          <w:szCs w:val="21"/>
        </w:rPr>
        <w:t>年</w:t>
      </w:r>
      <w:r w:rsidR="00C23697" w:rsidRPr="00C23697">
        <w:rPr>
          <w:rFonts w:ascii="Times New Roman" w:hAnsi="Times New Roman" w:cs="Times New Roman" w:hint="eastAsia"/>
          <w:sz w:val="21"/>
          <w:szCs w:val="21"/>
        </w:rPr>
        <w:t xml:space="preserve"> 8 </w:t>
      </w:r>
      <w:r w:rsidR="00C23697" w:rsidRPr="00C23697">
        <w:rPr>
          <w:rFonts w:ascii="Times New Roman" w:hAnsi="Times New Roman" w:cs="Times New Roman" w:hint="eastAsia"/>
          <w:sz w:val="21"/>
          <w:szCs w:val="21"/>
        </w:rPr>
        <w:t>月</w:t>
      </w:r>
      <w:r w:rsidR="00C23697" w:rsidRPr="00C23697">
        <w:rPr>
          <w:rFonts w:ascii="Times New Roman" w:hAnsi="Times New Roman" w:cs="Times New Roman" w:hint="eastAsia"/>
          <w:sz w:val="21"/>
          <w:szCs w:val="21"/>
        </w:rPr>
        <w:t xml:space="preserve"> 13</w:t>
      </w:r>
      <w:r w:rsidR="00C23697" w:rsidRPr="00C23697">
        <w:rPr>
          <w:rFonts w:ascii="Times New Roman" w:hAnsi="Times New Roman" w:cs="Times New Roman" w:hint="eastAsia"/>
          <w:sz w:val="21"/>
          <w:szCs w:val="21"/>
        </w:rPr>
        <w:t>日（星期</w:t>
      </w:r>
      <w:r w:rsidR="00C23697" w:rsidRPr="00C23697">
        <w:rPr>
          <w:rFonts w:ascii="Times New Roman" w:hAnsi="Times New Roman" w:cs="Times New Roman" w:hint="eastAsia"/>
          <w:sz w:val="21"/>
          <w:szCs w:val="21"/>
        </w:rPr>
        <w:t xml:space="preserve"> </w:t>
      </w:r>
      <w:proofErr w:type="gramStart"/>
      <w:r w:rsidR="00C23697" w:rsidRPr="00C23697">
        <w:rPr>
          <w:rFonts w:ascii="Times New Roman" w:hAnsi="Times New Roman" w:cs="Times New Roman" w:hint="eastAsia"/>
          <w:sz w:val="21"/>
          <w:szCs w:val="21"/>
        </w:rPr>
        <w:t>一</w:t>
      </w:r>
      <w:proofErr w:type="gramEnd"/>
      <w:r w:rsidR="00C23697" w:rsidRPr="00C23697">
        <w:rPr>
          <w:rFonts w:ascii="Times New Roman" w:hAnsi="Times New Roman" w:cs="Times New Roman" w:hint="eastAsia"/>
          <w:sz w:val="21"/>
          <w:szCs w:val="21"/>
        </w:rPr>
        <w:t xml:space="preserve"> </w:t>
      </w:r>
      <w:r w:rsidR="00C23697" w:rsidRPr="00C23697">
        <w:rPr>
          <w:rFonts w:ascii="Times New Roman" w:hAnsi="Times New Roman" w:cs="Times New Roman" w:hint="eastAsia"/>
          <w:sz w:val="21"/>
          <w:szCs w:val="21"/>
        </w:rPr>
        <w:t>）</w:t>
      </w:r>
      <w:r w:rsidR="00C23697" w:rsidRPr="00C23697">
        <w:rPr>
          <w:rFonts w:ascii="Times New Roman" w:hAnsi="Times New Roman" w:cs="Times New Roman" w:hint="eastAsia"/>
          <w:sz w:val="21"/>
          <w:szCs w:val="21"/>
        </w:rPr>
        <w:t xml:space="preserve"> </w:t>
      </w:r>
      <w:r w:rsidR="00C23697" w:rsidRPr="00C23697">
        <w:rPr>
          <w:rFonts w:ascii="Times New Roman" w:hAnsi="Times New Roman" w:cs="Times New Roman" w:hint="eastAsia"/>
          <w:sz w:val="21"/>
          <w:szCs w:val="21"/>
        </w:rPr>
        <w:t>上午</w:t>
      </w:r>
      <w:r w:rsidR="00C23697" w:rsidRPr="00C23697">
        <w:rPr>
          <w:rFonts w:ascii="Times New Roman" w:hAnsi="Times New Roman" w:cs="Times New Roman" w:hint="eastAsia"/>
          <w:sz w:val="21"/>
          <w:szCs w:val="21"/>
        </w:rPr>
        <w:t>9:30</w:t>
      </w:r>
    </w:p>
    <w:p w:rsidR="00D31038" w:rsidRPr="00D31038" w:rsidRDefault="00D31038" w:rsidP="00D31038">
      <w:pPr>
        <w:pStyle w:val="af0"/>
        <w:spacing w:before="0" w:beforeAutospacing="0" w:after="0" w:afterAutospacing="0" w:line="360" w:lineRule="auto"/>
        <w:ind w:firstLine="420"/>
        <w:rPr>
          <w:rFonts w:ascii="Times New Roman" w:hAnsi="Times New Roman" w:cs="Times New Roman"/>
          <w:sz w:val="21"/>
          <w:szCs w:val="21"/>
        </w:rPr>
      </w:pPr>
      <w:bookmarkStart w:id="10" w:name="_GoBack"/>
      <w:bookmarkEnd w:id="10"/>
      <w:r w:rsidRPr="00D31038">
        <w:rPr>
          <w:rStyle w:val="af2"/>
          <w:b w:val="0"/>
          <w:sz w:val="21"/>
          <w:szCs w:val="21"/>
        </w:rPr>
        <w:t>开标地点：</w:t>
      </w:r>
      <w:r w:rsidRPr="00D31038">
        <w:rPr>
          <w:rFonts w:ascii="Times New Roman" w:hAnsi="Times New Roman" w:cs="Times New Roman" w:hint="eastAsia"/>
          <w:sz w:val="21"/>
          <w:szCs w:val="21"/>
        </w:rPr>
        <w:t>南京市鼓楼区江东北路</w:t>
      </w:r>
      <w:r w:rsidRPr="00D31038">
        <w:rPr>
          <w:rFonts w:ascii="Times New Roman" w:hAnsi="Times New Roman" w:cs="Times New Roman" w:hint="eastAsia"/>
          <w:sz w:val="21"/>
          <w:szCs w:val="21"/>
        </w:rPr>
        <w:t>399</w:t>
      </w:r>
      <w:r w:rsidRPr="00D31038">
        <w:rPr>
          <w:rFonts w:ascii="Times New Roman" w:hAnsi="Times New Roman" w:cs="Times New Roman" w:hint="eastAsia"/>
          <w:sz w:val="21"/>
          <w:szCs w:val="21"/>
        </w:rPr>
        <w:t>号（江东北路</w:t>
      </w:r>
      <w:proofErr w:type="gramStart"/>
      <w:r w:rsidRPr="00D31038">
        <w:rPr>
          <w:rFonts w:ascii="Times New Roman" w:hAnsi="Times New Roman" w:cs="Times New Roman" w:hint="eastAsia"/>
          <w:sz w:val="21"/>
          <w:szCs w:val="21"/>
        </w:rPr>
        <w:t>与定淮门</w:t>
      </w:r>
      <w:proofErr w:type="gramEnd"/>
      <w:r w:rsidRPr="00D31038">
        <w:rPr>
          <w:rFonts w:ascii="Times New Roman" w:hAnsi="Times New Roman" w:cs="Times New Roman" w:hint="eastAsia"/>
          <w:sz w:val="21"/>
          <w:szCs w:val="21"/>
        </w:rPr>
        <w:t>大街交叉口西南角）江苏开放大学</w:t>
      </w:r>
      <w:r w:rsidRPr="00D31038">
        <w:rPr>
          <w:rFonts w:ascii="Times New Roman" w:hAnsi="Times New Roman" w:cs="Times New Roman" w:hint="eastAsia"/>
          <w:sz w:val="21"/>
          <w:szCs w:val="21"/>
        </w:rPr>
        <w:t xml:space="preserve"> </w:t>
      </w:r>
      <w:r w:rsidRPr="00D31038">
        <w:rPr>
          <w:rFonts w:ascii="Times New Roman" w:hAnsi="Times New Roman" w:cs="Times New Roman" w:hint="eastAsia"/>
          <w:sz w:val="21"/>
          <w:szCs w:val="21"/>
        </w:rPr>
        <w:t>办公楼二楼第一会议室。</w:t>
      </w:r>
    </w:p>
    <w:p w:rsidR="00D31038" w:rsidRPr="00D31038" w:rsidRDefault="00D31038" w:rsidP="00D31038">
      <w:pPr>
        <w:pStyle w:val="3"/>
        <w:spacing w:line="360" w:lineRule="auto"/>
        <w:rPr>
          <w:rFonts w:ascii="Times New Roman" w:hAnsi="Times New Roman"/>
          <w:sz w:val="21"/>
          <w:szCs w:val="21"/>
        </w:rPr>
      </w:pPr>
      <w:bookmarkStart w:id="11" w:name="_Toc455914602"/>
      <w:r w:rsidRPr="00D31038">
        <w:rPr>
          <w:rFonts w:ascii="Times New Roman" w:hAnsi="Times New Roman"/>
          <w:sz w:val="21"/>
          <w:szCs w:val="21"/>
        </w:rPr>
        <w:t>1.</w:t>
      </w:r>
      <w:r w:rsidRPr="00D31038">
        <w:rPr>
          <w:rFonts w:ascii="Times New Roman" w:hAnsi="Times New Roman" w:hint="eastAsia"/>
          <w:sz w:val="21"/>
          <w:szCs w:val="21"/>
        </w:rPr>
        <w:t>7</w:t>
      </w:r>
      <w:r w:rsidRPr="00D31038">
        <w:rPr>
          <w:rFonts w:ascii="Times New Roman" w:hAnsi="Times New Roman"/>
          <w:sz w:val="21"/>
          <w:szCs w:val="21"/>
        </w:rPr>
        <w:t>发布公告媒介</w:t>
      </w:r>
      <w:bookmarkEnd w:id="11"/>
    </w:p>
    <w:p w:rsidR="00D31038" w:rsidRDefault="00D31038" w:rsidP="00D31038">
      <w:pPr>
        <w:pStyle w:val="af0"/>
        <w:spacing w:before="0" w:beforeAutospacing="0" w:after="0" w:afterAutospacing="0" w:line="360" w:lineRule="auto"/>
        <w:ind w:firstLine="420"/>
        <w:rPr>
          <w:rFonts w:ascii="Times New Roman" w:hAnsi="Times New Roman" w:cs="Times New Roman"/>
          <w:sz w:val="21"/>
          <w:szCs w:val="21"/>
        </w:rPr>
      </w:pPr>
      <w:r>
        <w:rPr>
          <w:rFonts w:ascii="Times New Roman" w:hAnsi="Times New Roman" w:cs="Times New Roman"/>
          <w:sz w:val="21"/>
          <w:szCs w:val="21"/>
        </w:rPr>
        <w:t>有关本次采购事务若存在变动和修改，敬请持续关注</w:t>
      </w:r>
      <w:r>
        <w:rPr>
          <w:rFonts w:ascii="Times New Roman" w:hAnsi="Times New Roman" w:cs="Times New Roman" w:hint="eastAsia"/>
          <w:sz w:val="21"/>
          <w:szCs w:val="21"/>
        </w:rPr>
        <w:t>江苏城市职业学院首页下方</w:t>
      </w:r>
      <w:r>
        <w:rPr>
          <w:rFonts w:ascii="Times New Roman" w:hAnsi="Times New Roman" w:cs="Times New Roman"/>
          <w:sz w:val="21"/>
          <w:szCs w:val="21"/>
        </w:rPr>
        <w:t>（</w:t>
      </w:r>
      <w:hyperlink r:id="rId10" w:history="1">
        <w:r>
          <w:rPr>
            <w:rStyle w:val="af6"/>
            <w:rFonts w:ascii="Times New Roman" w:hAnsi="Times New Roman" w:hint="eastAsia"/>
            <w:sz w:val="21"/>
            <w:szCs w:val="21"/>
          </w:rPr>
          <w:t>http://www.jscvc.cn/</w:t>
        </w:r>
      </w:hyperlink>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hint="eastAsia"/>
          <w:sz w:val="21"/>
          <w:szCs w:val="21"/>
        </w:rPr>
        <w:t>招标</w:t>
      </w:r>
      <w:r>
        <w:rPr>
          <w:rFonts w:ascii="Times New Roman" w:hAnsi="Times New Roman" w:cs="Times New Roman"/>
          <w:sz w:val="21"/>
          <w:szCs w:val="21"/>
        </w:rPr>
        <w:t>公告</w:t>
      </w:r>
      <w:r>
        <w:rPr>
          <w:rFonts w:ascii="Times New Roman" w:hAnsi="Times New Roman" w:cs="Times New Roman"/>
          <w:sz w:val="21"/>
          <w:szCs w:val="21"/>
        </w:rPr>
        <w:t>”</w:t>
      </w:r>
      <w:r>
        <w:rPr>
          <w:rFonts w:ascii="Times New Roman" w:hAnsi="Times New Roman" w:cs="Times New Roman"/>
          <w:sz w:val="21"/>
          <w:szCs w:val="21"/>
        </w:rPr>
        <w:t>栏。</w:t>
      </w:r>
    </w:p>
    <w:p w:rsidR="00D31038" w:rsidRDefault="00D31038" w:rsidP="00D31038">
      <w:pPr>
        <w:pStyle w:val="3"/>
        <w:spacing w:line="360" w:lineRule="auto"/>
        <w:rPr>
          <w:rFonts w:ascii="Times New Roman" w:hAnsi="Times New Roman"/>
          <w:sz w:val="21"/>
          <w:szCs w:val="21"/>
        </w:rPr>
      </w:pPr>
      <w:bookmarkStart w:id="12" w:name="_Toc455914603"/>
      <w:r>
        <w:rPr>
          <w:rFonts w:ascii="Times New Roman" w:hAnsi="Times New Roman"/>
          <w:sz w:val="21"/>
          <w:szCs w:val="21"/>
        </w:rPr>
        <w:t>1.</w:t>
      </w:r>
      <w:r>
        <w:rPr>
          <w:rFonts w:ascii="Times New Roman" w:hAnsi="Times New Roman" w:hint="eastAsia"/>
          <w:sz w:val="21"/>
          <w:szCs w:val="21"/>
        </w:rPr>
        <w:t>8</w:t>
      </w:r>
      <w:r>
        <w:rPr>
          <w:rFonts w:ascii="Times New Roman" w:hAnsi="Times New Roman"/>
          <w:sz w:val="21"/>
          <w:szCs w:val="21"/>
        </w:rPr>
        <w:t>联系方式</w:t>
      </w:r>
      <w:bookmarkEnd w:id="12"/>
    </w:p>
    <w:p w:rsidR="00D31038" w:rsidRDefault="00D31038" w:rsidP="00D31038">
      <w:pPr>
        <w:pStyle w:val="ac"/>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、技术咨询：</w:t>
      </w:r>
    </w:p>
    <w:p w:rsidR="00D31038" w:rsidRDefault="00CF314B" w:rsidP="00D31038">
      <w:pPr>
        <w:pStyle w:val="ac"/>
        <w:spacing w:line="360" w:lineRule="auto"/>
        <w:ind w:firstLineChars="200" w:firstLine="420"/>
        <w:rPr>
          <w:rFonts w:ascii="Times New Roman" w:hAnsi="Times New Roman"/>
          <w:szCs w:val="21"/>
        </w:rPr>
      </w:pPr>
      <w:r>
        <w:rPr>
          <w:rFonts w:ascii="Times New Roman" w:hAnsi="Times New Roman" w:hint="eastAsia"/>
          <w:szCs w:val="21"/>
        </w:rPr>
        <w:t>联系人：吕</w:t>
      </w:r>
      <w:r w:rsidR="00D31038">
        <w:rPr>
          <w:rFonts w:ascii="Times New Roman" w:hAnsi="Times New Roman" w:hint="eastAsia"/>
          <w:szCs w:val="21"/>
        </w:rPr>
        <w:t>老师</w:t>
      </w:r>
    </w:p>
    <w:p w:rsidR="00D31038" w:rsidRDefault="00D31038" w:rsidP="00D31038">
      <w:pPr>
        <w:pStyle w:val="ac"/>
        <w:spacing w:line="360" w:lineRule="auto"/>
        <w:ind w:firstLineChars="200" w:firstLine="420"/>
        <w:rPr>
          <w:rFonts w:ascii="Times New Roman" w:hAnsi="Times New Roman"/>
          <w:szCs w:val="21"/>
        </w:rPr>
      </w:pPr>
      <w:r>
        <w:rPr>
          <w:rFonts w:ascii="Times New Roman" w:hAnsi="Times New Roman" w:hint="eastAsia"/>
          <w:szCs w:val="21"/>
        </w:rPr>
        <w:t>联系电话：</w:t>
      </w:r>
      <w:r w:rsidR="00CF314B">
        <w:rPr>
          <w:rFonts w:ascii="Times New Roman" w:hAnsi="Times New Roman" w:hint="eastAsia"/>
          <w:szCs w:val="21"/>
        </w:rPr>
        <w:t>15358159488</w:t>
      </w:r>
    </w:p>
    <w:p w:rsidR="00D31038" w:rsidRDefault="00D31038" w:rsidP="00D31038">
      <w:pPr>
        <w:pStyle w:val="af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2</w:t>
      </w:r>
      <w:r>
        <w:rPr>
          <w:rFonts w:ascii="Times New Roman" w:hAnsi="Times New Roman" w:cs="Times New Roman" w:hint="eastAsia"/>
          <w:sz w:val="21"/>
          <w:szCs w:val="21"/>
        </w:rPr>
        <w:t>、招标事务：</w:t>
      </w:r>
    </w:p>
    <w:p w:rsidR="00D31038" w:rsidRDefault="00D31038" w:rsidP="00D31038">
      <w:pPr>
        <w:pStyle w:val="af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联系人：</w:t>
      </w:r>
      <w:r>
        <w:rPr>
          <w:rFonts w:ascii="Times New Roman" w:hAnsi="Times New Roman" w:cs="Times New Roman" w:hint="eastAsia"/>
          <w:sz w:val="21"/>
          <w:szCs w:val="21"/>
        </w:rPr>
        <w:t>李</w:t>
      </w:r>
      <w:r>
        <w:rPr>
          <w:rFonts w:ascii="Times New Roman" w:hAnsi="Times New Roman" w:cs="Times New Roman"/>
          <w:sz w:val="21"/>
          <w:szCs w:val="21"/>
        </w:rPr>
        <w:t>老师</w:t>
      </w:r>
    </w:p>
    <w:p w:rsidR="00D31038" w:rsidRDefault="00D31038" w:rsidP="00D31038">
      <w:pPr>
        <w:pStyle w:val="af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电话：</w:t>
      </w:r>
      <w:r>
        <w:rPr>
          <w:rFonts w:ascii="Times New Roman" w:hAnsi="Times New Roman" w:cs="Times New Roman" w:hint="eastAsia"/>
          <w:sz w:val="21"/>
          <w:szCs w:val="21"/>
        </w:rPr>
        <w:t>025</w:t>
      </w:r>
      <w:r>
        <w:rPr>
          <w:rFonts w:ascii="Times New Roman" w:hAnsi="Times New Roman" w:cs="Times New Roman"/>
          <w:sz w:val="21"/>
          <w:szCs w:val="21"/>
        </w:rPr>
        <w:t>-</w:t>
      </w:r>
      <w:r>
        <w:rPr>
          <w:rFonts w:ascii="Times New Roman" w:hAnsi="Times New Roman" w:cs="Times New Roman" w:hint="eastAsia"/>
          <w:sz w:val="21"/>
          <w:szCs w:val="21"/>
        </w:rPr>
        <w:t>86265605</w:t>
      </w:r>
    </w:p>
    <w:p w:rsidR="00D31038" w:rsidRDefault="00D31038" w:rsidP="00D31038">
      <w:pPr>
        <w:pStyle w:val="af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邮编：</w:t>
      </w:r>
      <w:r>
        <w:rPr>
          <w:rFonts w:ascii="Times New Roman" w:hAnsi="Times New Roman" w:cs="Times New Roman" w:hint="eastAsia"/>
          <w:sz w:val="21"/>
          <w:szCs w:val="21"/>
        </w:rPr>
        <w:t>210036</w:t>
      </w:r>
    </w:p>
    <w:p w:rsidR="00D31038" w:rsidRDefault="00D31038" w:rsidP="00D31038">
      <w:pPr>
        <w:pStyle w:val="af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地址：</w:t>
      </w:r>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w:t>
      </w:r>
      <w:proofErr w:type="gramStart"/>
      <w:r>
        <w:rPr>
          <w:rFonts w:ascii="Times New Roman" w:hAnsi="Times New Roman" w:cs="Times New Roman" w:hint="eastAsia"/>
          <w:sz w:val="21"/>
          <w:szCs w:val="21"/>
        </w:rPr>
        <w:t>与定淮门</w:t>
      </w:r>
      <w:proofErr w:type="gramEnd"/>
      <w:r>
        <w:rPr>
          <w:rFonts w:ascii="Times New Roman" w:hAnsi="Times New Roman" w:cs="Times New Roman" w:hint="eastAsia"/>
          <w:sz w:val="21"/>
          <w:szCs w:val="21"/>
        </w:rPr>
        <w:t>大街交叉口西南角）办公楼</w:t>
      </w:r>
      <w:r>
        <w:rPr>
          <w:rFonts w:ascii="Times New Roman" w:hAnsi="Times New Roman" w:cs="Times New Roman" w:hint="eastAsia"/>
          <w:sz w:val="21"/>
          <w:szCs w:val="21"/>
        </w:rPr>
        <w:t>1012</w:t>
      </w:r>
      <w:r>
        <w:rPr>
          <w:rFonts w:ascii="Times New Roman" w:hAnsi="Times New Roman" w:cs="Times New Roman"/>
          <w:sz w:val="21"/>
          <w:szCs w:val="21"/>
        </w:rPr>
        <w:t>室</w:t>
      </w:r>
    </w:p>
    <w:p w:rsidR="00D31038" w:rsidRDefault="00D31038" w:rsidP="00D31038">
      <w:pPr>
        <w:pStyle w:val="af0"/>
        <w:spacing w:before="0" w:beforeAutospacing="0" w:after="0" w:afterAutospacing="0" w:line="360" w:lineRule="auto"/>
        <w:rPr>
          <w:rFonts w:ascii="Times New Roman" w:hAnsi="Times New Roman" w:cs="Times New Roman"/>
          <w:sz w:val="21"/>
          <w:szCs w:val="21"/>
        </w:rPr>
        <w:sectPr w:rsidR="00D31038">
          <w:footerReference w:type="default" r:id="rId11"/>
          <w:pgSz w:w="11906" w:h="16838"/>
          <w:pgMar w:top="1440" w:right="1080" w:bottom="1440" w:left="1080" w:header="850" w:footer="850" w:gutter="0"/>
          <w:pgNumType w:start="1"/>
          <w:cols w:space="720"/>
          <w:docGrid w:type="lines" w:linePitch="312"/>
        </w:sectPr>
      </w:pPr>
    </w:p>
    <w:p w:rsidR="00482079" w:rsidRDefault="00482079" w:rsidP="00482079">
      <w:pPr>
        <w:pStyle w:val="3"/>
        <w:jc w:val="center"/>
        <w:rPr>
          <w:rFonts w:ascii="Times New Roman" w:eastAsia="楷体" w:hAnsi="Times New Roman"/>
          <w:sz w:val="44"/>
        </w:rPr>
      </w:pPr>
      <w:r>
        <w:rPr>
          <w:rFonts w:ascii="Times New Roman" w:eastAsia="楷体" w:hAnsi="Times New Roman"/>
          <w:sz w:val="44"/>
        </w:rPr>
        <w:lastRenderedPageBreak/>
        <w:t>第二部分</w:t>
      </w:r>
      <w:r>
        <w:rPr>
          <w:rFonts w:ascii="Times New Roman" w:eastAsia="楷体" w:hAnsi="Times New Roman" w:hint="eastAsia"/>
          <w:sz w:val="44"/>
        </w:rPr>
        <w:t xml:space="preserve">  </w:t>
      </w:r>
      <w:r>
        <w:rPr>
          <w:rFonts w:ascii="Times New Roman" w:eastAsia="楷体" w:hAnsi="Times New Roman"/>
          <w:sz w:val="44"/>
        </w:rPr>
        <w:t>投标人须知</w:t>
      </w:r>
      <w:bookmarkEnd w:id="7"/>
    </w:p>
    <w:p w:rsidR="00482079" w:rsidRDefault="00482079" w:rsidP="00482079">
      <w:pPr>
        <w:pStyle w:val="af0"/>
        <w:spacing w:before="0" w:beforeAutospacing="0" w:after="150" w:afterAutospacing="0" w:line="420" w:lineRule="atLeast"/>
        <w:ind w:firstLine="480"/>
        <w:rPr>
          <w:rFonts w:ascii="Times New Roman" w:hAnsi="Times New Roman" w:cs="Times New Roman"/>
          <w:sz w:val="21"/>
          <w:szCs w:val="21"/>
        </w:rPr>
      </w:pPr>
      <w:r>
        <w:rPr>
          <w:rFonts w:ascii="Times New Roman" w:hAnsi="Times New Roman" w:cs="Times New Roman"/>
          <w:sz w:val="21"/>
          <w:szCs w:val="21"/>
        </w:rPr>
        <w:t>（注</w:t>
      </w:r>
      <w:r>
        <w:rPr>
          <w:rFonts w:ascii="Times New Roman" w:hAnsi="Times New Roman" w:cs="Times New Roman"/>
          <w:sz w:val="21"/>
          <w:szCs w:val="21"/>
        </w:rPr>
        <w:t>:</w:t>
      </w:r>
      <w:r>
        <w:rPr>
          <w:rFonts w:ascii="Times New Roman" w:hAnsi="Times New Roman" w:cs="Times New Roman"/>
          <w:sz w:val="21"/>
          <w:szCs w:val="21"/>
        </w:rPr>
        <w:t>投标人应认真阅读招标文件的全部内容。投标人必须按照招标文件的规定和要求提交投标文件及要求提供的全部资料，否则，责任自负。）</w:t>
      </w:r>
    </w:p>
    <w:p w:rsidR="00482079" w:rsidRDefault="00482079" w:rsidP="00482079">
      <w:pPr>
        <w:pStyle w:val="3"/>
        <w:rPr>
          <w:rFonts w:ascii="Times New Roman" w:hAnsi="Times New Roman"/>
          <w:sz w:val="21"/>
          <w:szCs w:val="21"/>
        </w:rPr>
      </w:pPr>
      <w:bookmarkStart w:id="13" w:name="_Toc455914605"/>
      <w:bookmarkStart w:id="14" w:name="_Toc386980211"/>
      <w:bookmarkStart w:id="15" w:name="_Toc384844734"/>
      <w:r>
        <w:rPr>
          <w:rFonts w:ascii="Times New Roman" w:hAnsi="Times New Roman"/>
          <w:sz w:val="21"/>
          <w:szCs w:val="21"/>
        </w:rPr>
        <w:t xml:space="preserve">2.1 </w:t>
      </w:r>
      <w:r>
        <w:rPr>
          <w:rFonts w:ascii="Times New Roman" w:hAnsi="Times New Roman"/>
          <w:sz w:val="21"/>
          <w:szCs w:val="21"/>
        </w:rPr>
        <w:t>总则</w:t>
      </w:r>
      <w:bookmarkEnd w:id="13"/>
      <w:bookmarkEnd w:id="14"/>
      <w:bookmarkEnd w:id="15"/>
    </w:p>
    <w:p w:rsidR="00482079" w:rsidRDefault="00482079" w:rsidP="00482079">
      <w:pPr>
        <w:spacing w:line="360" w:lineRule="auto"/>
        <w:ind w:firstLineChars="200" w:firstLine="420"/>
      </w:pPr>
      <w:r>
        <w:rPr>
          <w:rFonts w:hint="eastAsia"/>
        </w:rPr>
        <w:t>1</w:t>
      </w:r>
      <w:r>
        <w:rPr>
          <w:rFonts w:hint="eastAsia"/>
        </w:rPr>
        <w:t>、请投标人认真阅读招标文件，严格按照招标文件要求制作投标文件，如对招标文件内容和要求有疑问，请电话咨询或书面质疑，以避免投标无效。</w:t>
      </w:r>
    </w:p>
    <w:p w:rsidR="00482079" w:rsidRDefault="00482079" w:rsidP="00482079">
      <w:pPr>
        <w:spacing w:line="360" w:lineRule="auto"/>
        <w:ind w:firstLineChars="200" w:firstLine="420"/>
      </w:pPr>
      <w:r>
        <w:rPr>
          <w:rFonts w:hint="eastAsia"/>
        </w:rPr>
        <w:t>2</w:t>
      </w:r>
      <w:r>
        <w:rPr>
          <w:rFonts w:hint="eastAsia"/>
        </w:rPr>
        <w:t>、招标公告与招标文件不一致的条款以招标文件为准。</w:t>
      </w:r>
    </w:p>
    <w:p w:rsidR="00482079" w:rsidRDefault="00482079" w:rsidP="00482079">
      <w:pPr>
        <w:spacing w:line="360" w:lineRule="auto"/>
        <w:ind w:firstLineChars="200" w:firstLine="420"/>
      </w:pPr>
      <w:r>
        <w:rPr>
          <w:rFonts w:hint="eastAsia"/>
        </w:rPr>
        <w:t>3</w:t>
      </w:r>
      <w:r>
        <w:rPr>
          <w:rFonts w:hint="eastAsia"/>
        </w:rPr>
        <w:t>、如发现招标文件存在影响公正评标的条款、项目，请即向招标联系人质疑、指出。</w:t>
      </w:r>
    </w:p>
    <w:p w:rsidR="00482079" w:rsidRDefault="00482079" w:rsidP="00482079">
      <w:pPr>
        <w:spacing w:line="360" w:lineRule="auto"/>
        <w:ind w:firstLineChars="200" w:firstLine="420"/>
      </w:pPr>
      <w:r>
        <w:rPr>
          <w:rFonts w:hint="eastAsia"/>
        </w:rPr>
        <w:t>4</w:t>
      </w:r>
      <w:r>
        <w:rPr>
          <w:rFonts w:hint="eastAsia"/>
        </w:rPr>
        <w:t>、有恶意串标、提供虚假材料、中标后不按要求履约等行为的供应商将被列入学校采购黑名单，三年之内不能参加学校任何招投标活动，情节严重的，将向省采购中心投诉。</w:t>
      </w:r>
    </w:p>
    <w:p w:rsidR="00482079" w:rsidRDefault="00482079" w:rsidP="00482079">
      <w:pPr>
        <w:spacing w:line="360" w:lineRule="auto"/>
        <w:ind w:firstLineChars="200" w:firstLine="420"/>
      </w:pPr>
      <w:r>
        <w:rPr>
          <w:rFonts w:hint="eastAsia"/>
        </w:rPr>
        <w:t>5</w:t>
      </w:r>
      <w:r>
        <w:rPr>
          <w:rFonts w:hint="eastAsia"/>
        </w:rPr>
        <w:t>、</w:t>
      </w:r>
      <w:r>
        <w:t>本次招标活动细则由</w:t>
      </w:r>
      <w:r>
        <w:rPr>
          <w:rFonts w:hint="eastAsia"/>
        </w:rPr>
        <w:t>江苏开放大学</w:t>
      </w:r>
      <w:r>
        <w:t>招投标</w:t>
      </w:r>
      <w:r>
        <w:rPr>
          <w:rFonts w:hint="eastAsia"/>
        </w:rPr>
        <w:t>管理</w:t>
      </w:r>
      <w:r>
        <w:t>办公室负责解释。</w:t>
      </w:r>
    </w:p>
    <w:p w:rsidR="00482079" w:rsidRDefault="00482079" w:rsidP="00482079">
      <w:pPr>
        <w:pStyle w:val="3"/>
        <w:rPr>
          <w:rFonts w:ascii="Times New Roman" w:hAnsi="Times New Roman"/>
          <w:sz w:val="21"/>
          <w:szCs w:val="21"/>
        </w:rPr>
      </w:pPr>
      <w:bookmarkStart w:id="16" w:name="_Toc455914606"/>
      <w:r>
        <w:rPr>
          <w:rFonts w:ascii="Times New Roman" w:hAnsi="Times New Roman"/>
          <w:sz w:val="21"/>
          <w:szCs w:val="21"/>
        </w:rPr>
        <w:t>2.</w:t>
      </w:r>
      <w:r>
        <w:rPr>
          <w:rFonts w:ascii="Times New Roman" w:hAnsi="Times New Roman" w:hint="eastAsia"/>
          <w:sz w:val="21"/>
          <w:szCs w:val="21"/>
        </w:rPr>
        <w:t>2</w:t>
      </w:r>
      <w:r>
        <w:rPr>
          <w:rFonts w:ascii="Times New Roman" w:hAnsi="Times New Roman"/>
          <w:sz w:val="21"/>
          <w:szCs w:val="21"/>
        </w:rPr>
        <w:t>投标文件要求</w:t>
      </w:r>
      <w:bookmarkEnd w:id="16"/>
    </w:p>
    <w:p w:rsidR="00482079" w:rsidRDefault="00482079" w:rsidP="00482079">
      <w:pPr>
        <w:pStyle w:val="ac"/>
        <w:spacing w:line="360" w:lineRule="auto"/>
        <w:ind w:firstLineChars="200" w:firstLine="420"/>
        <w:rPr>
          <w:rFonts w:ascii="Times New Roman" w:hAnsi="Times New Roman"/>
          <w:szCs w:val="21"/>
        </w:rPr>
      </w:pPr>
      <w:r>
        <w:rPr>
          <w:rFonts w:ascii="Times New Roman" w:hAnsi="Times New Roman"/>
          <w:szCs w:val="21"/>
        </w:rPr>
        <w:t>投标人应严格按照下列内容及顺序编写、装订投标文件。投标文件格式见第</w:t>
      </w:r>
      <w:r>
        <w:rPr>
          <w:rFonts w:ascii="Times New Roman" w:hAnsi="Times New Roman" w:hint="eastAsia"/>
          <w:szCs w:val="21"/>
        </w:rPr>
        <w:t>五</w:t>
      </w:r>
      <w:r>
        <w:rPr>
          <w:rFonts w:ascii="Times New Roman" w:hAnsi="Times New Roman"/>
          <w:szCs w:val="21"/>
        </w:rPr>
        <w:t>部分。请投标人准确编制目录及页码，否则将影响对投标文件的评价。</w:t>
      </w:r>
    </w:p>
    <w:p w:rsidR="00482079" w:rsidRDefault="00482079" w:rsidP="00482079">
      <w:pPr>
        <w:pStyle w:val="ac"/>
        <w:spacing w:line="360" w:lineRule="auto"/>
        <w:ind w:firstLineChars="200" w:firstLine="422"/>
        <w:rPr>
          <w:rFonts w:ascii="Times New Roman" w:hAnsi="Times New Roman"/>
          <w:b/>
          <w:szCs w:val="21"/>
        </w:rPr>
      </w:pPr>
      <w:r>
        <w:rPr>
          <w:rFonts w:ascii="Times New Roman" w:hAnsi="Times New Roman"/>
          <w:b/>
          <w:kern w:val="0"/>
          <w:szCs w:val="21"/>
        </w:rPr>
        <w:t>2.</w:t>
      </w:r>
      <w:r>
        <w:rPr>
          <w:rFonts w:ascii="Times New Roman" w:hAnsi="Times New Roman" w:hint="eastAsia"/>
          <w:b/>
          <w:kern w:val="0"/>
          <w:szCs w:val="21"/>
        </w:rPr>
        <w:t>2</w:t>
      </w:r>
      <w:r>
        <w:rPr>
          <w:rFonts w:ascii="Times New Roman" w:hAnsi="Times New Roman"/>
          <w:b/>
          <w:kern w:val="0"/>
          <w:szCs w:val="21"/>
        </w:rPr>
        <w:t>.1</w:t>
      </w:r>
      <w:r>
        <w:rPr>
          <w:rFonts w:ascii="Times New Roman" w:hAnsi="Times New Roman"/>
          <w:b/>
          <w:szCs w:val="21"/>
        </w:rPr>
        <w:t>投标文件的一般构成</w:t>
      </w:r>
    </w:p>
    <w:p w:rsidR="00482079" w:rsidRDefault="00482079" w:rsidP="00482079">
      <w:pPr>
        <w:pStyle w:val="ac"/>
        <w:numPr>
          <w:ilvl w:val="0"/>
          <w:numId w:val="5"/>
        </w:numPr>
        <w:spacing w:line="360" w:lineRule="auto"/>
        <w:ind w:firstLineChars="200" w:firstLine="420"/>
        <w:rPr>
          <w:rFonts w:ascii="Times New Roman" w:hAnsi="Times New Roman"/>
          <w:szCs w:val="21"/>
        </w:rPr>
      </w:pPr>
      <w:r>
        <w:rPr>
          <w:rFonts w:ascii="Times New Roman" w:hAnsi="Times New Roman"/>
          <w:szCs w:val="21"/>
        </w:rPr>
        <w:t>投标函</w:t>
      </w:r>
      <w:r>
        <w:rPr>
          <w:rFonts w:ascii="Times New Roman" w:hAnsi="Times New Roman" w:hint="eastAsia"/>
          <w:szCs w:val="21"/>
        </w:rPr>
        <w:t>及开标一览表</w:t>
      </w:r>
    </w:p>
    <w:p w:rsidR="00482079" w:rsidRDefault="00482079" w:rsidP="00482079">
      <w:pPr>
        <w:pStyle w:val="ac"/>
        <w:numPr>
          <w:ilvl w:val="0"/>
          <w:numId w:val="5"/>
        </w:numPr>
        <w:spacing w:line="360" w:lineRule="auto"/>
        <w:ind w:firstLineChars="200" w:firstLine="420"/>
        <w:rPr>
          <w:rFonts w:ascii="Times New Roman" w:hAnsi="Times New Roman"/>
          <w:szCs w:val="21"/>
        </w:rPr>
      </w:pPr>
      <w:r>
        <w:rPr>
          <w:rFonts w:ascii="Times New Roman" w:hAnsi="Times New Roman" w:hint="eastAsia"/>
          <w:szCs w:val="21"/>
        </w:rPr>
        <w:t>法定代表人资格证明书或授权委托书</w:t>
      </w:r>
    </w:p>
    <w:p w:rsidR="00482079" w:rsidRDefault="00482079" w:rsidP="00482079">
      <w:pPr>
        <w:pStyle w:val="ac"/>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szCs w:val="21"/>
        </w:rPr>
        <w:t>、</w:t>
      </w:r>
      <w:r>
        <w:rPr>
          <w:rFonts w:ascii="Times New Roman" w:hAnsi="Times New Roman" w:hint="eastAsia"/>
          <w:szCs w:val="21"/>
        </w:rPr>
        <w:t>设备材料清单及</w:t>
      </w:r>
      <w:r>
        <w:rPr>
          <w:rFonts w:ascii="Times New Roman" w:hAnsi="Times New Roman"/>
          <w:szCs w:val="21"/>
        </w:rPr>
        <w:t>投标报价</w:t>
      </w:r>
      <w:r>
        <w:rPr>
          <w:rFonts w:ascii="Times New Roman" w:hAnsi="Times New Roman" w:hint="eastAsia"/>
          <w:szCs w:val="21"/>
        </w:rPr>
        <w:t>明细</w:t>
      </w:r>
      <w:r>
        <w:rPr>
          <w:rFonts w:ascii="Times New Roman" w:hAnsi="Times New Roman"/>
          <w:szCs w:val="21"/>
        </w:rPr>
        <w:t>表</w:t>
      </w:r>
    </w:p>
    <w:p w:rsidR="00482079" w:rsidRDefault="00482079" w:rsidP="00482079">
      <w:pPr>
        <w:pStyle w:val="ac"/>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szCs w:val="21"/>
        </w:rPr>
        <w:t>、产品质保及服务承诺书</w:t>
      </w:r>
    </w:p>
    <w:p w:rsidR="00482079" w:rsidRDefault="00482079" w:rsidP="00482079">
      <w:pPr>
        <w:pStyle w:val="ac"/>
        <w:spacing w:line="360" w:lineRule="auto"/>
        <w:ind w:firstLineChars="200" w:firstLine="420"/>
        <w:rPr>
          <w:rFonts w:ascii="Times New Roman" w:hAnsi="Times New Roman"/>
          <w:szCs w:val="21"/>
        </w:rPr>
      </w:pPr>
      <w:r>
        <w:rPr>
          <w:rFonts w:ascii="Times New Roman" w:hAnsi="Times New Roman" w:hint="eastAsia"/>
          <w:szCs w:val="21"/>
        </w:rPr>
        <w:t>5</w:t>
      </w:r>
      <w:r>
        <w:rPr>
          <w:rFonts w:ascii="Times New Roman" w:hAnsi="Times New Roman"/>
          <w:szCs w:val="21"/>
        </w:rPr>
        <w:t>、资格证明文件</w:t>
      </w:r>
    </w:p>
    <w:p w:rsidR="00482079" w:rsidRDefault="00482079" w:rsidP="00482079">
      <w:pPr>
        <w:pStyle w:val="ac"/>
        <w:spacing w:line="360" w:lineRule="auto"/>
        <w:ind w:firstLineChars="200" w:firstLine="420"/>
        <w:rPr>
          <w:rFonts w:ascii="Times New Roman" w:hAnsi="Times New Roman"/>
          <w:szCs w:val="21"/>
        </w:rPr>
      </w:pPr>
      <w:r>
        <w:rPr>
          <w:rFonts w:ascii="Times New Roman" w:hAnsi="Times New Roman" w:hint="eastAsia"/>
          <w:szCs w:val="21"/>
        </w:rPr>
        <w:t>6</w:t>
      </w:r>
      <w:r>
        <w:rPr>
          <w:rFonts w:ascii="Times New Roman" w:hAnsi="Times New Roman" w:hint="eastAsia"/>
          <w:szCs w:val="21"/>
        </w:rPr>
        <w:t>、企业相关业绩</w:t>
      </w:r>
    </w:p>
    <w:p w:rsidR="00482079" w:rsidRDefault="00482079" w:rsidP="00482079">
      <w:pPr>
        <w:pStyle w:val="ac"/>
        <w:spacing w:line="360" w:lineRule="auto"/>
        <w:ind w:firstLineChars="200" w:firstLine="420"/>
        <w:rPr>
          <w:rFonts w:ascii="Times New Roman" w:hAnsi="Times New Roman"/>
          <w:szCs w:val="21"/>
        </w:rPr>
      </w:pPr>
      <w:r>
        <w:rPr>
          <w:rFonts w:ascii="Times New Roman" w:hAnsi="Times New Roman" w:hint="eastAsia"/>
          <w:szCs w:val="21"/>
        </w:rPr>
        <w:t>7</w:t>
      </w:r>
      <w:r>
        <w:rPr>
          <w:rFonts w:ascii="Times New Roman" w:hAnsi="Times New Roman"/>
          <w:szCs w:val="21"/>
        </w:rPr>
        <w:t>、投标书附件：由投标人根据各自情况自行编制，主要内容包括：产品主要技术性能规划和结构的详细描述，可提供产品彩页；产品制造、安装、验收的内容和标准以及投标人认为需要提供的其它文件。</w:t>
      </w:r>
    </w:p>
    <w:p w:rsidR="00482079" w:rsidRDefault="00482079" w:rsidP="00482079">
      <w:pPr>
        <w:pStyle w:val="ac"/>
        <w:spacing w:line="360" w:lineRule="auto"/>
        <w:ind w:firstLineChars="200" w:firstLine="422"/>
        <w:rPr>
          <w:rFonts w:ascii="Times New Roman" w:hAnsi="Times New Roman"/>
          <w:b/>
          <w:szCs w:val="21"/>
        </w:rPr>
      </w:pPr>
      <w:r>
        <w:rPr>
          <w:rFonts w:ascii="Times New Roman" w:hAnsi="Times New Roman"/>
          <w:b/>
          <w:kern w:val="0"/>
          <w:szCs w:val="21"/>
        </w:rPr>
        <w:t>2.</w:t>
      </w:r>
      <w:r>
        <w:rPr>
          <w:rFonts w:ascii="Times New Roman" w:hAnsi="Times New Roman" w:hint="eastAsia"/>
          <w:b/>
          <w:kern w:val="0"/>
          <w:szCs w:val="21"/>
        </w:rPr>
        <w:t>2</w:t>
      </w:r>
      <w:r>
        <w:rPr>
          <w:rFonts w:ascii="Times New Roman" w:hAnsi="Times New Roman"/>
          <w:b/>
          <w:kern w:val="0"/>
          <w:szCs w:val="21"/>
        </w:rPr>
        <w:t>.2</w:t>
      </w:r>
      <w:r>
        <w:rPr>
          <w:rFonts w:ascii="Times New Roman" w:hAnsi="Times New Roman"/>
          <w:b/>
          <w:szCs w:val="21"/>
        </w:rPr>
        <w:t>投标文件的签署与封装</w:t>
      </w:r>
    </w:p>
    <w:p w:rsidR="00482079" w:rsidRDefault="00482079" w:rsidP="00482079">
      <w:pPr>
        <w:pStyle w:val="ac"/>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、投标文件为正本</w:t>
      </w:r>
      <w:r>
        <w:rPr>
          <w:rFonts w:ascii="Times New Roman" w:hAnsi="Times New Roman"/>
          <w:szCs w:val="21"/>
        </w:rPr>
        <w:t>1</w:t>
      </w:r>
      <w:r>
        <w:rPr>
          <w:rFonts w:ascii="Times New Roman" w:hAnsi="Times New Roman"/>
          <w:szCs w:val="21"/>
        </w:rPr>
        <w:t>份，副本</w:t>
      </w:r>
      <w:r>
        <w:rPr>
          <w:rFonts w:ascii="Times New Roman" w:hAnsi="Times New Roman" w:hint="eastAsia"/>
          <w:szCs w:val="21"/>
        </w:rPr>
        <w:t>4</w:t>
      </w:r>
      <w:r>
        <w:rPr>
          <w:rFonts w:ascii="Times New Roman" w:hAnsi="Times New Roman"/>
          <w:szCs w:val="21"/>
        </w:rPr>
        <w:t>份，须各自装订成册，并由法人或授权代表签字。每套投标文件须清楚地标明</w:t>
      </w:r>
      <w:r>
        <w:rPr>
          <w:rFonts w:ascii="Times New Roman" w:hAnsi="Times New Roman" w:hint="eastAsia"/>
          <w:szCs w:val="21"/>
        </w:rPr>
        <w:t>“</w:t>
      </w:r>
      <w:r>
        <w:rPr>
          <w:rFonts w:ascii="Times New Roman" w:hAnsi="Times New Roman"/>
          <w:szCs w:val="21"/>
        </w:rPr>
        <w:t>正本</w:t>
      </w:r>
      <w:r>
        <w:rPr>
          <w:rFonts w:ascii="Times New Roman" w:hAnsi="Times New Roman" w:hint="eastAsia"/>
          <w:szCs w:val="21"/>
        </w:rPr>
        <w:t>”</w:t>
      </w:r>
      <w:r>
        <w:rPr>
          <w:rFonts w:ascii="Times New Roman" w:hAnsi="Times New Roman"/>
          <w:szCs w:val="21"/>
        </w:rPr>
        <w:t>或</w:t>
      </w:r>
      <w:r>
        <w:rPr>
          <w:rFonts w:ascii="Times New Roman" w:hAnsi="Times New Roman" w:hint="eastAsia"/>
          <w:szCs w:val="21"/>
        </w:rPr>
        <w:t>“</w:t>
      </w:r>
      <w:r>
        <w:rPr>
          <w:rFonts w:ascii="Times New Roman" w:hAnsi="Times New Roman"/>
          <w:szCs w:val="21"/>
        </w:rPr>
        <w:t>副本</w:t>
      </w:r>
      <w:r>
        <w:rPr>
          <w:rFonts w:ascii="Times New Roman" w:hAnsi="Times New Roman" w:hint="eastAsia"/>
          <w:szCs w:val="21"/>
        </w:rPr>
        <w:t>”</w:t>
      </w:r>
      <w:r>
        <w:rPr>
          <w:rFonts w:ascii="Times New Roman" w:hAnsi="Times New Roman"/>
          <w:szCs w:val="21"/>
        </w:rPr>
        <w:t>。当正本与副本内容不一致时，以正本为准。</w:t>
      </w:r>
    </w:p>
    <w:p w:rsidR="00482079" w:rsidRDefault="00482079" w:rsidP="00482079">
      <w:pPr>
        <w:pStyle w:val="ac"/>
        <w:spacing w:line="360" w:lineRule="auto"/>
        <w:ind w:firstLineChars="200" w:firstLine="420"/>
        <w:rPr>
          <w:rFonts w:ascii="Times New Roman" w:hAnsi="Times New Roman"/>
          <w:szCs w:val="21"/>
        </w:rPr>
      </w:pPr>
      <w:r>
        <w:rPr>
          <w:rFonts w:ascii="Times New Roman" w:hAnsi="Times New Roman"/>
          <w:szCs w:val="21"/>
        </w:rPr>
        <w:lastRenderedPageBreak/>
        <w:t>2</w:t>
      </w:r>
      <w:r>
        <w:rPr>
          <w:rFonts w:ascii="Times New Roman" w:hAnsi="Times New Roman"/>
          <w:szCs w:val="21"/>
        </w:rPr>
        <w:t>、投标文件的正本和副本</w:t>
      </w:r>
      <w:r>
        <w:rPr>
          <w:rFonts w:ascii="Times New Roman" w:hAnsi="Times New Roman" w:hint="eastAsia"/>
          <w:szCs w:val="21"/>
        </w:rPr>
        <w:t>必须密封完好</w:t>
      </w:r>
      <w:r>
        <w:rPr>
          <w:rFonts w:ascii="Times New Roman" w:hAnsi="Times New Roman"/>
          <w:szCs w:val="21"/>
        </w:rPr>
        <w:t>，并在密封袋骑缝处加盖与投标人一致的有效印章；密封袋上应注明</w:t>
      </w:r>
      <w:r>
        <w:rPr>
          <w:rFonts w:ascii="Times New Roman" w:hAnsi="Times New Roman" w:hint="eastAsia"/>
          <w:szCs w:val="21"/>
        </w:rPr>
        <w:t>⑴招标项目名称及编号；⑵投标人的名称；⑶“开标前不得开封”字样。</w:t>
      </w:r>
    </w:p>
    <w:p w:rsidR="00482079" w:rsidRDefault="00482079" w:rsidP="00482079">
      <w:pPr>
        <w:pStyle w:val="ac"/>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、投标文件必须装订成册（胶封），应列出目录并逐页标注页码。</w:t>
      </w:r>
    </w:p>
    <w:p w:rsidR="00482079" w:rsidRDefault="00482079" w:rsidP="00482079">
      <w:pPr>
        <w:pStyle w:val="ac"/>
        <w:spacing w:line="360" w:lineRule="auto"/>
        <w:ind w:firstLineChars="200" w:firstLine="420"/>
        <w:rPr>
          <w:rFonts w:ascii="Times New Roman" w:hAnsi="Times New Roman"/>
          <w:kern w:val="0"/>
          <w:szCs w:val="21"/>
        </w:rPr>
      </w:pPr>
      <w:r>
        <w:rPr>
          <w:rFonts w:ascii="Times New Roman" w:hAnsi="Times New Roman" w:hint="eastAsia"/>
          <w:szCs w:val="21"/>
        </w:rPr>
        <w:t>4</w:t>
      </w:r>
      <w:r>
        <w:rPr>
          <w:rFonts w:ascii="Times New Roman" w:hAnsi="Times New Roman"/>
          <w:szCs w:val="21"/>
        </w:rPr>
        <w:t>、</w:t>
      </w:r>
      <w:r>
        <w:rPr>
          <w:rFonts w:ascii="Times New Roman" w:hAnsi="Times New Roman"/>
          <w:kern w:val="0"/>
          <w:szCs w:val="21"/>
        </w:rPr>
        <w:t>一经投标，无论投标人是否中标，其投标文件不予退还。</w:t>
      </w:r>
    </w:p>
    <w:p w:rsidR="00482079" w:rsidRDefault="00482079" w:rsidP="00482079">
      <w:pPr>
        <w:pStyle w:val="3"/>
        <w:rPr>
          <w:rFonts w:ascii="Times New Roman" w:hAnsi="Times New Roman"/>
          <w:b w:val="0"/>
          <w:kern w:val="0"/>
          <w:szCs w:val="21"/>
        </w:rPr>
      </w:pPr>
      <w:bookmarkStart w:id="17" w:name="_Toc455914607"/>
      <w:r>
        <w:rPr>
          <w:rFonts w:ascii="Times New Roman" w:hAnsi="Times New Roman"/>
          <w:sz w:val="21"/>
          <w:szCs w:val="21"/>
        </w:rPr>
        <w:t>2.</w:t>
      </w:r>
      <w:r>
        <w:rPr>
          <w:rFonts w:ascii="Times New Roman" w:hAnsi="Times New Roman" w:hint="eastAsia"/>
          <w:sz w:val="21"/>
          <w:szCs w:val="21"/>
        </w:rPr>
        <w:t>3</w:t>
      </w:r>
      <w:r>
        <w:rPr>
          <w:rFonts w:ascii="Times New Roman" w:hAnsi="Times New Roman"/>
          <w:sz w:val="21"/>
          <w:szCs w:val="21"/>
        </w:rPr>
        <w:t>投标报价要求</w:t>
      </w:r>
      <w:bookmarkEnd w:id="17"/>
    </w:p>
    <w:p w:rsidR="00482079" w:rsidRDefault="00482079" w:rsidP="00482079">
      <w:pPr>
        <w:pStyle w:val="ac"/>
        <w:spacing w:line="360" w:lineRule="auto"/>
        <w:ind w:firstLineChars="200" w:firstLine="420"/>
        <w:rPr>
          <w:rFonts w:ascii="Times New Roman" w:hAnsi="Times New Roman"/>
          <w:szCs w:val="21"/>
        </w:rPr>
      </w:pPr>
      <w:bookmarkStart w:id="18" w:name="_Toc384844736"/>
      <w:bookmarkStart w:id="19" w:name="_Toc386980213"/>
      <w:bookmarkStart w:id="20" w:name="_Toc455914608"/>
      <w:r>
        <w:rPr>
          <w:rFonts w:ascii="Times New Roman" w:hAnsi="Times New Roman" w:hint="eastAsia"/>
          <w:szCs w:val="21"/>
        </w:rPr>
        <w:t>1</w:t>
      </w:r>
      <w:r>
        <w:rPr>
          <w:rFonts w:ascii="Times New Roman" w:hAnsi="Times New Roman" w:hint="eastAsia"/>
          <w:szCs w:val="21"/>
        </w:rPr>
        <w:t>、投标报价为一次性报价方式，包括产品设计费、制作费、安装费、运输费、验收费、技术服务费（包括技术资料、图纸提供等）、伴随服务及因产品本身及供货相关的各种税金等全部费用。</w:t>
      </w:r>
    </w:p>
    <w:p w:rsidR="00482079" w:rsidRDefault="00482079" w:rsidP="00482079">
      <w:pPr>
        <w:pStyle w:val="ac"/>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、报价单位需对上述项目全部报价，最低价不作为中标保证（在密封的文件上注明所投项目）。</w:t>
      </w:r>
    </w:p>
    <w:p w:rsidR="00482079" w:rsidRDefault="00482079" w:rsidP="00482079">
      <w:pPr>
        <w:pStyle w:val="3"/>
        <w:rPr>
          <w:rFonts w:ascii="Times New Roman" w:hAnsi="Times New Roman"/>
          <w:sz w:val="21"/>
          <w:szCs w:val="21"/>
        </w:rPr>
      </w:pPr>
      <w:bookmarkStart w:id="21" w:name="_Toc455914609"/>
      <w:bookmarkStart w:id="22" w:name="_Toc384844737"/>
      <w:bookmarkStart w:id="23" w:name="_Toc386980214"/>
      <w:bookmarkEnd w:id="18"/>
      <w:bookmarkEnd w:id="19"/>
      <w:bookmarkEnd w:id="20"/>
      <w:r>
        <w:rPr>
          <w:rFonts w:ascii="Times New Roman" w:hAnsi="Times New Roman" w:hint="eastAsia"/>
          <w:sz w:val="21"/>
          <w:szCs w:val="21"/>
        </w:rPr>
        <w:t>2.4</w:t>
      </w:r>
      <w:r>
        <w:rPr>
          <w:rFonts w:ascii="Times New Roman" w:hAnsi="Times New Roman" w:hint="eastAsia"/>
          <w:sz w:val="21"/>
          <w:szCs w:val="21"/>
        </w:rPr>
        <w:t>评标与定标</w:t>
      </w:r>
      <w:bookmarkEnd w:id="21"/>
      <w:bookmarkEnd w:id="22"/>
      <w:bookmarkEnd w:id="23"/>
    </w:p>
    <w:p w:rsidR="00482079" w:rsidRDefault="00482079" w:rsidP="0084074A">
      <w:pPr>
        <w:pStyle w:val="ac"/>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、本项目采用</w:t>
      </w:r>
      <w:r>
        <w:rPr>
          <w:rFonts w:ascii="Times New Roman" w:hAnsi="Times New Roman" w:hint="eastAsia"/>
          <w:szCs w:val="21"/>
        </w:rPr>
        <w:t xml:space="preserve"> </w:t>
      </w:r>
      <w:r>
        <w:rPr>
          <w:rFonts w:ascii="Times New Roman" w:hAnsi="Times New Roman" w:hint="eastAsia"/>
          <w:szCs w:val="21"/>
          <w:u w:val="single"/>
        </w:rPr>
        <w:t xml:space="preserve"> </w:t>
      </w:r>
      <w:r w:rsidR="00EF6EE4">
        <w:rPr>
          <w:rFonts w:ascii="Times New Roman" w:hAnsi="Times New Roman" w:hint="eastAsia"/>
          <w:szCs w:val="21"/>
          <w:u w:val="single"/>
        </w:rPr>
        <w:t>资格后审</w:t>
      </w:r>
      <w:r>
        <w:rPr>
          <w:rFonts w:ascii="Times New Roman" w:hAnsi="Times New Roman" w:hint="eastAsia"/>
          <w:szCs w:val="21"/>
          <w:u w:val="single"/>
        </w:rPr>
        <w:t xml:space="preserve">           </w:t>
      </w:r>
      <w:r>
        <w:rPr>
          <w:rFonts w:ascii="Times New Roman" w:hAnsi="Times New Roman" w:hint="eastAsia"/>
          <w:szCs w:val="21"/>
        </w:rPr>
        <w:t>。</w:t>
      </w:r>
    </w:p>
    <w:p w:rsidR="00482079" w:rsidRDefault="00482079" w:rsidP="00482079">
      <w:pPr>
        <w:pStyle w:val="ac"/>
        <w:spacing w:line="360" w:lineRule="auto"/>
        <w:ind w:firstLineChars="200" w:firstLine="420"/>
        <w:rPr>
          <w:rFonts w:ascii="Times New Roman" w:hAnsi="Times New Roman"/>
          <w:szCs w:val="21"/>
        </w:rPr>
      </w:pPr>
      <w:r>
        <w:rPr>
          <w:rFonts w:ascii="Times New Roman" w:hAnsi="Times New Roman" w:hint="eastAsia"/>
          <w:szCs w:val="21"/>
        </w:rPr>
        <w:t>经过资格审查，应有三家（含）以上合格投标人。</w:t>
      </w:r>
    </w:p>
    <w:p w:rsidR="00482079" w:rsidRDefault="00482079" w:rsidP="00482079">
      <w:pPr>
        <w:pStyle w:val="ac"/>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w:t>
      </w:r>
      <w:r>
        <w:rPr>
          <w:rFonts w:ascii="Times New Roman" w:hAnsi="Times New Roman" w:hint="eastAsia"/>
          <w:bCs/>
          <w:szCs w:val="21"/>
        </w:rPr>
        <w:t>评标工作小组在对投标人所投产品的配置、品牌、技术功能、报价与售后服务以及公司业绩、信用等进行综合评分，得分最高者中标。对未中标人，将不作任何解释，标书不退回。</w:t>
      </w:r>
    </w:p>
    <w:p w:rsidR="00482079" w:rsidRDefault="00482079" w:rsidP="0084074A">
      <w:pPr>
        <w:pStyle w:val="ac"/>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w:t>
      </w:r>
      <w:r w:rsidR="0084074A" w:rsidRPr="005B1B62">
        <w:rPr>
          <w:rFonts w:ascii="Times New Roman" w:hAnsi="Times New Roman" w:hint="eastAsia"/>
          <w:b/>
          <w:szCs w:val="21"/>
        </w:rPr>
        <w:t>本次招标采用必须符合采购需求的</w:t>
      </w:r>
      <w:proofErr w:type="gramStart"/>
      <w:r w:rsidR="0084074A" w:rsidRPr="005B1B62">
        <w:rPr>
          <w:rFonts w:ascii="Times New Roman" w:hAnsi="Times New Roman" w:hint="eastAsia"/>
          <w:b/>
          <w:szCs w:val="21"/>
        </w:rPr>
        <w:t>情况下且整体</w:t>
      </w:r>
      <w:proofErr w:type="gramEnd"/>
      <w:r w:rsidR="0084074A" w:rsidRPr="005B1B62">
        <w:rPr>
          <w:rFonts w:ascii="Times New Roman" w:hAnsi="Times New Roman" w:hint="eastAsia"/>
          <w:b/>
          <w:szCs w:val="21"/>
        </w:rPr>
        <w:t>报价最低者成交。</w:t>
      </w:r>
    </w:p>
    <w:p w:rsidR="00EF6EE4" w:rsidRDefault="0084074A" w:rsidP="0084074A">
      <w:pPr>
        <w:pStyle w:val="ac"/>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hint="eastAsia"/>
          <w:szCs w:val="21"/>
        </w:rPr>
        <w:t>、</w:t>
      </w:r>
      <w:r w:rsidR="00EF6EE4">
        <w:rPr>
          <w:rFonts w:ascii="Times New Roman" w:hAnsi="Times New Roman"/>
          <w:szCs w:val="21"/>
        </w:rPr>
        <w:t>评标结束后，投标人可至</w:t>
      </w:r>
      <w:r w:rsidR="00EF6EE4">
        <w:rPr>
          <w:rFonts w:ascii="Times New Roman" w:hAnsi="Times New Roman" w:hint="eastAsia"/>
          <w:szCs w:val="21"/>
        </w:rPr>
        <w:t>江苏城市职业学院首页下方</w:t>
      </w:r>
      <w:r w:rsidR="00EF6EE4">
        <w:rPr>
          <w:rFonts w:ascii="Times New Roman" w:hAnsi="Times New Roman"/>
          <w:szCs w:val="21"/>
        </w:rPr>
        <w:t>（</w:t>
      </w:r>
      <w:hyperlink r:id="rId12" w:history="1">
        <w:r w:rsidR="00EF6EE4">
          <w:rPr>
            <w:rStyle w:val="af6"/>
            <w:rFonts w:ascii="Times New Roman" w:hAnsi="Times New Roman" w:hint="eastAsia"/>
            <w:szCs w:val="21"/>
          </w:rPr>
          <w:t>http://www.jscvc.cn/</w:t>
        </w:r>
      </w:hyperlink>
      <w:r w:rsidR="00EF6EE4">
        <w:rPr>
          <w:rFonts w:ascii="Times New Roman" w:hAnsi="Times New Roman"/>
          <w:szCs w:val="21"/>
        </w:rPr>
        <w:t>）</w:t>
      </w:r>
      <w:r w:rsidR="00EF6EE4">
        <w:rPr>
          <w:rFonts w:ascii="Times New Roman" w:hAnsi="Times New Roman"/>
          <w:szCs w:val="21"/>
        </w:rPr>
        <w:t>“</w:t>
      </w:r>
      <w:r w:rsidR="00EF6EE4">
        <w:rPr>
          <w:rFonts w:ascii="Times New Roman" w:hAnsi="Times New Roman" w:hint="eastAsia"/>
          <w:szCs w:val="21"/>
        </w:rPr>
        <w:t>招标</w:t>
      </w:r>
      <w:r w:rsidR="00EF6EE4">
        <w:rPr>
          <w:rFonts w:ascii="Times New Roman" w:hAnsi="Times New Roman"/>
          <w:szCs w:val="21"/>
        </w:rPr>
        <w:t>公告</w:t>
      </w:r>
      <w:r w:rsidR="00EF6EE4">
        <w:rPr>
          <w:rFonts w:ascii="Times New Roman" w:hAnsi="Times New Roman"/>
          <w:szCs w:val="21"/>
        </w:rPr>
        <w:t>”</w:t>
      </w:r>
      <w:r w:rsidR="00EF6EE4">
        <w:rPr>
          <w:rFonts w:ascii="Times New Roman" w:hAnsi="Times New Roman"/>
          <w:szCs w:val="21"/>
        </w:rPr>
        <w:t>栏的</w:t>
      </w:r>
      <w:r w:rsidR="00EF6EE4">
        <w:rPr>
          <w:rFonts w:ascii="Times New Roman" w:hAnsi="Times New Roman" w:hint="eastAsia"/>
          <w:szCs w:val="21"/>
        </w:rPr>
        <w:t>“中标公示”</w:t>
      </w:r>
      <w:r w:rsidR="00EF6EE4">
        <w:rPr>
          <w:rFonts w:ascii="Times New Roman" w:hAnsi="Times New Roman"/>
          <w:szCs w:val="21"/>
        </w:rPr>
        <w:t>中</w:t>
      </w:r>
      <w:r w:rsidR="00EF6EE4">
        <w:rPr>
          <w:rFonts w:ascii="Times New Roman" w:hAnsi="Times New Roman" w:hint="eastAsia"/>
          <w:szCs w:val="21"/>
        </w:rPr>
        <w:t>查看</w:t>
      </w:r>
      <w:r w:rsidR="00EF6EE4">
        <w:rPr>
          <w:rFonts w:ascii="Times New Roman" w:hAnsi="Times New Roman"/>
          <w:szCs w:val="21"/>
        </w:rPr>
        <w:t>公示最终结果。</w:t>
      </w:r>
    </w:p>
    <w:p w:rsidR="00482079" w:rsidRPr="00EF6EE4" w:rsidRDefault="00482079" w:rsidP="00482079">
      <w:pPr>
        <w:pStyle w:val="ac"/>
        <w:spacing w:line="360" w:lineRule="auto"/>
        <w:ind w:firstLineChars="200" w:firstLine="420"/>
        <w:rPr>
          <w:rFonts w:ascii="Times New Roman" w:hAnsi="Times New Roman"/>
          <w:szCs w:val="21"/>
        </w:rPr>
      </w:pPr>
    </w:p>
    <w:p w:rsidR="00482079" w:rsidRDefault="00482079" w:rsidP="00482079">
      <w:pPr>
        <w:pStyle w:val="3"/>
        <w:rPr>
          <w:rStyle w:val="af2"/>
          <w:rFonts w:ascii="Times New Roman" w:hAnsi="Times New Roman"/>
          <w:b/>
          <w:bCs w:val="0"/>
          <w:sz w:val="21"/>
          <w:szCs w:val="21"/>
        </w:rPr>
      </w:pPr>
      <w:bookmarkStart w:id="24" w:name="_Toc384844738"/>
      <w:bookmarkStart w:id="25" w:name="_Toc455914610"/>
      <w:bookmarkStart w:id="26" w:name="_Toc386980215"/>
      <w:r>
        <w:rPr>
          <w:rFonts w:ascii="Times New Roman" w:hAnsi="Times New Roman"/>
          <w:sz w:val="21"/>
          <w:szCs w:val="21"/>
        </w:rPr>
        <w:t>2.</w:t>
      </w:r>
      <w:r>
        <w:rPr>
          <w:rFonts w:ascii="Times New Roman" w:hAnsi="Times New Roman" w:hint="eastAsia"/>
          <w:sz w:val="21"/>
          <w:szCs w:val="21"/>
        </w:rPr>
        <w:t>5</w:t>
      </w:r>
      <w:r>
        <w:rPr>
          <w:rFonts w:ascii="Times New Roman" w:hAnsi="Times New Roman"/>
          <w:sz w:val="21"/>
          <w:szCs w:val="21"/>
        </w:rPr>
        <w:t>投标保证金</w:t>
      </w:r>
      <w:bookmarkStart w:id="27" w:name="_Toc384844739"/>
      <w:bookmarkStart w:id="28" w:name="_Toc386980216"/>
      <w:bookmarkStart w:id="29" w:name="_Toc455914611"/>
      <w:bookmarkEnd w:id="24"/>
      <w:bookmarkEnd w:id="25"/>
      <w:bookmarkEnd w:id="26"/>
    </w:p>
    <w:p w:rsidR="00482079" w:rsidRDefault="00482079" w:rsidP="00482079">
      <w:pPr>
        <w:spacing w:line="400" w:lineRule="exact"/>
        <w:ind w:firstLineChars="200" w:firstLine="420"/>
      </w:pPr>
      <w:r>
        <w:rPr>
          <w:rFonts w:hint="eastAsia"/>
        </w:rPr>
        <w:t>无。</w:t>
      </w:r>
    </w:p>
    <w:p w:rsidR="00482079" w:rsidRDefault="00482079" w:rsidP="00482079">
      <w:pPr>
        <w:pStyle w:val="3"/>
        <w:rPr>
          <w:rFonts w:ascii="Times New Roman" w:hAnsi="Times New Roman"/>
          <w:sz w:val="21"/>
          <w:szCs w:val="21"/>
        </w:rPr>
      </w:pPr>
      <w:r>
        <w:rPr>
          <w:rFonts w:ascii="Times New Roman" w:hAnsi="Times New Roman"/>
          <w:sz w:val="21"/>
          <w:szCs w:val="21"/>
        </w:rPr>
        <w:t>2.</w:t>
      </w:r>
      <w:r>
        <w:rPr>
          <w:rFonts w:ascii="Times New Roman" w:hAnsi="Times New Roman" w:hint="eastAsia"/>
          <w:sz w:val="21"/>
          <w:szCs w:val="21"/>
        </w:rPr>
        <w:t>6</w:t>
      </w:r>
      <w:r>
        <w:rPr>
          <w:rFonts w:ascii="Times New Roman" w:hAnsi="Times New Roman"/>
          <w:sz w:val="21"/>
          <w:szCs w:val="21"/>
        </w:rPr>
        <w:t>投标有效期</w:t>
      </w:r>
      <w:bookmarkEnd w:id="27"/>
      <w:bookmarkEnd w:id="28"/>
      <w:bookmarkEnd w:id="29"/>
    </w:p>
    <w:p w:rsidR="00482079" w:rsidRDefault="00482079" w:rsidP="00482079">
      <w:pPr>
        <w:pStyle w:val="ac"/>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、本项目的投标有效期为投标文件递交截止时间结束后</w:t>
      </w:r>
      <w:r>
        <w:rPr>
          <w:rFonts w:ascii="Times New Roman" w:hAnsi="Times New Roman"/>
          <w:szCs w:val="21"/>
        </w:rPr>
        <w:t>60</w:t>
      </w:r>
      <w:r>
        <w:rPr>
          <w:rFonts w:ascii="Times New Roman" w:hAnsi="Times New Roman"/>
          <w:szCs w:val="21"/>
        </w:rPr>
        <w:t>日历天，有效期短于此规定的投标文件将被视为无效。</w:t>
      </w:r>
    </w:p>
    <w:p w:rsidR="00482079" w:rsidRDefault="00482079" w:rsidP="00482079">
      <w:pPr>
        <w:pStyle w:val="ac"/>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、在特殊情况下，招标人可于投标有效期满之前，向投标人提出延长投标有效期的要求，投标人应立即以传真等书面形式对此要求向招标人</w:t>
      </w:r>
      <w:proofErr w:type="gramStart"/>
      <w:r>
        <w:rPr>
          <w:rFonts w:ascii="Times New Roman" w:hAnsi="Times New Roman"/>
          <w:szCs w:val="21"/>
        </w:rPr>
        <w:t>作出</w:t>
      </w:r>
      <w:proofErr w:type="gramEnd"/>
      <w:r>
        <w:rPr>
          <w:rFonts w:ascii="Times New Roman" w:hAnsi="Times New Roman"/>
          <w:szCs w:val="21"/>
        </w:rPr>
        <w:t>答复，投标人可以拒绝接受这一要求而放弃投标，投标保证金将尽快无息退还。同意这一要求的投标人，无需也不允许修改其投标文件，但须相应延长投标保证金的有</w:t>
      </w:r>
      <w:r>
        <w:rPr>
          <w:rFonts w:ascii="Times New Roman" w:hAnsi="Times New Roman"/>
          <w:szCs w:val="21"/>
        </w:rPr>
        <w:lastRenderedPageBreak/>
        <w:t>效期。受投标有效期制约的所有权利和义务均应延长至新的有效期。</w:t>
      </w:r>
    </w:p>
    <w:p w:rsidR="00482079" w:rsidRDefault="00482079" w:rsidP="00482079">
      <w:pPr>
        <w:pStyle w:val="3"/>
        <w:rPr>
          <w:rFonts w:ascii="Times New Roman" w:hAnsi="Times New Roman"/>
          <w:sz w:val="21"/>
          <w:szCs w:val="21"/>
        </w:rPr>
      </w:pPr>
      <w:bookmarkStart w:id="30" w:name="_Toc455914612"/>
      <w:r>
        <w:rPr>
          <w:rFonts w:ascii="Times New Roman" w:hAnsi="Times New Roman"/>
          <w:sz w:val="21"/>
          <w:szCs w:val="21"/>
        </w:rPr>
        <w:t>2.</w:t>
      </w:r>
      <w:r>
        <w:rPr>
          <w:rFonts w:ascii="Times New Roman" w:hAnsi="Times New Roman" w:hint="eastAsia"/>
          <w:sz w:val="21"/>
          <w:szCs w:val="21"/>
        </w:rPr>
        <w:t>7</w:t>
      </w:r>
      <w:r>
        <w:rPr>
          <w:rFonts w:ascii="Times New Roman" w:hAnsi="Times New Roman"/>
          <w:sz w:val="21"/>
          <w:szCs w:val="21"/>
        </w:rPr>
        <w:t>无效投标的情形</w:t>
      </w:r>
      <w:bookmarkEnd w:id="30"/>
    </w:p>
    <w:p w:rsidR="00482079" w:rsidRDefault="00482079" w:rsidP="00482079">
      <w:pPr>
        <w:pStyle w:val="ac"/>
        <w:spacing w:line="360" w:lineRule="auto"/>
        <w:ind w:firstLineChars="200" w:firstLine="420"/>
        <w:rPr>
          <w:rFonts w:ascii="Times New Roman" w:hAnsi="Times New Roman"/>
          <w:szCs w:val="21"/>
        </w:rPr>
      </w:pPr>
      <w:bookmarkStart w:id="31" w:name="_Toc455914613"/>
      <w:r>
        <w:rPr>
          <w:rFonts w:ascii="Times New Roman" w:hAnsi="Times New Roman" w:hint="eastAsia"/>
          <w:szCs w:val="21"/>
        </w:rPr>
        <w:t>1</w:t>
      </w:r>
      <w:r>
        <w:rPr>
          <w:rFonts w:ascii="Times New Roman" w:hAnsi="Times New Roman" w:hint="eastAsia"/>
          <w:szCs w:val="21"/>
        </w:rPr>
        <w:t>、投标文件资格审查项中任意一项不响应；</w:t>
      </w:r>
    </w:p>
    <w:p w:rsidR="00482079" w:rsidRDefault="00482079" w:rsidP="00482079">
      <w:pPr>
        <w:pStyle w:val="ac"/>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、开标一览表、法人授权委托书提供信息不全或未盖公章或未手写签名；</w:t>
      </w:r>
    </w:p>
    <w:p w:rsidR="00482079" w:rsidRDefault="00482079" w:rsidP="00482079">
      <w:pPr>
        <w:pStyle w:val="ac"/>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、投标文件未装订成册（胶封）或</w:t>
      </w:r>
      <w:proofErr w:type="gramStart"/>
      <w:r>
        <w:rPr>
          <w:rFonts w:ascii="Times New Roman" w:hAnsi="Times New Roman" w:hint="eastAsia"/>
          <w:szCs w:val="21"/>
        </w:rPr>
        <w:t>未逐</w:t>
      </w:r>
      <w:proofErr w:type="gramEnd"/>
      <w:r>
        <w:rPr>
          <w:rFonts w:ascii="Times New Roman" w:hAnsi="Times New Roman" w:hint="eastAsia"/>
          <w:szCs w:val="21"/>
        </w:rPr>
        <w:t>页标注页码；</w:t>
      </w:r>
    </w:p>
    <w:p w:rsidR="00482079" w:rsidRDefault="00482079" w:rsidP="00482079">
      <w:pPr>
        <w:pStyle w:val="ac"/>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hint="eastAsia"/>
          <w:szCs w:val="21"/>
        </w:rPr>
        <w:t>、投标文件附有招标人不能接受的条件；</w:t>
      </w:r>
    </w:p>
    <w:p w:rsidR="00482079" w:rsidRDefault="00482079" w:rsidP="00482079">
      <w:pPr>
        <w:pStyle w:val="ac"/>
        <w:spacing w:line="360" w:lineRule="auto"/>
        <w:ind w:firstLineChars="200" w:firstLine="420"/>
        <w:rPr>
          <w:rFonts w:ascii="Times New Roman" w:hAnsi="Times New Roman"/>
          <w:szCs w:val="21"/>
        </w:rPr>
      </w:pPr>
      <w:r>
        <w:rPr>
          <w:rFonts w:ascii="Times New Roman" w:hAnsi="Times New Roman" w:hint="eastAsia"/>
          <w:szCs w:val="21"/>
        </w:rPr>
        <w:t>5</w:t>
      </w:r>
      <w:r>
        <w:rPr>
          <w:rFonts w:ascii="Times New Roman" w:hAnsi="Times New Roman" w:hint="eastAsia"/>
          <w:szCs w:val="21"/>
        </w:rPr>
        <w:t>、不符合招标文件中规定的实质性要求（报价、技术要求、投标人资质要求）；</w:t>
      </w:r>
    </w:p>
    <w:p w:rsidR="00482079" w:rsidRDefault="00482079" w:rsidP="00482079">
      <w:pPr>
        <w:pStyle w:val="ac"/>
        <w:spacing w:line="360" w:lineRule="auto"/>
        <w:ind w:firstLineChars="200" w:firstLine="420"/>
        <w:rPr>
          <w:rFonts w:ascii="Times New Roman" w:hAnsi="Times New Roman"/>
          <w:szCs w:val="21"/>
        </w:rPr>
      </w:pPr>
      <w:r>
        <w:rPr>
          <w:rFonts w:ascii="Times New Roman" w:hAnsi="Times New Roman" w:hint="eastAsia"/>
          <w:szCs w:val="21"/>
        </w:rPr>
        <w:t>6</w:t>
      </w:r>
      <w:r>
        <w:rPr>
          <w:rFonts w:ascii="Times New Roman" w:hAnsi="Times New Roman" w:hint="eastAsia"/>
          <w:szCs w:val="21"/>
        </w:rPr>
        <w:t>、有三项及以上技术指标负偏离的；</w:t>
      </w:r>
    </w:p>
    <w:p w:rsidR="00482079" w:rsidRDefault="00482079" w:rsidP="00482079">
      <w:pPr>
        <w:pStyle w:val="ac"/>
        <w:spacing w:line="360" w:lineRule="auto"/>
        <w:ind w:firstLineChars="200" w:firstLine="420"/>
        <w:rPr>
          <w:rFonts w:ascii="Times New Roman" w:hAnsi="Times New Roman"/>
          <w:szCs w:val="21"/>
        </w:rPr>
      </w:pPr>
      <w:r>
        <w:rPr>
          <w:rFonts w:ascii="Times New Roman" w:hAnsi="Times New Roman" w:hint="eastAsia"/>
          <w:szCs w:val="21"/>
        </w:rPr>
        <w:t>7</w:t>
      </w:r>
      <w:r>
        <w:rPr>
          <w:rFonts w:ascii="Times New Roman" w:hAnsi="Times New Roman" w:hint="eastAsia"/>
          <w:szCs w:val="21"/>
        </w:rPr>
        <w:t>、不响应招标文件规定的付款方式；</w:t>
      </w:r>
    </w:p>
    <w:p w:rsidR="00482079" w:rsidRDefault="00482079" w:rsidP="00482079">
      <w:pPr>
        <w:pStyle w:val="ac"/>
        <w:spacing w:line="360" w:lineRule="auto"/>
        <w:ind w:firstLineChars="200" w:firstLine="420"/>
        <w:rPr>
          <w:rFonts w:ascii="Times New Roman" w:hAnsi="Times New Roman"/>
          <w:szCs w:val="21"/>
        </w:rPr>
      </w:pPr>
      <w:r>
        <w:rPr>
          <w:rFonts w:ascii="Times New Roman" w:hAnsi="Times New Roman" w:hint="eastAsia"/>
          <w:szCs w:val="21"/>
        </w:rPr>
        <w:t>8</w:t>
      </w:r>
      <w:r>
        <w:rPr>
          <w:rFonts w:ascii="Times New Roman" w:hAnsi="Times New Roman" w:hint="eastAsia"/>
          <w:szCs w:val="21"/>
        </w:rPr>
        <w:t>、有法律法规规定的其他违法行为。</w:t>
      </w:r>
    </w:p>
    <w:p w:rsidR="00482079" w:rsidRDefault="00482079" w:rsidP="00482079">
      <w:pPr>
        <w:pStyle w:val="3"/>
        <w:rPr>
          <w:rFonts w:ascii="Times New Roman" w:hAnsi="Times New Roman"/>
          <w:sz w:val="21"/>
          <w:szCs w:val="21"/>
        </w:rPr>
      </w:pPr>
      <w:bookmarkStart w:id="32" w:name="_Toc386980217"/>
      <w:bookmarkStart w:id="33" w:name="_Toc384844740"/>
      <w:bookmarkStart w:id="34" w:name="_Toc455914614"/>
      <w:bookmarkEnd w:id="31"/>
      <w:r>
        <w:rPr>
          <w:rFonts w:ascii="Times New Roman" w:hAnsi="Times New Roman"/>
          <w:sz w:val="21"/>
          <w:szCs w:val="21"/>
        </w:rPr>
        <w:t>2.</w:t>
      </w:r>
      <w:r>
        <w:rPr>
          <w:rFonts w:ascii="Times New Roman" w:hAnsi="Times New Roman" w:hint="eastAsia"/>
          <w:sz w:val="21"/>
          <w:szCs w:val="21"/>
        </w:rPr>
        <w:t>8</w:t>
      </w:r>
      <w:r>
        <w:rPr>
          <w:rFonts w:ascii="Times New Roman" w:hAnsi="Times New Roman"/>
          <w:sz w:val="21"/>
          <w:szCs w:val="21"/>
        </w:rPr>
        <w:t>合同</w:t>
      </w:r>
      <w:bookmarkEnd w:id="32"/>
      <w:bookmarkEnd w:id="33"/>
      <w:r>
        <w:rPr>
          <w:rFonts w:ascii="Times New Roman" w:hAnsi="Times New Roman"/>
          <w:sz w:val="21"/>
          <w:szCs w:val="21"/>
        </w:rPr>
        <w:t>签订</w:t>
      </w:r>
      <w:bookmarkEnd w:id="34"/>
    </w:p>
    <w:p w:rsidR="00482079" w:rsidRDefault="00482079" w:rsidP="00482079">
      <w:pPr>
        <w:pStyle w:val="ac"/>
        <w:spacing w:line="360" w:lineRule="auto"/>
        <w:ind w:firstLineChars="200" w:firstLine="420"/>
        <w:rPr>
          <w:rFonts w:ascii="Times New Roman" w:hAnsi="Times New Roman"/>
          <w:bCs/>
          <w:szCs w:val="21"/>
        </w:rPr>
      </w:pPr>
      <w:r>
        <w:rPr>
          <w:rFonts w:ascii="Times New Roman" w:hAnsi="Times New Roman"/>
          <w:szCs w:val="21"/>
        </w:rPr>
        <w:t>1</w:t>
      </w:r>
      <w:r>
        <w:rPr>
          <w:rFonts w:ascii="Times New Roman" w:hAnsi="Times New Roman"/>
          <w:szCs w:val="21"/>
        </w:rPr>
        <w:t>、签订合同前，</w:t>
      </w:r>
      <w:r>
        <w:rPr>
          <w:rFonts w:ascii="Times New Roman" w:hAnsi="Times New Roman"/>
          <w:kern w:val="0"/>
          <w:szCs w:val="21"/>
        </w:rPr>
        <w:t>招标人</w:t>
      </w:r>
      <w:r>
        <w:rPr>
          <w:rFonts w:ascii="Times New Roman" w:hAnsi="Times New Roman"/>
          <w:bCs/>
          <w:szCs w:val="21"/>
        </w:rPr>
        <w:t>仍保留拒绝任何投标、取消招标过程和取消所有投标的权利，且无须向受影响的投标人解释这样做的原因。</w:t>
      </w:r>
    </w:p>
    <w:p w:rsidR="00482079" w:rsidRDefault="00482079" w:rsidP="00482079">
      <w:pPr>
        <w:pStyle w:val="ac"/>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、中标人应严格按照中标通知书要求的时间和地点与招标人签订合同，如中标人拒绝签订合同，并给招标人造成损失的，中标人应承担赔偿责任。</w:t>
      </w:r>
    </w:p>
    <w:p w:rsidR="00482079" w:rsidRDefault="00482079" w:rsidP="00482079">
      <w:pPr>
        <w:pStyle w:val="ac"/>
        <w:spacing w:line="360"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、签订合同应以招标文件和投标承诺为依据</w:t>
      </w:r>
      <w:r>
        <w:rPr>
          <w:rFonts w:ascii="Times New Roman" w:hAnsi="Times New Roman" w:hint="eastAsia"/>
          <w:szCs w:val="21"/>
        </w:rPr>
        <w:t>。</w:t>
      </w:r>
    </w:p>
    <w:p w:rsidR="00482079" w:rsidRDefault="00482079" w:rsidP="00482079">
      <w:pPr>
        <w:pStyle w:val="3"/>
        <w:rPr>
          <w:rFonts w:ascii="Times New Roman" w:hAnsi="Times New Roman"/>
          <w:sz w:val="21"/>
          <w:szCs w:val="21"/>
        </w:rPr>
      </w:pPr>
      <w:bookmarkStart w:id="35" w:name="_Toc384844741"/>
      <w:bookmarkStart w:id="36" w:name="_Toc386980218"/>
      <w:bookmarkStart w:id="37" w:name="_Toc455914616"/>
      <w:r>
        <w:rPr>
          <w:rFonts w:ascii="Times New Roman" w:hAnsi="Times New Roman"/>
          <w:sz w:val="21"/>
          <w:szCs w:val="21"/>
        </w:rPr>
        <w:t>2.</w:t>
      </w:r>
      <w:r>
        <w:rPr>
          <w:rFonts w:ascii="Times New Roman" w:hAnsi="Times New Roman" w:hint="eastAsia"/>
          <w:sz w:val="21"/>
          <w:szCs w:val="21"/>
        </w:rPr>
        <w:t>9</w:t>
      </w:r>
      <w:r>
        <w:rPr>
          <w:rFonts w:ascii="Times New Roman" w:hAnsi="Times New Roman"/>
          <w:sz w:val="21"/>
          <w:szCs w:val="21"/>
        </w:rPr>
        <w:t>付款方式</w:t>
      </w:r>
      <w:bookmarkEnd w:id="35"/>
      <w:bookmarkEnd w:id="36"/>
      <w:bookmarkEnd w:id="37"/>
    </w:p>
    <w:p w:rsidR="00482079" w:rsidRDefault="00482079" w:rsidP="00482079">
      <w:pPr>
        <w:pStyle w:val="ac"/>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w:t>
      </w:r>
      <w:r>
        <w:rPr>
          <w:rFonts w:ascii="Times New Roman" w:hAnsi="Times New Roman"/>
          <w:szCs w:val="21"/>
        </w:rPr>
        <w:t>中标人所供产品必须保证为正规渠道供货的正宗原厂新品，到货并安装调试完毕后</w:t>
      </w:r>
      <w:r>
        <w:rPr>
          <w:rFonts w:ascii="Times New Roman" w:hAnsi="Times New Roman" w:hint="eastAsia"/>
          <w:szCs w:val="21"/>
        </w:rPr>
        <w:t>，</w:t>
      </w:r>
      <w:r>
        <w:rPr>
          <w:rFonts w:ascii="Times New Roman" w:hAnsi="Times New Roman"/>
          <w:szCs w:val="21"/>
        </w:rPr>
        <w:t>如验收合格，采购人将在</w:t>
      </w:r>
      <w:r>
        <w:rPr>
          <w:rFonts w:ascii="Times New Roman" w:hAnsi="Times New Roman" w:hint="eastAsia"/>
          <w:szCs w:val="21"/>
        </w:rPr>
        <w:t>合同约定时间</w:t>
      </w:r>
      <w:r>
        <w:rPr>
          <w:rFonts w:ascii="Times New Roman" w:hAnsi="Times New Roman"/>
          <w:szCs w:val="21"/>
        </w:rPr>
        <w:t>内付清合同</w:t>
      </w:r>
      <w:r>
        <w:rPr>
          <w:rFonts w:ascii="Times New Roman" w:hAnsi="Times New Roman" w:hint="eastAsia"/>
          <w:szCs w:val="21"/>
        </w:rPr>
        <w:t>价款</w:t>
      </w:r>
      <w:r>
        <w:rPr>
          <w:rFonts w:ascii="Times New Roman" w:hAnsi="Times New Roman"/>
          <w:szCs w:val="21"/>
        </w:rPr>
        <w:t>（不计息）。如验收不合格以及发现伪劣产品等，采购人将视其情况，采取退货、拒付货款、索赔等措施，直至向质量技术监督部门报告，依法处理。</w:t>
      </w:r>
    </w:p>
    <w:p w:rsidR="00482079" w:rsidRPr="00E275F9" w:rsidRDefault="00482079" w:rsidP="00482079">
      <w:pPr>
        <w:pStyle w:val="ac"/>
        <w:spacing w:line="360" w:lineRule="auto"/>
        <w:ind w:firstLineChars="200" w:firstLine="420"/>
        <w:rPr>
          <w:rFonts w:ascii="Times New Roman" w:hAnsi="Times New Roman"/>
          <w:szCs w:val="21"/>
        </w:rPr>
        <w:sectPr w:rsidR="00482079" w:rsidRPr="00E275F9">
          <w:headerReference w:type="default" r:id="rId13"/>
          <w:footerReference w:type="default" r:id="rId14"/>
          <w:pgSz w:w="11906" w:h="16838"/>
          <w:pgMar w:top="1440" w:right="1080" w:bottom="1440" w:left="1080" w:header="850" w:footer="850" w:gutter="0"/>
          <w:cols w:space="720"/>
          <w:docGrid w:type="lines" w:linePitch="312"/>
        </w:sectPr>
      </w:pPr>
      <w:r>
        <w:rPr>
          <w:rFonts w:ascii="Times New Roman" w:hAnsi="Times New Roman" w:hint="eastAsia"/>
          <w:szCs w:val="21"/>
        </w:rPr>
        <w:t>2</w:t>
      </w:r>
      <w:r>
        <w:rPr>
          <w:rFonts w:ascii="Times New Roman" w:hAnsi="Times New Roman" w:hint="eastAsia"/>
          <w:szCs w:val="21"/>
        </w:rPr>
        <w:t>、</w:t>
      </w:r>
      <w:r w:rsidRPr="00E275F9">
        <w:rPr>
          <w:rFonts w:ascii="Times New Roman" w:hAnsi="Times New Roman" w:hint="eastAsia"/>
          <w:szCs w:val="21"/>
        </w:rPr>
        <w:t>设备到场安装调试完毕并验收合格后付至合同价的</w:t>
      </w:r>
      <w:r w:rsidRPr="00E275F9">
        <w:rPr>
          <w:rFonts w:ascii="Times New Roman" w:hAnsi="Times New Roman" w:hint="eastAsia"/>
          <w:szCs w:val="21"/>
        </w:rPr>
        <w:t>95%</w:t>
      </w:r>
      <w:r w:rsidRPr="00E275F9">
        <w:rPr>
          <w:rFonts w:ascii="Times New Roman" w:hAnsi="Times New Roman" w:hint="eastAsia"/>
          <w:szCs w:val="21"/>
        </w:rPr>
        <w:t>；余款</w:t>
      </w:r>
      <w:r w:rsidRPr="00E275F9">
        <w:rPr>
          <w:rFonts w:ascii="Times New Roman" w:hAnsi="Times New Roman" w:hint="eastAsia"/>
          <w:szCs w:val="21"/>
        </w:rPr>
        <w:t>5%</w:t>
      </w:r>
      <w:r w:rsidRPr="00E275F9">
        <w:rPr>
          <w:rFonts w:ascii="Times New Roman" w:hAnsi="Times New Roman" w:hint="eastAsia"/>
          <w:szCs w:val="21"/>
        </w:rPr>
        <w:t>作为质保金，一年后（从验收合格之日算起）无质量问题一个月内付清（不计利息）。</w:t>
      </w:r>
    </w:p>
    <w:p w:rsidR="00482079" w:rsidRDefault="00482079" w:rsidP="00482079">
      <w:pPr>
        <w:pStyle w:val="3"/>
        <w:spacing w:line="360" w:lineRule="auto"/>
        <w:jc w:val="center"/>
        <w:rPr>
          <w:rFonts w:ascii="Times New Roman" w:eastAsia="楷体" w:hAnsi="Times New Roman"/>
          <w:sz w:val="44"/>
        </w:rPr>
      </w:pPr>
      <w:bookmarkStart w:id="38" w:name="_Toc455914617"/>
      <w:r>
        <w:rPr>
          <w:rFonts w:ascii="Times New Roman" w:eastAsia="楷体" w:hAnsi="Times New Roman"/>
          <w:sz w:val="44"/>
        </w:rPr>
        <w:lastRenderedPageBreak/>
        <w:t>第三部分</w:t>
      </w:r>
      <w:r>
        <w:rPr>
          <w:rFonts w:ascii="Times New Roman" w:eastAsia="楷体" w:hAnsi="Times New Roman" w:hint="eastAsia"/>
          <w:sz w:val="44"/>
        </w:rPr>
        <w:t xml:space="preserve">  </w:t>
      </w:r>
      <w:r>
        <w:rPr>
          <w:rFonts w:ascii="Times New Roman" w:eastAsia="楷体" w:hAnsi="Times New Roman"/>
          <w:sz w:val="44"/>
        </w:rPr>
        <w:t>项目需求</w:t>
      </w:r>
      <w:bookmarkEnd w:id="38"/>
    </w:p>
    <w:p w:rsidR="00F406F5" w:rsidRPr="00DB2CB5" w:rsidRDefault="00F406F5" w:rsidP="00F406F5">
      <w:pPr>
        <w:pStyle w:val="3"/>
        <w:rPr>
          <w:rFonts w:ascii="Times New Roman" w:hAnsi="Times New Roman"/>
          <w:sz w:val="28"/>
          <w:szCs w:val="28"/>
        </w:rPr>
      </w:pPr>
      <w:bookmarkStart w:id="39" w:name="_Toc433792563"/>
      <w:bookmarkStart w:id="40" w:name="_Toc455914618"/>
      <w:r w:rsidRPr="00DB2CB5">
        <w:rPr>
          <w:rFonts w:ascii="Times New Roman" w:hAnsi="Times New Roman"/>
          <w:sz w:val="28"/>
          <w:szCs w:val="28"/>
        </w:rPr>
        <w:t>3.1</w:t>
      </w:r>
      <w:bookmarkEnd w:id="39"/>
      <w:r w:rsidRPr="00DB2CB5">
        <w:rPr>
          <w:rFonts w:ascii="Times New Roman" w:hAnsi="Times New Roman" w:hint="eastAsia"/>
          <w:sz w:val="28"/>
          <w:szCs w:val="28"/>
        </w:rPr>
        <w:t xml:space="preserve"> </w:t>
      </w:r>
      <w:bookmarkEnd w:id="40"/>
      <w:r w:rsidR="0084074A">
        <w:rPr>
          <w:rFonts w:ascii="Times New Roman" w:hAnsi="Times New Roman"/>
          <w:sz w:val="28"/>
          <w:szCs w:val="28"/>
        </w:rPr>
        <w:t>技术参数需求</w:t>
      </w:r>
      <w:r w:rsidR="0084074A">
        <w:rPr>
          <w:rFonts w:ascii="Times New Roman" w:hAnsi="Times New Roman" w:hint="eastAsia"/>
          <w:sz w:val="28"/>
          <w:szCs w:val="28"/>
        </w:rPr>
        <w:t>：</w:t>
      </w:r>
    </w:p>
    <w:tbl>
      <w:tblPr>
        <w:tblStyle w:val="af8"/>
        <w:tblW w:w="10002" w:type="dxa"/>
        <w:tblLayout w:type="fixed"/>
        <w:tblLook w:val="04A0" w:firstRow="1" w:lastRow="0" w:firstColumn="1" w:lastColumn="0" w:noHBand="0" w:noVBand="1"/>
      </w:tblPr>
      <w:tblGrid>
        <w:gridCol w:w="880"/>
        <w:gridCol w:w="1441"/>
        <w:gridCol w:w="5917"/>
        <w:gridCol w:w="1083"/>
        <w:gridCol w:w="681"/>
      </w:tblGrid>
      <w:tr w:rsidR="0084074A" w:rsidTr="00ED15EE">
        <w:trPr>
          <w:trHeight w:val="281"/>
        </w:trPr>
        <w:tc>
          <w:tcPr>
            <w:tcW w:w="880" w:type="dxa"/>
          </w:tcPr>
          <w:p w:rsidR="0084074A" w:rsidRDefault="0084074A" w:rsidP="00ED15EE">
            <w:pPr>
              <w:spacing w:line="360" w:lineRule="auto"/>
              <w:jc w:val="center"/>
              <w:rPr>
                <w:rFonts w:ascii="黑体" w:eastAsia="黑体" w:hAnsi="黑体" w:cs="黑体"/>
              </w:rPr>
            </w:pPr>
            <w:r>
              <w:rPr>
                <w:rFonts w:ascii="黑体" w:eastAsia="黑体" w:hAnsi="黑体" w:cs="黑体" w:hint="eastAsia"/>
                <w:sz w:val="21"/>
              </w:rPr>
              <w:t>序号</w:t>
            </w:r>
          </w:p>
        </w:tc>
        <w:tc>
          <w:tcPr>
            <w:tcW w:w="1441" w:type="dxa"/>
          </w:tcPr>
          <w:p w:rsidR="0084074A" w:rsidRDefault="0084074A" w:rsidP="00ED15EE">
            <w:pPr>
              <w:spacing w:line="360" w:lineRule="auto"/>
              <w:jc w:val="center"/>
              <w:rPr>
                <w:rFonts w:ascii="黑体" w:eastAsia="黑体" w:hAnsi="黑体" w:cs="黑体"/>
              </w:rPr>
            </w:pPr>
            <w:r>
              <w:rPr>
                <w:rFonts w:ascii="黑体" w:eastAsia="黑体" w:hAnsi="黑体" w:cs="黑体" w:hint="eastAsia"/>
                <w:sz w:val="21"/>
              </w:rPr>
              <w:t>设备名称</w:t>
            </w:r>
          </w:p>
        </w:tc>
        <w:tc>
          <w:tcPr>
            <w:tcW w:w="5917" w:type="dxa"/>
          </w:tcPr>
          <w:p w:rsidR="0084074A" w:rsidRDefault="0084074A" w:rsidP="00ED15EE">
            <w:pPr>
              <w:spacing w:line="360" w:lineRule="auto"/>
              <w:jc w:val="center"/>
              <w:rPr>
                <w:rFonts w:ascii="黑体" w:eastAsia="黑体" w:hAnsi="黑体" w:cs="黑体"/>
              </w:rPr>
            </w:pPr>
            <w:r>
              <w:rPr>
                <w:rFonts w:ascii="黑体" w:eastAsia="黑体" w:hAnsi="黑体" w:cs="黑体" w:hint="eastAsia"/>
                <w:sz w:val="21"/>
              </w:rPr>
              <w:t>要求参数</w:t>
            </w:r>
          </w:p>
        </w:tc>
        <w:tc>
          <w:tcPr>
            <w:tcW w:w="1083" w:type="dxa"/>
          </w:tcPr>
          <w:p w:rsidR="0084074A" w:rsidRDefault="0084074A" w:rsidP="00ED15EE">
            <w:pPr>
              <w:spacing w:line="360" w:lineRule="auto"/>
              <w:jc w:val="center"/>
              <w:rPr>
                <w:rFonts w:ascii="黑体" w:eastAsia="黑体" w:hAnsi="黑体" w:cs="黑体"/>
              </w:rPr>
            </w:pPr>
            <w:r>
              <w:rPr>
                <w:rFonts w:ascii="黑体" w:eastAsia="黑体" w:hAnsi="黑体" w:cs="黑体" w:hint="eastAsia"/>
                <w:sz w:val="21"/>
              </w:rPr>
              <w:t>数量</w:t>
            </w:r>
          </w:p>
        </w:tc>
        <w:tc>
          <w:tcPr>
            <w:tcW w:w="681" w:type="dxa"/>
          </w:tcPr>
          <w:p w:rsidR="0084074A" w:rsidRDefault="0084074A" w:rsidP="00ED15EE">
            <w:pPr>
              <w:spacing w:line="360" w:lineRule="auto"/>
              <w:jc w:val="center"/>
              <w:rPr>
                <w:rFonts w:ascii="黑体" w:eastAsia="黑体" w:hAnsi="黑体" w:cs="黑体"/>
              </w:rPr>
            </w:pPr>
          </w:p>
        </w:tc>
      </w:tr>
      <w:tr w:rsidR="0084074A" w:rsidTr="00ED15EE">
        <w:trPr>
          <w:trHeight w:val="281"/>
        </w:trPr>
        <w:tc>
          <w:tcPr>
            <w:tcW w:w="880" w:type="dxa"/>
          </w:tcPr>
          <w:p w:rsidR="0084074A" w:rsidRDefault="0084074A" w:rsidP="00ED15EE">
            <w:pPr>
              <w:pStyle w:val="af0"/>
              <w:shd w:val="clear" w:color="auto" w:fill="FFFFFF"/>
              <w:spacing w:before="0" w:beforeAutospacing="0" w:after="150" w:afterAutospacing="0" w:line="300" w:lineRule="atLeast"/>
              <w:rPr>
                <w:rFonts w:ascii="黑体" w:eastAsia="黑体" w:hAnsi="黑体" w:cs="黑体"/>
                <w:color w:val="454545"/>
                <w:sz w:val="21"/>
                <w:szCs w:val="21"/>
              </w:rPr>
            </w:pPr>
            <w:r>
              <w:rPr>
                <w:rFonts w:ascii="黑体" w:eastAsia="黑体" w:hAnsi="黑体" w:cs="黑体" w:hint="eastAsia"/>
                <w:color w:val="454545"/>
                <w:sz w:val="21"/>
                <w:szCs w:val="21"/>
              </w:rPr>
              <w:t>1</w:t>
            </w:r>
          </w:p>
        </w:tc>
        <w:tc>
          <w:tcPr>
            <w:tcW w:w="1441" w:type="dxa"/>
          </w:tcPr>
          <w:p w:rsidR="0084074A" w:rsidRDefault="0084074A" w:rsidP="00ED15EE">
            <w:pPr>
              <w:pStyle w:val="af0"/>
              <w:shd w:val="clear" w:color="auto" w:fill="FFFFFF"/>
              <w:spacing w:before="0" w:beforeAutospacing="0" w:after="150" w:afterAutospacing="0" w:line="300" w:lineRule="atLeast"/>
              <w:rPr>
                <w:rFonts w:ascii="黑体" w:eastAsia="黑体" w:hAnsi="黑体" w:cs="黑体"/>
                <w:color w:val="454545"/>
                <w:sz w:val="21"/>
                <w:szCs w:val="21"/>
              </w:rPr>
            </w:pPr>
            <w:r>
              <w:rPr>
                <w:rFonts w:ascii="黑体" w:eastAsia="黑体" w:hAnsi="黑体" w:cs="黑体" w:hint="eastAsia"/>
                <w:color w:val="454545"/>
                <w:sz w:val="21"/>
                <w:szCs w:val="21"/>
              </w:rPr>
              <w:t>主席台音响</w:t>
            </w:r>
          </w:p>
        </w:tc>
        <w:tc>
          <w:tcPr>
            <w:tcW w:w="5917" w:type="dxa"/>
          </w:tcPr>
          <w:p w:rsidR="0084074A" w:rsidRDefault="0084074A" w:rsidP="00ED15EE">
            <w:pPr>
              <w:pStyle w:val="af0"/>
              <w:shd w:val="clear" w:color="auto" w:fill="FFFFFF"/>
              <w:spacing w:before="0" w:beforeAutospacing="0" w:after="150" w:afterAutospacing="0" w:line="300" w:lineRule="atLeast"/>
              <w:rPr>
                <w:rFonts w:ascii="黑体" w:eastAsia="黑体" w:hAnsi="黑体" w:cs="黑体"/>
                <w:color w:val="454545"/>
                <w:sz w:val="21"/>
                <w:szCs w:val="21"/>
              </w:rPr>
            </w:pPr>
            <w:r>
              <w:rPr>
                <w:rFonts w:ascii="黑体" w:eastAsia="黑体" w:hAnsi="黑体" w:cs="黑体" w:hint="eastAsia"/>
                <w:color w:val="454545"/>
                <w:sz w:val="21"/>
                <w:szCs w:val="21"/>
              </w:rPr>
              <w:t>单15寸两分频可旋转渐变指向号筒音箱；</w:t>
            </w:r>
          </w:p>
          <w:p w:rsidR="0084074A" w:rsidRDefault="0084074A" w:rsidP="00ED15EE">
            <w:pPr>
              <w:pStyle w:val="af0"/>
              <w:shd w:val="clear" w:color="auto" w:fill="FFFFFF"/>
              <w:spacing w:before="0" w:beforeAutospacing="0" w:after="150" w:afterAutospacing="0" w:line="300" w:lineRule="atLeast"/>
              <w:rPr>
                <w:rFonts w:ascii="黑体" w:eastAsia="黑体" w:hAnsi="黑体" w:cs="黑体"/>
                <w:color w:val="454545"/>
                <w:sz w:val="21"/>
                <w:szCs w:val="21"/>
              </w:rPr>
            </w:pPr>
            <w:r>
              <w:rPr>
                <w:rFonts w:ascii="黑体" w:eastAsia="黑体" w:hAnsi="黑体" w:cs="黑体" w:hint="eastAsia"/>
                <w:color w:val="454545"/>
                <w:sz w:val="21"/>
                <w:szCs w:val="21"/>
              </w:rPr>
              <w:t>扬声器单元:LF 1×15"（75mm音圈）低音， HF 1×44mm压缩高音；</w:t>
            </w:r>
          </w:p>
          <w:p w:rsidR="0084074A" w:rsidRDefault="0084074A" w:rsidP="00ED15EE">
            <w:pPr>
              <w:pStyle w:val="af0"/>
              <w:shd w:val="clear" w:color="auto" w:fill="FFFFFF"/>
              <w:spacing w:before="0" w:beforeAutospacing="0" w:after="150" w:afterAutospacing="0" w:line="300" w:lineRule="atLeast"/>
              <w:rPr>
                <w:rFonts w:ascii="黑体" w:eastAsia="黑体" w:hAnsi="黑体" w:cs="黑体"/>
                <w:color w:val="454545"/>
                <w:sz w:val="21"/>
                <w:szCs w:val="21"/>
              </w:rPr>
            </w:pPr>
            <w:r>
              <w:rPr>
                <w:rFonts w:ascii="黑体" w:eastAsia="黑体" w:hAnsi="黑体" w:cs="黑体" w:hint="eastAsia"/>
                <w:color w:val="454545"/>
                <w:sz w:val="21"/>
                <w:szCs w:val="21"/>
              </w:rPr>
              <w:t xml:space="preserve">频响范围：45Hz-20KHz（-10dB）； </w:t>
            </w:r>
          </w:p>
          <w:p w:rsidR="0084074A" w:rsidRDefault="0084074A" w:rsidP="00ED15EE">
            <w:pPr>
              <w:pStyle w:val="af0"/>
              <w:shd w:val="clear" w:color="auto" w:fill="FFFFFF"/>
              <w:spacing w:before="0" w:beforeAutospacing="0" w:after="150" w:afterAutospacing="0" w:line="300" w:lineRule="atLeast"/>
              <w:rPr>
                <w:rFonts w:ascii="黑体" w:eastAsia="黑体" w:hAnsi="黑体" w:cs="黑体"/>
                <w:color w:val="454545"/>
                <w:sz w:val="21"/>
                <w:szCs w:val="21"/>
              </w:rPr>
            </w:pPr>
            <w:r>
              <w:rPr>
                <w:rFonts w:ascii="黑体" w:eastAsia="黑体" w:hAnsi="黑体" w:cs="黑体" w:hint="eastAsia"/>
                <w:color w:val="454545"/>
                <w:sz w:val="21"/>
                <w:szCs w:val="21"/>
              </w:rPr>
              <w:t>灵敏度：98dB；额定功率:450W；阻抗:8Ω；</w:t>
            </w:r>
          </w:p>
          <w:p w:rsidR="0084074A" w:rsidRDefault="0084074A" w:rsidP="00ED15EE">
            <w:pPr>
              <w:pStyle w:val="af0"/>
              <w:shd w:val="clear" w:color="auto" w:fill="FFFFFF"/>
              <w:spacing w:before="0" w:beforeAutospacing="0" w:after="150" w:afterAutospacing="0" w:line="300" w:lineRule="atLeast"/>
              <w:rPr>
                <w:rFonts w:ascii="黑体" w:eastAsia="黑体" w:hAnsi="黑体" w:cs="黑体"/>
                <w:color w:val="454545"/>
                <w:sz w:val="21"/>
                <w:szCs w:val="21"/>
              </w:rPr>
            </w:pPr>
            <w:r>
              <w:rPr>
                <w:rFonts w:ascii="黑体" w:eastAsia="黑体" w:hAnsi="黑体" w:cs="黑体" w:hint="eastAsia"/>
                <w:color w:val="454545"/>
                <w:sz w:val="21"/>
                <w:szCs w:val="21"/>
              </w:rPr>
              <w:t>指向性（HXV）:50-100°(H)55°(V)恒定指向；</w:t>
            </w:r>
          </w:p>
          <w:p w:rsidR="0084074A" w:rsidRDefault="0084074A" w:rsidP="00ED15EE">
            <w:pPr>
              <w:pStyle w:val="af0"/>
              <w:shd w:val="clear" w:color="auto" w:fill="FFFFFF"/>
              <w:spacing w:before="0" w:beforeAutospacing="0" w:after="150" w:afterAutospacing="0" w:line="300" w:lineRule="atLeast"/>
              <w:rPr>
                <w:rFonts w:ascii="黑体" w:eastAsia="黑体" w:hAnsi="黑体" w:cs="黑体"/>
                <w:color w:val="454545"/>
                <w:sz w:val="21"/>
                <w:szCs w:val="21"/>
              </w:rPr>
            </w:pPr>
            <w:r>
              <w:rPr>
                <w:rFonts w:ascii="黑体" w:eastAsia="黑体" w:hAnsi="黑体" w:cs="黑体" w:hint="eastAsia"/>
                <w:color w:val="454545"/>
                <w:sz w:val="21"/>
                <w:szCs w:val="21"/>
              </w:rPr>
              <w:t>最大声压级：124（连续）/130dB（峰值）；</w:t>
            </w:r>
          </w:p>
          <w:p w:rsidR="0084074A" w:rsidRDefault="0084074A" w:rsidP="00ED15EE">
            <w:pPr>
              <w:pStyle w:val="af0"/>
              <w:shd w:val="clear" w:color="auto" w:fill="FFFFFF"/>
              <w:spacing w:before="0" w:beforeAutospacing="0" w:after="150" w:afterAutospacing="0" w:line="300" w:lineRule="atLeast"/>
              <w:rPr>
                <w:rFonts w:ascii="黑体" w:eastAsia="黑体" w:hAnsi="黑体" w:cs="黑体"/>
                <w:color w:val="454545"/>
                <w:sz w:val="21"/>
                <w:szCs w:val="21"/>
              </w:rPr>
            </w:pPr>
            <w:r>
              <w:rPr>
                <w:rFonts w:ascii="黑体" w:eastAsia="黑体" w:hAnsi="黑体" w:cs="黑体" w:hint="eastAsia"/>
                <w:color w:val="454545"/>
                <w:sz w:val="21"/>
                <w:szCs w:val="21"/>
              </w:rPr>
              <w:t xml:space="preserve">连接方式：1+1-， </w:t>
            </w:r>
            <w:proofErr w:type="spellStart"/>
            <w:r>
              <w:rPr>
                <w:rFonts w:ascii="黑体" w:eastAsia="黑体" w:hAnsi="黑体" w:cs="黑体" w:hint="eastAsia"/>
                <w:color w:val="454545"/>
                <w:sz w:val="21"/>
                <w:szCs w:val="21"/>
              </w:rPr>
              <w:t>Neutrik</w:t>
            </w:r>
            <w:proofErr w:type="spellEnd"/>
            <w:r>
              <w:rPr>
                <w:rFonts w:ascii="黑体" w:eastAsia="黑体" w:hAnsi="黑体" w:cs="黑体" w:hint="eastAsia"/>
                <w:color w:val="454545"/>
                <w:sz w:val="21"/>
                <w:szCs w:val="21"/>
              </w:rPr>
              <w:t xml:space="preserve"> </w:t>
            </w:r>
            <w:proofErr w:type="spellStart"/>
            <w:r>
              <w:rPr>
                <w:rFonts w:ascii="黑体" w:eastAsia="黑体" w:hAnsi="黑体" w:cs="黑体" w:hint="eastAsia"/>
                <w:color w:val="454545"/>
                <w:sz w:val="21"/>
                <w:szCs w:val="21"/>
              </w:rPr>
              <w:t>Speakon</w:t>
            </w:r>
            <w:proofErr w:type="spellEnd"/>
            <w:r>
              <w:rPr>
                <w:rFonts w:ascii="黑体" w:eastAsia="黑体" w:hAnsi="黑体" w:cs="黑体" w:hint="eastAsia"/>
                <w:color w:val="454545"/>
                <w:sz w:val="21"/>
                <w:szCs w:val="21"/>
              </w:rPr>
              <w:t xml:space="preserve">； </w:t>
            </w:r>
          </w:p>
          <w:p w:rsidR="0084074A" w:rsidRDefault="0084074A" w:rsidP="00ED15EE">
            <w:pPr>
              <w:pStyle w:val="af0"/>
              <w:shd w:val="clear" w:color="auto" w:fill="FFFFFF"/>
              <w:spacing w:before="0" w:beforeAutospacing="0" w:after="150" w:afterAutospacing="0" w:line="300" w:lineRule="atLeast"/>
              <w:rPr>
                <w:rFonts w:ascii="黑体" w:eastAsia="黑体" w:hAnsi="黑体" w:cs="黑体"/>
                <w:color w:val="454545"/>
                <w:sz w:val="21"/>
                <w:szCs w:val="21"/>
              </w:rPr>
            </w:pPr>
            <w:r>
              <w:rPr>
                <w:rFonts w:ascii="黑体" w:eastAsia="黑体" w:hAnsi="黑体" w:cs="黑体" w:hint="eastAsia"/>
                <w:color w:val="454545"/>
                <w:sz w:val="21"/>
                <w:szCs w:val="21"/>
              </w:rPr>
              <w:t>尺寸:706</w:t>
            </w:r>
            <w:proofErr w:type="gramStart"/>
            <w:r>
              <w:rPr>
                <w:rFonts w:ascii="黑体" w:eastAsia="黑体" w:hAnsi="黑体" w:cs="黑体" w:hint="eastAsia"/>
                <w:color w:val="454545"/>
                <w:sz w:val="21"/>
                <w:szCs w:val="21"/>
              </w:rPr>
              <w:t>×446×446</w:t>
            </w:r>
            <w:proofErr w:type="gramEnd"/>
            <w:r>
              <w:rPr>
                <w:rFonts w:ascii="黑体" w:eastAsia="黑体" w:hAnsi="黑体" w:cs="黑体" w:hint="eastAsia"/>
                <w:color w:val="454545"/>
                <w:sz w:val="21"/>
                <w:szCs w:val="21"/>
              </w:rPr>
              <w:t>(mm)；净重:31kg；</w:t>
            </w:r>
          </w:p>
        </w:tc>
        <w:tc>
          <w:tcPr>
            <w:tcW w:w="1083" w:type="dxa"/>
          </w:tcPr>
          <w:p w:rsidR="0084074A" w:rsidRDefault="0084074A" w:rsidP="00ED15EE">
            <w:pPr>
              <w:pStyle w:val="af0"/>
              <w:shd w:val="clear" w:color="auto" w:fill="FFFFFF"/>
              <w:spacing w:before="0" w:beforeAutospacing="0" w:after="150" w:afterAutospacing="0" w:line="300" w:lineRule="atLeast"/>
              <w:rPr>
                <w:rFonts w:ascii="黑体" w:eastAsia="黑体" w:hAnsi="黑体" w:cs="黑体"/>
                <w:color w:val="454545"/>
                <w:sz w:val="21"/>
                <w:szCs w:val="21"/>
              </w:rPr>
            </w:pPr>
            <w:r>
              <w:rPr>
                <w:rFonts w:ascii="黑体" w:eastAsia="黑体" w:hAnsi="黑体" w:cs="黑体" w:hint="eastAsia"/>
                <w:color w:val="454545"/>
                <w:sz w:val="21"/>
                <w:szCs w:val="21"/>
              </w:rPr>
              <w:t>2只</w:t>
            </w:r>
          </w:p>
        </w:tc>
        <w:tc>
          <w:tcPr>
            <w:tcW w:w="681" w:type="dxa"/>
          </w:tcPr>
          <w:p w:rsidR="0084074A" w:rsidRDefault="0084074A" w:rsidP="00ED15EE">
            <w:pPr>
              <w:pStyle w:val="af0"/>
              <w:shd w:val="clear" w:color="auto" w:fill="FFFFFF"/>
              <w:spacing w:before="0" w:beforeAutospacing="0" w:after="150" w:afterAutospacing="0" w:line="300" w:lineRule="atLeast"/>
              <w:rPr>
                <w:rFonts w:ascii="黑体" w:eastAsia="黑体" w:hAnsi="黑体" w:cs="黑体"/>
                <w:color w:val="454545"/>
                <w:sz w:val="21"/>
                <w:szCs w:val="21"/>
              </w:rPr>
            </w:pPr>
          </w:p>
        </w:tc>
      </w:tr>
      <w:tr w:rsidR="0084074A" w:rsidTr="00ED15EE">
        <w:trPr>
          <w:trHeight w:val="281"/>
        </w:trPr>
        <w:tc>
          <w:tcPr>
            <w:tcW w:w="880" w:type="dxa"/>
          </w:tcPr>
          <w:p w:rsidR="0084074A" w:rsidRDefault="0084074A" w:rsidP="00ED15EE">
            <w:pPr>
              <w:pStyle w:val="af0"/>
              <w:shd w:val="clear" w:color="auto" w:fill="FFFFFF"/>
              <w:spacing w:before="0" w:beforeAutospacing="0" w:after="150" w:afterAutospacing="0" w:line="300" w:lineRule="atLeast"/>
              <w:rPr>
                <w:rFonts w:ascii="黑体" w:eastAsia="黑体" w:hAnsi="黑体" w:cs="黑体"/>
                <w:color w:val="454545"/>
                <w:sz w:val="21"/>
                <w:szCs w:val="21"/>
              </w:rPr>
            </w:pPr>
            <w:r>
              <w:rPr>
                <w:rFonts w:ascii="黑体" w:eastAsia="黑体" w:hAnsi="黑体" w:cs="黑体" w:hint="eastAsia"/>
                <w:color w:val="454545"/>
                <w:sz w:val="21"/>
                <w:szCs w:val="21"/>
              </w:rPr>
              <w:t>2</w:t>
            </w:r>
          </w:p>
        </w:tc>
        <w:tc>
          <w:tcPr>
            <w:tcW w:w="1441" w:type="dxa"/>
          </w:tcPr>
          <w:p w:rsidR="0084074A" w:rsidRDefault="0084074A" w:rsidP="00ED15EE">
            <w:pPr>
              <w:pStyle w:val="af0"/>
              <w:shd w:val="clear" w:color="auto" w:fill="FFFFFF"/>
              <w:spacing w:before="0" w:beforeAutospacing="0" w:after="150" w:afterAutospacing="0" w:line="300" w:lineRule="atLeast"/>
              <w:rPr>
                <w:rFonts w:ascii="黑体" w:eastAsia="黑体" w:hAnsi="黑体" w:cs="黑体"/>
                <w:color w:val="454545"/>
                <w:sz w:val="21"/>
                <w:szCs w:val="21"/>
              </w:rPr>
            </w:pPr>
            <w:r>
              <w:rPr>
                <w:rFonts w:ascii="黑体" w:eastAsia="黑体" w:hAnsi="黑体" w:cs="黑体" w:hint="eastAsia"/>
                <w:color w:val="454545"/>
                <w:sz w:val="21"/>
                <w:szCs w:val="21"/>
              </w:rPr>
              <w:t>功率放大器</w:t>
            </w:r>
          </w:p>
        </w:tc>
        <w:tc>
          <w:tcPr>
            <w:tcW w:w="5917" w:type="dxa"/>
          </w:tcPr>
          <w:p w:rsidR="0084074A" w:rsidRDefault="0084074A" w:rsidP="00ED15EE">
            <w:pPr>
              <w:pStyle w:val="af0"/>
              <w:shd w:val="clear" w:color="auto" w:fill="FFFFFF"/>
              <w:spacing w:before="0" w:beforeAutospacing="0" w:after="150" w:afterAutospacing="0" w:line="300" w:lineRule="atLeast"/>
              <w:rPr>
                <w:rFonts w:ascii="黑体" w:eastAsia="黑体" w:hAnsi="黑体" w:cs="黑体"/>
                <w:color w:val="454545"/>
                <w:sz w:val="21"/>
                <w:szCs w:val="21"/>
              </w:rPr>
            </w:pPr>
            <w:r>
              <w:rPr>
                <w:rFonts w:ascii="黑体" w:eastAsia="黑体" w:hAnsi="黑体" w:cs="黑体" w:hint="eastAsia"/>
                <w:color w:val="454545"/>
                <w:sz w:val="21"/>
                <w:szCs w:val="21"/>
              </w:rPr>
              <w:t>输出功率：2×800W 8Ω或2×1350W 4Ω；频率响应：20Hz-25kHz±0.5dB；THD+N（Rated power,4Ω/KHz）%： 0.10%；信噪比：95dB；输入方式：3-pin XLR,平衡式；输入阻抗：20kΩ平衡/10kΩ非平衡；输出连接：</w:t>
            </w:r>
            <w:proofErr w:type="spellStart"/>
            <w:r>
              <w:rPr>
                <w:rFonts w:ascii="黑体" w:eastAsia="黑体" w:hAnsi="黑体" w:cs="黑体" w:hint="eastAsia"/>
                <w:color w:val="454545"/>
                <w:sz w:val="21"/>
                <w:szCs w:val="21"/>
              </w:rPr>
              <w:t>Speakon</w:t>
            </w:r>
            <w:proofErr w:type="spellEnd"/>
            <w:r>
              <w:rPr>
                <w:rFonts w:ascii="黑体" w:eastAsia="黑体" w:hAnsi="黑体" w:cs="黑体" w:hint="eastAsia"/>
                <w:color w:val="454545"/>
                <w:sz w:val="21"/>
                <w:szCs w:val="21"/>
              </w:rPr>
              <w:t xml:space="preserve"> Connectors（</w:t>
            </w:r>
            <w:proofErr w:type="spellStart"/>
            <w:r>
              <w:rPr>
                <w:rFonts w:ascii="黑体" w:eastAsia="黑体" w:hAnsi="黑体" w:cs="黑体" w:hint="eastAsia"/>
                <w:color w:val="454545"/>
                <w:sz w:val="21"/>
                <w:szCs w:val="21"/>
              </w:rPr>
              <w:t>Neutrik</w:t>
            </w:r>
            <w:proofErr w:type="spellEnd"/>
            <w:r>
              <w:rPr>
                <w:rFonts w:ascii="黑体" w:eastAsia="黑体" w:hAnsi="黑体" w:cs="黑体" w:hint="eastAsia"/>
                <w:color w:val="454545"/>
                <w:sz w:val="21"/>
                <w:szCs w:val="21"/>
              </w:rPr>
              <w:t>）；电流要求：200-240V～50-60Hz；机身尺寸：482×470×133mm；重量：26kg</w:t>
            </w:r>
          </w:p>
        </w:tc>
        <w:tc>
          <w:tcPr>
            <w:tcW w:w="1083" w:type="dxa"/>
          </w:tcPr>
          <w:p w:rsidR="0084074A" w:rsidRDefault="0084074A" w:rsidP="00ED15EE">
            <w:pPr>
              <w:pStyle w:val="af0"/>
              <w:shd w:val="clear" w:color="auto" w:fill="FFFFFF"/>
              <w:spacing w:before="0" w:beforeAutospacing="0" w:after="150" w:afterAutospacing="0" w:line="300" w:lineRule="atLeast"/>
              <w:rPr>
                <w:rFonts w:ascii="黑体" w:eastAsia="黑体" w:hAnsi="黑体" w:cs="黑体"/>
                <w:color w:val="454545"/>
                <w:sz w:val="21"/>
                <w:szCs w:val="21"/>
              </w:rPr>
            </w:pPr>
            <w:r>
              <w:rPr>
                <w:rFonts w:ascii="黑体" w:eastAsia="黑体" w:hAnsi="黑体" w:cs="黑体" w:hint="eastAsia"/>
                <w:color w:val="454545"/>
                <w:sz w:val="21"/>
                <w:szCs w:val="21"/>
              </w:rPr>
              <w:t>2台</w:t>
            </w:r>
          </w:p>
        </w:tc>
        <w:tc>
          <w:tcPr>
            <w:tcW w:w="681" w:type="dxa"/>
          </w:tcPr>
          <w:p w:rsidR="0084074A" w:rsidRDefault="0084074A" w:rsidP="00ED15EE">
            <w:pPr>
              <w:pStyle w:val="af0"/>
              <w:shd w:val="clear" w:color="auto" w:fill="FFFFFF"/>
              <w:spacing w:before="0" w:beforeAutospacing="0" w:after="150" w:afterAutospacing="0" w:line="300" w:lineRule="atLeast"/>
              <w:rPr>
                <w:rFonts w:ascii="黑体" w:eastAsia="黑体" w:hAnsi="黑体" w:cs="黑体"/>
                <w:color w:val="454545"/>
                <w:sz w:val="21"/>
                <w:szCs w:val="21"/>
              </w:rPr>
            </w:pPr>
          </w:p>
        </w:tc>
      </w:tr>
      <w:tr w:rsidR="0084074A" w:rsidTr="00ED15EE">
        <w:trPr>
          <w:trHeight w:val="281"/>
        </w:trPr>
        <w:tc>
          <w:tcPr>
            <w:tcW w:w="880" w:type="dxa"/>
          </w:tcPr>
          <w:p w:rsidR="0084074A" w:rsidRDefault="0084074A" w:rsidP="00ED15EE">
            <w:pPr>
              <w:pStyle w:val="af0"/>
              <w:shd w:val="clear" w:color="auto" w:fill="FFFFFF"/>
              <w:spacing w:before="0" w:beforeAutospacing="0" w:after="150" w:afterAutospacing="0" w:line="300" w:lineRule="atLeast"/>
              <w:rPr>
                <w:rFonts w:ascii="黑体" w:eastAsia="黑体" w:hAnsi="黑体" w:cs="黑体"/>
                <w:color w:val="454545"/>
                <w:sz w:val="21"/>
                <w:szCs w:val="21"/>
              </w:rPr>
            </w:pPr>
            <w:r>
              <w:rPr>
                <w:rFonts w:ascii="黑体" w:eastAsia="黑体" w:hAnsi="黑体" w:cs="黑体" w:hint="eastAsia"/>
                <w:color w:val="454545"/>
                <w:sz w:val="21"/>
                <w:szCs w:val="21"/>
              </w:rPr>
              <w:t>3</w:t>
            </w:r>
          </w:p>
        </w:tc>
        <w:tc>
          <w:tcPr>
            <w:tcW w:w="1441" w:type="dxa"/>
          </w:tcPr>
          <w:p w:rsidR="0084074A" w:rsidRDefault="0084074A" w:rsidP="00ED15EE">
            <w:pPr>
              <w:pStyle w:val="af0"/>
              <w:shd w:val="clear" w:color="auto" w:fill="FFFFFF"/>
              <w:spacing w:before="0" w:beforeAutospacing="0" w:after="150" w:afterAutospacing="0" w:line="300" w:lineRule="atLeast"/>
              <w:rPr>
                <w:rFonts w:ascii="黑体" w:eastAsia="黑体" w:hAnsi="黑体" w:cs="黑体"/>
                <w:color w:val="454545"/>
                <w:sz w:val="21"/>
                <w:szCs w:val="21"/>
              </w:rPr>
            </w:pPr>
            <w:r>
              <w:rPr>
                <w:rFonts w:ascii="黑体" w:eastAsia="黑体" w:hAnsi="黑体" w:cs="黑体" w:hint="eastAsia"/>
                <w:color w:val="454545"/>
                <w:sz w:val="21"/>
                <w:szCs w:val="21"/>
              </w:rPr>
              <w:t>户外柱式音响</w:t>
            </w:r>
          </w:p>
        </w:tc>
        <w:tc>
          <w:tcPr>
            <w:tcW w:w="5917" w:type="dxa"/>
          </w:tcPr>
          <w:p w:rsidR="0084074A" w:rsidRDefault="0084074A" w:rsidP="00ED15EE">
            <w:pPr>
              <w:pStyle w:val="af0"/>
              <w:shd w:val="clear" w:color="auto" w:fill="FFFFFF"/>
              <w:spacing w:before="0" w:beforeAutospacing="0" w:after="150" w:afterAutospacing="0" w:line="300" w:lineRule="atLeast"/>
              <w:rPr>
                <w:rFonts w:ascii="黑体" w:eastAsia="黑体" w:hAnsi="黑体" w:cs="黑体"/>
                <w:color w:val="454545"/>
                <w:sz w:val="21"/>
                <w:szCs w:val="21"/>
              </w:rPr>
            </w:pPr>
            <w:r>
              <w:rPr>
                <w:rFonts w:ascii="黑体" w:eastAsia="黑体" w:hAnsi="黑体" w:cs="黑体" w:hint="eastAsia"/>
                <w:color w:val="454545"/>
                <w:sz w:val="21"/>
                <w:szCs w:val="21"/>
              </w:rPr>
              <w:t>额定/最大功率：50w</w:t>
            </w:r>
          </w:p>
          <w:p w:rsidR="0084074A" w:rsidRDefault="0084074A" w:rsidP="00ED15EE">
            <w:pPr>
              <w:pStyle w:val="af0"/>
              <w:shd w:val="clear" w:color="auto" w:fill="FFFFFF"/>
              <w:spacing w:before="0" w:beforeAutospacing="0" w:after="150" w:afterAutospacing="0" w:line="300" w:lineRule="atLeast"/>
              <w:rPr>
                <w:rFonts w:ascii="黑体" w:eastAsia="黑体" w:hAnsi="黑体" w:cs="黑体"/>
                <w:color w:val="454545"/>
                <w:sz w:val="21"/>
                <w:szCs w:val="21"/>
              </w:rPr>
            </w:pPr>
            <w:r>
              <w:rPr>
                <w:rFonts w:ascii="黑体" w:eastAsia="黑体" w:hAnsi="黑体" w:cs="黑体" w:hint="eastAsia"/>
                <w:color w:val="454545"/>
                <w:sz w:val="21"/>
                <w:szCs w:val="21"/>
              </w:rPr>
              <w:t>频率响应：200-10000</w:t>
            </w:r>
          </w:p>
          <w:p w:rsidR="0084074A" w:rsidRDefault="0084074A" w:rsidP="00ED15EE">
            <w:pPr>
              <w:pStyle w:val="af0"/>
              <w:shd w:val="clear" w:color="auto" w:fill="FFFFFF"/>
              <w:spacing w:before="0" w:beforeAutospacing="0" w:after="150" w:afterAutospacing="0" w:line="300" w:lineRule="atLeast"/>
              <w:rPr>
                <w:rFonts w:ascii="黑体" w:eastAsia="黑体" w:hAnsi="黑体" w:cs="黑体"/>
                <w:color w:val="454545"/>
                <w:sz w:val="21"/>
                <w:szCs w:val="21"/>
              </w:rPr>
            </w:pPr>
            <w:r>
              <w:rPr>
                <w:rFonts w:ascii="黑体" w:eastAsia="黑体" w:hAnsi="黑体" w:cs="黑体" w:hint="eastAsia"/>
                <w:color w:val="454545"/>
                <w:sz w:val="21"/>
                <w:szCs w:val="21"/>
              </w:rPr>
              <w:t>外部尺寸:152*710mm</w:t>
            </w:r>
          </w:p>
          <w:p w:rsidR="0084074A" w:rsidRDefault="0084074A" w:rsidP="00ED15EE">
            <w:pPr>
              <w:pStyle w:val="af0"/>
              <w:shd w:val="clear" w:color="auto" w:fill="FFFFFF"/>
              <w:spacing w:before="0" w:beforeAutospacing="0" w:after="150" w:afterAutospacing="0" w:line="300" w:lineRule="atLeast"/>
              <w:rPr>
                <w:rFonts w:ascii="黑体" w:eastAsia="黑体" w:hAnsi="黑体" w:cs="黑体"/>
                <w:color w:val="454545"/>
                <w:sz w:val="21"/>
                <w:szCs w:val="21"/>
              </w:rPr>
            </w:pPr>
            <w:r>
              <w:rPr>
                <w:rFonts w:ascii="黑体" w:eastAsia="黑体" w:hAnsi="黑体" w:cs="黑体" w:hint="eastAsia"/>
                <w:color w:val="454545"/>
                <w:sz w:val="21"/>
                <w:szCs w:val="21"/>
              </w:rPr>
              <w:t>定压输入:70-110v</w:t>
            </w:r>
          </w:p>
          <w:p w:rsidR="0084074A" w:rsidRDefault="0084074A" w:rsidP="00ED15EE">
            <w:pPr>
              <w:pStyle w:val="af0"/>
              <w:shd w:val="clear" w:color="auto" w:fill="FFFFFF"/>
              <w:spacing w:before="0" w:beforeAutospacing="0" w:after="150" w:afterAutospacing="0" w:line="300" w:lineRule="atLeast"/>
              <w:rPr>
                <w:rFonts w:ascii="黑体" w:eastAsia="黑体" w:hAnsi="黑体" w:cs="黑体"/>
                <w:color w:val="454545"/>
                <w:sz w:val="21"/>
                <w:szCs w:val="21"/>
              </w:rPr>
            </w:pPr>
            <w:r>
              <w:rPr>
                <w:rFonts w:ascii="黑体" w:eastAsia="黑体" w:hAnsi="黑体" w:cs="黑体" w:hint="eastAsia"/>
                <w:color w:val="454545"/>
                <w:sz w:val="21"/>
                <w:szCs w:val="21"/>
              </w:rPr>
              <w:t>喇叭单元:5寸</w:t>
            </w:r>
          </w:p>
          <w:p w:rsidR="0084074A" w:rsidRDefault="0084074A" w:rsidP="00ED15EE">
            <w:pPr>
              <w:pStyle w:val="af0"/>
              <w:shd w:val="clear" w:color="auto" w:fill="FFFFFF"/>
              <w:spacing w:before="0" w:beforeAutospacing="0" w:after="150" w:afterAutospacing="0" w:line="300" w:lineRule="atLeast"/>
              <w:rPr>
                <w:rFonts w:ascii="黑体" w:eastAsia="黑体" w:hAnsi="黑体" w:cs="黑体"/>
                <w:color w:val="454545"/>
                <w:sz w:val="21"/>
                <w:szCs w:val="21"/>
              </w:rPr>
            </w:pPr>
            <w:r>
              <w:rPr>
                <w:rFonts w:ascii="黑体" w:eastAsia="黑体" w:hAnsi="黑体" w:cs="黑体" w:hint="eastAsia"/>
                <w:color w:val="454545"/>
                <w:sz w:val="21"/>
                <w:szCs w:val="21"/>
              </w:rPr>
              <w:t>灵敏度：90d</w:t>
            </w:r>
          </w:p>
        </w:tc>
        <w:tc>
          <w:tcPr>
            <w:tcW w:w="1083" w:type="dxa"/>
          </w:tcPr>
          <w:p w:rsidR="0084074A" w:rsidRDefault="0084074A" w:rsidP="00ED15EE">
            <w:pPr>
              <w:pStyle w:val="af0"/>
              <w:shd w:val="clear" w:color="auto" w:fill="FFFFFF"/>
              <w:spacing w:before="0" w:beforeAutospacing="0" w:after="150" w:afterAutospacing="0" w:line="300" w:lineRule="atLeast"/>
              <w:rPr>
                <w:rFonts w:ascii="黑体" w:eastAsia="黑体" w:hAnsi="黑体" w:cs="黑体"/>
                <w:color w:val="454545"/>
                <w:sz w:val="21"/>
                <w:szCs w:val="21"/>
              </w:rPr>
            </w:pPr>
            <w:r>
              <w:rPr>
                <w:rFonts w:ascii="黑体" w:eastAsia="黑体" w:hAnsi="黑体" w:cs="黑体" w:hint="eastAsia"/>
                <w:color w:val="454545"/>
                <w:sz w:val="21"/>
                <w:szCs w:val="21"/>
              </w:rPr>
              <w:t>8台</w:t>
            </w:r>
          </w:p>
        </w:tc>
        <w:tc>
          <w:tcPr>
            <w:tcW w:w="681" w:type="dxa"/>
          </w:tcPr>
          <w:p w:rsidR="0084074A" w:rsidRDefault="0084074A" w:rsidP="00ED15EE">
            <w:pPr>
              <w:pStyle w:val="af0"/>
              <w:shd w:val="clear" w:color="auto" w:fill="FFFFFF"/>
              <w:spacing w:before="0" w:beforeAutospacing="0" w:after="150" w:afterAutospacing="0" w:line="300" w:lineRule="atLeast"/>
              <w:rPr>
                <w:rFonts w:ascii="黑体" w:eastAsia="黑体" w:hAnsi="黑体" w:cs="黑体"/>
                <w:color w:val="454545"/>
                <w:sz w:val="21"/>
                <w:szCs w:val="21"/>
              </w:rPr>
            </w:pPr>
          </w:p>
        </w:tc>
      </w:tr>
      <w:tr w:rsidR="0084074A" w:rsidTr="00ED15EE">
        <w:trPr>
          <w:trHeight w:val="281"/>
        </w:trPr>
        <w:tc>
          <w:tcPr>
            <w:tcW w:w="880" w:type="dxa"/>
          </w:tcPr>
          <w:p w:rsidR="0084074A" w:rsidRDefault="0084074A" w:rsidP="00ED15EE">
            <w:pPr>
              <w:pStyle w:val="af0"/>
              <w:shd w:val="clear" w:color="auto" w:fill="FFFFFF"/>
              <w:spacing w:before="0" w:beforeAutospacing="0" w:after="150" w:afterAutospacing="0" w:line="300" w:lineRule="atLeast"/>
              <w:rPr>
                <w:rFonts w:ascii="黑体" w:eastAsia="黑体" w:hAnsi="黑体" w:cs="黑体"/>
                <w:color w:val="454545"/>
                <w:sz w:val="21"/>
                <w:szCs w:val="21"/>
              </w:rPr>
            </w:pPr>
            <w:r>
              <w:rPr>
                <w:rFonts w:ascii="黑体" w:eastAsia="黑体" w:hAnsi="黑体" w:cs="黑体" w:hint="eastAsia"/>
                <w:color w:val="454545"/>
                <w:sz w:val="21"/>
                <w:szCs w:val="21"/>
              </w:rPr>
              <w:t>4</w:t>
            </w:r>
          </w:p>
        </w:tc>
        <w:tc>
          <w:tcPr>
            <w:tcW w:w="1441" w:type="dxa"/>
          </w:tcPr>
          <w:p w:rsidR="0084074A" w:rsidRDefault="0084074A" w:rsidP="00ED15EE">
            <w:pPr>
              <w:pStyle w:val="af0"/>
              <w:shd w:val="clear" w:color="auto" w:fill="FFFFFF"/>
              <w:spacing w:before="0" w:beforeAutospacing="0" w:after="150" w:afterAutospacing="0" w:line="300" w:lineRule="atLeast"/>
              <w:rPr>
                <w:rFonts w:ascii="黑体" w:eastAsia="黑体" w:hAnsi="黑体" w:cs="黑体"/>
                <w:color w:val="454545"/>
                <w:sz w:val="21"/>
                <w:szCs w:val="21"/>
              </w:rPr>
            </w:pPr>
            <w:r>
              <w:rPr>
                <w:rFonts w:ascii="黑体" w:eastAsia="黑体" w:hAnsi="黑体" w:cs="黑体" w:hint="eastAsia"/>
                <w:color w:val="454545"/>
                <w:sz w:val="21"/>
                <w:szCs w:val="21"/>
              </w:rPr>
              <w:t>功率放大器</w:t>
            </w:r>
          </w:p>
        </w:tc>
        <w:tc>
          <w:tcPr>
            <w:tcW w:w="5917" w:type="dxa"/>
          </w:tcPr>
          <w:p w:rsidR="0084074A" w:rsidRDefault="0084074A" w:rsidP="00ED15EE">
            <w:pPr>
              <w:pStyle w:val="af0"/>
              <w:shd w:val="clear" w:color="auto" w:fill="FFFFFF"/>
              <w:spacing w:before="0" w:beforeAutospacing="0" w:after="150" w:afterAutospacing="0" w:line="300" w:lineRule="atLeast"/>
              <w:rPr>
                <w:rFonts w:ascii="黑体" w:eastAsia="黑体" w:hAnsi="黑体" w:cs="黑体"/>
                <w:color w:val="454545"/>
                <w:sz w:val="21"/>
                <w:szCs w:val="21"/>
              </w:rPr>
            </w:pPr>
            <w:r>
              <w:rPr>
                <w:rFonts w:ascii="黑体" w:eastAsia="黑体" w:hAnsi="黑体" w:cs="黑体" w:hint="eastAsia"/>
                <w:color w:val="454545"/>
                <w:sz w:val="21"/>
                <w:szCs w:val="21"/>
              </w:rPr>
              <w:t>输出功率：2×800W 8Ω或2×1350W 4Ω；频率响应：20Hz-25kHz±0.5dB；THD+N（Rated power,4Ω/KHz）%： 0.10%；信噪比：95dB；输入方式：3-pin XLR,平衡式；输入阻抗：20kΩ平衡/10kΩ非平衡；输出连接：</w:t>
            </w:r>
            <w:proofErr w:type="spellStart"/>
            <w:r>
              <w:rPr>
                <w:rFonts w:ascii="黑体" w:eastAsia="黑体" w:hAnsi="黑体" w:cs="黑体" w:hint="eastAsia"/>
                <w:color w:val="454545"/>
                <w:sz w:val="21"/>
                <w:szCs w:val="21"/>
              </w:rPr>
              <w:t>Speakon</w:t>
            </w:r>
            <w:proofErr w:type="spellEnd"/>
            <w:r>
              <w:rPr>
                <w:rFonts w:ascii="黑体" w:eastAsia="黑体" w:hAnsi="黑体" w:cs="黑体" w:hint="eastAsia"/>
                <w:color w:val="454545"/>
                <w:sz w:val="21"/>
                <w:szCs w:val="21"/>
              </w:rPr>
              <w:t xml:space="preserve"> Connectors（</w:t>
            </w:r>
            <w:proofErr w:type="spellStart"/>
            <w:r>
              <w:rPr>
                <w:rFonts w:ascii="黑体" w:eastAsia="黑体" w:hAnsi="黑体" w:cs="黑体" w:hint="eastAsia"/>
                <w:color w:val="454545"/>
                <w:sz w:val="21"/>
                <w:szCs w:val="21"/>
              </w:rPr>
              <w:t>Neutrik</w:t>
            </w:r>
            <w:proofErr w:type="spellEnd"/>
            <w:r>
              <w:rPr>
                <w:rFonts w:ascii="黑体" w:eastAsia="黑体" w:hAnsi="黑体" w:cs="黑体" w:hint="eastAsia"/>
                <w:color w:val="454545"/>
                <w:sz w:val="21"/>
                <w:szCs w:val="21"/>
              </w:rPr>
              <w:t>）；电流要求：200-240V～50-60Hz；机身尺寸：482×470×133mm；重量：26kg</w:t>
            </w:r>
          </w:p>
        </w:tc>
        <w:tc>
          <w:tcPr>
            <w:tcW w:w="1083" w:type="dxa"/>
          </w:tcPr>
          <w:p w:rsidR="0084074A" w:rsidRDefault="0084074A" w:rsidP="00ED15EE">
            <w:pPr>
              <w:pStyle w:val="af0"/>
              <w:shd w:val="clear" w:color="auto" w:fill="FFFFFF"/>
              <w:spacing w:before="0" w:beforeAutospacing="0" w:after="150" w:afterAutospacing="0" w:line="300" w:lineRule="atLeast"/>
              <w:rPr>
                <w:rFonts w:ascii="黑体" w:eastAsia="黑体" w:hAnsi="黑体" w:cs="黑体"/>
                <w:color w:val="454545"/>
                <w:sz w:val="21"/>
                <w:szCs w:val="21"/>
              </w:rPr>
            </w:pPr>
            <w:r>
              <w:rPr>
                <w:rFonts w:ascii="黑体" w:eastAsia="黑体" w:hAnsi="黑体" w:cs="黑体" w:hint="eastAsia"/>
                <w:color w:val="454545"/>
                <w:sz w:val="21"/>
                <w:szCs w:val="21"/>
              </w:rPr>
              <w:t>2台</w:t>
            </w:r>
          </w:p>
        </w:tc>
        <w:tc>
          <w:tcPr>
            <w:tcW w:w="681" w:type="dxa"/>
          </w:tcPr>
          <w:p w:rsidR="0084074A" w:rsidRDefault="0084074A" w:rsidP="00ED15EE">
            <w:pPr>
              <w:pStyle w:val="af0"/>
              <w:shd w:val="clear" w:color="auto" w:fill="FFFFFF"/>
              <w:spacing w:before="0" w:beforeAutospacing="0" w:after="150" w:afterAutospacing="0" w:line="300" w:lineRule="atLeast"/>
              <w:rPr>
                <w:rFonts w:ascii="黑体" w:eastAsia="黑体" w:hAnsi="黑体" w:cs="黑体"/>
                <w:color w:val="454545"/>
                <w:sz w:val="21"/>
                <w:szCs w:val="21"/>
              </w:rPr>
            </w:pPr>
          </w:p>
        </w:tc>
      </w:tr>
      <w:tr w:rsidR="0084074A" w:rsidTr="00ED15EE">
        <w:trPr>
          <w:trHeight w:val="281"/>
        </w:trPr>
        <w:tc>
          <w:tcPr>
            <w:tcW w:w="880" w:type="dxa"/>
          </w:tcPr>
          <w:p w:rsidR="0084074A" w:rsidRDefault="0084074A" w:rsidP="00ED15EE">
            <w:pPr>
              <w:pStyle w:val="af0"/>
              <w:shd w:val="clear" w:color="auto" w:fill="FFFFFF"/>
              <w:spacing w:before="0" w:beforeAutospacing="0" w:after="150" w:afterAutospacing="0" w:line="300" w:lineRule="atLeast"/>
              <w:rPr>
                <w:rFonts w:ascii="黑体" w:eastAsia="黑体" w:hAnsi="黑体" w:cs="黑体"/>
                <w:color w:val="454545"/>
                <w:sz w:val="21"/>
                <w:szCs w:val="21"/>
              </w:rPr>
            </w:pPr>
            <w:r>
              <w:rPr>
                <w:rFonts w:ascii="黑体" w:eastAsia="黑体" w:hAnsi="黑体" w:cs="黑体" w:hint="eastAsia"/>
                <w:color w:val="454545"/>
                <w:sz w:val="21"/>
                <w:szCs w:val="21"/>
              </w:rPr>
              <w:t>5</w:t>
            </w:r>
          </w:p>
        </w:tc>
        <w:tc>
          <w:tcPr>
            <w:tcW w:w="1441" w:type="dxa"/>
          </w:tcPr>
          <w:p w:rsidR="0084074A" w:rsidRDefault="0084074A" w:rsidP="00ED15EE">
            <w:pPr>
              <w:pStyle w:val="af0"/>
              <w:shd w:val="clear" w:color="auto" w:fill="FFFFFF"/>
              <w:spacing w:before="0" w:beforeAutospacing="0" w:after="150" w:afterAutospacing="0" w:line="300" w:lineRule="atLeast"/>
              <w:rPr>
                <w:rFonts w:ascii="黑体" w:eastAsia="黑体" w:hAnsi="黑体" w:cs="黑体"/>
                <w:color w:val="454545"/>
                <w:sz w:val="21"/>
                <w:szCs w:val="21"/>
              </w:rPr>
            </w:pPr>
            <w:r>
              <w:rPr>
                <w:rFonts w:ascii="黑体" w:eastAsia="黑体" w:hAnsi="黑体" w:cs="黑体" w:hint="eastAsia"/>
                <w:color w:val="454545"/>
                <w:sz w:val="21"/>
                <w:szCs w:val="21"/>
              </w:rPr>
              <w:t>调音台</w:t>
            </w:r>
          </w:p>
        </w:tc>
        <w:tc>
          <w:tcPr>
            <w:tcW w:w="5917" w:type="dxa"/>
          </w:tcPr>
          <w:p w:rsidR="0084074A" w:rsidRDefault="0084074A" w:rsidP="00ED15EE">
            <w:pPr>
              <w:pStyle w:val="af0"/>
              <w:shd w:val="clear" w:color="auto" w:fill="FFFFFF"/>
              <w:spacing w:before="0" w:beforeAutospacing="0" w:after="150" w:afterAutospacing="0" w:line="300" w:lineRule="atLeast"/>
              <w:rPr>
                <w:rFonts w:ascii="黑体" w:eastAsia="黑体" w:hAnsi="黑体" w:cs="黑体"/>
                <w:color w:val="454545"/>
                <w:sz w:val="21"/>
                <w:szCs w:val="21"/>
              </w:rPr>
            </w:pPr>
            <w:r>
              <w:rPr>
                <w:rFonts w:ascii="黑体" w:eastAsia="黑体" w:hAnsi="黑体" w:cs="黑体" w:hint="eastAsia"/>
                <w:color w:val="454545"/>
                <w:sz w:val="21"/>
                <w:szCs w:val="21"/>
              </w:rPr>
              <w:t>10路话筒输入，带有 48V幻象供电，每通道带有HPF</w:t>
            </w:r>
          </w:p>
          <w:p w:rsidR="0084074A" w:rsidRDefault="0084074A" w:rsidP="00ED15EE">
            <w:pPr>
              <w:pStyle w:val="af0"/>
              <w:shd w:val="clear" w:color="auto" w:fill="FFFFFF"/>
              <w:spacing w:before="0" w:beforeAutospacing="0" w:after="150" w:afterAutospacing="0" w:line="300" w:lineRule="atLeast"/>
              <w:rPr>
                <w:rFonts w:ascii="黑体" w:eastAsia="黑体" w:hAnsi="黑体" w:cs="黑体"/>
                <w:color w:val="454545"/>
                <w:sz w:val="21"/>
                <w:szCs w:val="21"/>
              </w:rPr>
            </w:pPr>
            <w:r>
              <w:rPr>
                <w:rFonts w:ascii="黑体" w:eastAsia="黑体" w:hAnsi="黑体" w:cs="黑体" w:hint="eastAsia"/>
                <w:color w:val="454545"/>
                <w:sz w:val="21"/>
                <w:szCs w:val="21"/>
              </w:rPr>
              <w:lastRenderedPageBreak/>
              <w:t>16个线路输入 (8个单声道和 4个立体声)</w:t>
            </w:r>
          </w:p>
          <w:p w:rsidR="0084074A" w:rsidRDefault="0084074A" w:rsidP="00ED15EE">
            <w:pPr>
              <w:pStyle w:val="af0"/>
              <w:shd w:val="clear" w:color="auto" w:fill="FFFFFF"/>
              <w:spacing w:before="0" w:beforeAutospacing="0" w:after="150" w:afterAutospacing="0" w:line="300" w:lineRule="atLeast"/>
              <w:rPr>
                <w:rFonts w:ascii="黑体" w:eastAsia="黑体" w:hAnsi="黑体" w:cs="黑体"/>
                <w:color w:val="454545"/>
                <w:sz w:val="21"/>
                <w:szCs w:val="21"/>
              </w:rPr>
            </w:pPr>
            <w:r>
              <w:rPr>
                <w:rFonts w:ascii="黑体" w:eastAsia="黑体" w:hAnsi="黑体" w:cs="黑体" w:hint="eastAsia"/>
                <w:color w:val="454545"/>
                <w:sz w:val="21"/>
                <w:szCs w:val="21"/>
              </w:rPr>
              <w:t>附加的2TR输输入，用于从模拟设备或iPod/iPhone接收输出信号</w:t>
            </w:r>
          </w:p>
          <w:p w:rsidR="0084074A" w:rsidRDefault="0084074A" w:rsidP="00ED15EE">
            <w:pPr>
              <w:pStyle w:val="af0"/>
              <w:shd w:val="clear" w:color="auto" w:fill="FFFFFF"/>
              <w:spacing w:before="0" w:beforeAutospacing="0" w:after="150" w:afterAutospacing="0" w:line="300" w:lineRule="atLeast"/>
              <w:rPr>
                <w:rFonts w:ascii="黑体" w:eastAsia="黑体" w:hAnsi="黑体" w:cs="黑体"/>
                <w:color w:val="454545"/>
                <w:sz w:val="21"/>
                <w:szCs w:val="21"/>
              </w:rPr>
            </w:pPr>
            <w:r>
              <w:rPr>
                <w:rFonts w:ascii="黑体" w:eastAsia="黑体" w:hAnsi="黑体" w:cs="黑体" w:hint="eastAsia"/>
                <w:color w:val="454545"/>
                <w:sz w:val="21"/>
                <w:szCs w:val="21"/>
              </w:rPr>
              <w:t>2个AUX发送 + 2个FX发送</w:t>
            </w:r>
          </w:p>
          <w:p w:rsidR="0084074A" w:rsidRDefault="0084074A" w:rsidP="00ED15EE">
            <w:pPr>
              <w:pStyle w:val="af0"/>
              <w:shd w:val="clear" w:color="auto" w:fill="FFFFFF"/>
              <w:spacing w:before="0" w:beforeAutospacing="0" w:after="150" w:afterAutospacing="0" w:line="300" w:lineRule="atLeast"/>
              <w:rPr>
                <w:rFonts w:ascii="黑体" w:eastAsia="黑体" w:hAnsi="黑体" w:cs="黑体"/>
                <w:color w:val="454545"/>
                <w:sz w:val="21"/>
                <w:szCs w:val="21"/>
              </w:rPr>
            </w:pPr>
            <w:r>
              <w:rPr>
                <w:rFonts w:ascii="黑体" w:eastAsia="黑体" w:hAnsi="黑体" w:cs="黑体" w:hint="eastAsia"/>
                <w:color w:val="454545"/>
                <w:sz w:val="21"/>
                <w:szCs w:val="21"/>
              </w:rPr>
              <w:t>4 GROUP母线 + ST母线</w:t>
            </w:r>
          </w:p>
          <w:p w:rsidR="0084074A" w:rsidRDefault="0084074A" w:rsidP="00ED15EE">
            <w:pPr>
              <w:pStyle w:val="af0"/>
              <w:shd w:val="clear" w:color="auto" w:fill="FFFFFF"/>
              <w:spacing w:before="0" w:beforeAutospacing="0" w:after="150" w:afterAutospacing="0" w:line="300" w:lineRule="atLeast"/>
              <w:rPr>
                <w:rFonts w:ascii="黑体" w:eastAsia="黑体" w:hAnsi="黑体" w:cs="黑体"/>
                <w:color w:val="454545"/>
                <w:sz w:val="21"/>
                <w:szCs w:val="21"/>
              </w:rPr>
            </w:pPr>
            <w:r>
              <w:rPr>
                <w:rFonts w:ascii="黑体" w:eastAsia="黑体" w:hAnsi="黑体" w:cs="黑体" w:hint="eastAsia"/>
                <w:color w:val="454545"/>
                <w:sz w:val="21"/>
                <w:szCs w:val="21"/>
              </w:rPr>
              <w:t>录音棚〜分布式A类 “D-PRE”话放， 内部配置复合晶体管倒相电路</w:t>
            </w:r>
          </w:p>
          <w:p w:rsidR="0084074A" w:rsidRDefault="0084074A" w:rsidP="00ED15EE">
            <w:pPr>
              <w:pStyle w:val="af0"/>
              <w:shd w:val="clear" w:color="auto" w:fill="FFFFFF"/>
              <w:spacing w:before="0" w:beforeAutospacing="0" w:after="150" w:afterAutospacing="0" w:line="300" w:lineRule="atLeast"/>
              <w:rPr>
                <w:rFonts w:ascii="黑体" w:eastAsia="黑体" w:hAnsi="黑体" w:cs="黑体"/>
                <w:color w:val="454545"/>
                <w:sz w:val="21"/>
                <w:szCs w:val="21"/>
              </w:rPr>
            </w:pPr>
            <w:r>
              <w:rPr>
                <w:rFonts w:ascii="黑体" w:eastAsia="黑体" w:hAnsi="黑体" w:cs="黑体" w:hint="eastAsia"/>
                <w:color w:val="454545"/>
                <w:sz w:val="21"/>
                <w:szCs w:val="21"/>
              </w:rPr>
              <w:t>具音乐韵味的 X-</w:t>
            </w:r>
            <w:proofErr w:type="spellStart"/>
            <w:r>
              <w:rPr>
                <w:rFonts w:ascii="黑体" w:eastAsia="黑体" w:hAnsi="黑体" w:cs="黑体" w:hint="eastAsia"/>
                <w:color w:val="454545"/>
                <w:sz w:val="21"/>
                <w:szCs w:val="21"/>
              </w:rPr>
              <w:t>pressive</w:t>
            </w:r>
            <w:proofErr w:type="spellEnd"/>
            <w:r>
              <w:rPr>
                <w:rFonts w:ascii="黑体" w:eastAsia="黑体" w:hAnsi="黑体" w:cs="黑体" w:hint="eastAsia"/>
                <w:color w:val="454545"/>
                <w:sz w:val="21"/>
                <w:szCs w:val="21"/>
              </w:rPr>
              <w:t xml:space="preserve"> EQ功能源于Yamaha久负盛名的VCM技术</w:t>
            </w:r>
          </w:p>
          <w:p w:rsidR="0084074A" w:rsidRDefault="0084074A" w:rsidP="00ED15EE">
            <w:pPr>
              <w:pStyle w:val="af0"/>
              <w:shd w:val="clear" w:color="auto" w:fill="FFFFFF"/>
              <w:spacing w:before="0" w:beforeAutospacing="0" w:after="150" w:afterAutospacing="0" w:line="300" w:lineRule="atLeast"/>
              <w:rPr>
                <w:rFonts w:ascii="黑体" w:eastAsia="黑体" w:hAnsi="黑体" w:cs="黑体"/>
                <w:color w:val="454545"/>
                <w:sz w:val="21"/>
                <w:szCs w:val="21"/>
              </w:rPr>
            </w:pPr>
            <w:r>
              <w:rPr>
                <w:rFonts w:ascii="黑体" w:eastAsia="黑体" w:hAnsi="黑体" w:cs="黑体" w:hint="eastAsia"/>
                <w:color w:val="454545"/>
                <w:sz w:val="21"/>
                <w:szCs w:val="21"/>
              </w:rPr>
              <w:t>专业单旋钮压缩器，带有LED指示灯</w:t>
            </w:r>
          </w:p>
          <w:p w:rsidR="0084074A" w:rsidRDefault="0084074A" w:rsidP="00ED15EE">
            <w:pPr>
              <w:pStyle w:val="af0"/>
              <w:shd w:val="clear" w:color="auto" w:fill="FFFFFF"/>
              <w:spacing w:before="0" w:beforeAutospacing="0" w:after="150" w:afterAutospacing="0" w:line="300" w:lineRule="atLeast"/>
              <w:rPr>
                <w:rFonts w:ascii="黑体" w:eastAsia="黑体" w:hAnsi="黑体" w:cs="黑体"/>
                <w:color w:val="454545"/>
                <w:sz w:val="21"/>
                <w:szCs w:val="21"/>
              </w:rPr>
            </w:pPr>
            <w:r>
              <w:rPr>
                <w:rFonts w:ascii="黑体" w:eastAsia="黑体" w:hAnsi="黑体" w:cs="黑体" w:hint="eastAsia"/>
                <w:color w:val="454545"/>
                <w:sz w:val="21"/>
                <w:szCs w:val="21"/>
              </w:rPr>
              <w:t>双重数字效果处理器:REV-X和Classic SPX</w:t>
            </w:r>
          </w:p>
          <w:p w:rsidR="0084074A" w:rsidRDefault="0084074A" w:rsidP="00ED15EE">
            <w:pPr>
              <w:pStyle w:val="af0"/>
              <w:shd w:val="clear" w:color="auto" w:fill="FFFFFF"/>
              <w:spacing w:before="0" w:beforeAutospacing="0" w:after="150" w:afterAutospacing="0" w:line="300" w:lineRule="atLeast"/>
              <w:rPr>
                <w:rFonts w:ascii="黑体" w:eastAsia="黑体" w:hAnsi="黑体" w:cs="黑体"/>
                <w:color w:val="454545"/>
                <w:sz w:val="21"/>
                <w:szCs w:val="21"/>
              </w:rPr>
            </w:pPr>
            <w:r>
              <w:rPr>
                <w:rFonts w:ascii="黑体" w:eastAsia="黑体" w:hAnsi="黑体" w:cs="黑体" w:hint="eastAsia"/>
                <w:color w:val="454545"/>
                <w:sz w:val="21"/>
                <w:szCs w:val="21"/>
              </w:rPr>
              <w:t>Stereo Hybrid Channels (立体声混合型通道)可以应用强大的专用DSP</w:t>
            </w:r>
          </w:p>
          <w:p w:rsidR="0084074A" w:rsidRDefault="0084074A" w:rsidP="00ED15EE">
            <w:pPr>
              <w:pStyle w:val="af0"/>
              <w:shd w:val="clear" w:color="auto" w:fill="FFFFFF"/>
              <w:spacing w:before="0" w:beforeAutospacing="0" w:after="150" w:afterAutospacing="0" w:line="300" w:lineRule="atLeast"/>
              <w:rPr>
                <w:rFonts w:ascii="黑体" w:eastAsia="黑体" w:hAnsi="黑体" w:cs="黑体"/>
                <w:color w:val="454545"/>
                <w:sz w:val="21"/>
                <w:szCs w:val="21"/>
              </w:rPr>
            </w:pPr>
            <w:r>
              <w:rPr>
                <w:rFonts w:ascii="黑体" w:eastAsia="黑体" w:hAnsi="黑体" w:cs="黑体" w:hint="eastAsia"/>
                <w:color w:val="454545"/>
                <w:sz w:val="21"/>
                <w:szCs w:val="21"/>
              </w:rPr>
              <w:t>iPod/iPhone的数字式连接， 用于音频播放与DSP控制</w:t>
            </w:r>
          </w:p>
          <w:p w:rsidR="0084074A" w:rsidRDefault="0084074A" w:rsidP="00ED15EE">
            <w:pPr>
              <w:pStyle w:val="af0"/>
              <w:shd w:val="clear" w:color="auto" w:fill="FFFFFF"/>
              <w:spacing w:before="0" w:beforeAutospacing="0" w:after="150" w:afterAutospacing="0" w:line="300" w:lineRule="atLeast"/>
              <w:rPr>
                <w:rFonts w:ascii="黑体" w:eastAsia="黑体" w:hAnsi="黑体" w:cs="黑体"/>
                <w:color w:val="454545"/>
                <w:sz w:val="21"/>
                <w:szCs w:val="21"/>
              </w:rPr>
            </w:pPr>
            <w:r>
              <w:rPr>
                <w:rFonts w:ascii="黑体" w:eastAsia="黑体" w:hAnsi="黑体" w:cs="黑体" w:hint="eastAsia"/>
                <w:color w:val="454545"/>
                <w:sz w:val="21"/>
                <w:szCs w:val="21"/>
              </w:rPr>
              <w:t>MGP Editor可以通过iPod/iPhone详细控制和操作DSP设置</w:t>
            </w:r>
          </w:p>
          <w:p w:rsidR="0084074A" w:rsidRDefault="0084074A" w:rsidP="00ED15EE">
            <w:pPr>
              <w:pStyle w:val="af0"/>
              <w:shd w:val="clear" w:color="auto" w:fill="FFFFFF"/>
              <w:spacing w:before="0" w:beforeAutospacing="0" w:after="150" w:afterAutospacing="0" w:line="300" w:lineRule="atLeast"/>
              <w:rPr>
                <w:rFonts w:ascii="黑体" w:eastAsia="黑体" w:hAnsi="黑体" w:cs="黑体"/>
                <w:color w:val="454545"/>
                <w:sz w:val="21"/>
                <w:szCs w:val="21"/>
              </w:rPr>
            </w:pPr>
            <w:r>
              <w:rPr>
                <w:rFonts w:ascii="黑体" w:eastAsia="黑体" w:hAnsi="黑体" w:cs="黑体" w:hint="eastAsia"/>
                <w:color w:val="454545"/>
                <w:sz w:val="21"/>
                <w:szCs w:val="21"/>
              </w:rPr>
              <w:t>耐久、紧凑而坚固的粉末喷涂金属外壳</w:t>
            </w:r>
          </w:p>
          <w:p w:rsidR="0084074A" w:rsidRDefault="0084074A" w:rsidP="00ED15EE">
            <w:pPr>
              <w:pStyle w:val="af0"/>
              <w:shd w:val="clear" w:color="auto" w:fill="FFFFFF"/>
              <w:spacing w:before="0" w:beforeAutospacing="0" w:after="150" w:afterAutospacing="0" w:line="300" w:lineRule="atLeast"/>
              <w:rPr>
                <w:rFonts w:ascii="黑体" w:eastAsia="黑体" w:hAnsi="黑体" w:cs="黑体"/>
                <w:color w:val="454545"/>
                <w:sz w:val="21"/>
                <w:szCs w:val="21"/>
              </w:rPr>
            </w:pPr>
            <w:proofErr w:type="gramStart"/>
            <w:r>
              <w:rPr>
                <w:rFonts w:ascii="黑体" w:eastAsia="黑体" w:hAnsi="黑体" w:cs="黑体" w:hint="eastAsia"/>
                <w:color w:val="454545"/>
                <w:sz w:val="21"/>
                <w:szCs w:val="21"/>
              </w:rPr>
              <w:t>一</w:t>
            </w:r>
            <w:proofErr w:type="gramEnd"/>
            <w:r>
              <w:rPr>
                <w:rFonts w:ascii="黑体" w:eastAsia="黑体" w:hAnsi="黑体" w:cs="黑体" w:hint="eastAsia"/>
                <w:color w:val="454545"/>
                <w:sz w:val="21"/>
                <w:szCs w:val="21"/>
              </w:rPr>
              <w:t>体式机柜托架，便于机柜安装</w:t>
            </w:r>
          </w:p>
          <w:p w:rsidR="0084074A" w:rsidRDefault="0084074A" w:rsidP="00ED15EE">
            <w:pPr>
              <w:pStyle w:val="af0"/>
              <w:shd w:val="clear" w:color="auto" w:fill="FFFFFF"/>
              <w:spacing w:before="0" w:beforeAutospacing="0" w:after="150" w:afterAutospacing="0" w:line="300" w:lineRule="atLeast"/>
              <w:rPr>
                <w:rFonts w:ascii="黑体" w:eastAsia="黑体" w:hAnsi="黑体" w:cs="黑体"/>
                <w:color w:val="454545"/>
                <w:sz w:val="21"/>
                <w:szCs w:val="21"/>
              </w:rPr>
            </w:pPr>
            <w:r>
              <w:rPr>
                <w:rFonts w:ascii="黑体" w:eastAsia="黑体" w:hAnsi="黑体" w:cs="黑体" w:hint="eastAsia"/>
                <w:color w:val="454545"/>
                <w:sz w:val="21"/>
                <w:szCs w:val="21"/>
              </w:rPr>
              <w:t>内部全局供电，在世界各地都可以立即使用</w:t>
            </w:r>
          </w:p>
        </w:tc>
        <w:tc>
          <w:tcPr>
            <w:tcW w:w="1083" w:type="dxa"/>
          </w:tcPr>
          <w:p w:rsidR="0084074A" w:rsidRDefault="0084074A" w:rsidP="00ED15EE">
            <w:pPr>
              <w:pStyle w:val="af0"/>
              <w:shd w:val="clear" w:color="auto" w:fill="FFFFFF"/>
              <w:spacing w:before="0" w:beforeAutospacing="0" w:after="150" w:afterAutospacing="0" w:line="300" w:lineRule="atLeast"/>
              <w:rPr>
                <w:rFonts w:ascii="黑体" w:eastAsia="黑体" w:hAnsi="黑体" w:cs="黑体"/>
                <w:color w:val="454545"/>
                <w:sz w:val="21"/>
                <w:szCs w:val="21"/>
              </w:rPr>
            </w:pPr>
            <w:r>
              <w:rPr>
                <w:rFonts w:ascii="黑体" w:eastAsia="黑体" w:hAnsi="黑体" w:cs="黑体" w:hint="eastAsia"/>
                <w:color w:val="454545"/>
                <w:sz w:val="21"/>
                <w:szCs w:val="21"/>
              </w:rPr>
              <w:lastRenderedPageBreak/>
              <w:t>1台</w:t>
            </w:r>
          </w:p>
        </w:tc>
        <w:tc>
          <w:tcPr>
            <w:tcW w:w="681" w:type="dxa"/>
          </w:tcPr>
          <w:p w:rsidR="0084074A" w:rsidRDefault="0084074A" w:rsidP="00ED15EE">
            <w:pPr>
              <w:pStyle w:val="af0"/>
              <w:shd w:val="clear" w:color="auto" w:fill="FFFFFF"/>
              <w:spacing w:before="0" w:beforeAutospacing="0" w:after="150" w:afterAutospacing="0" w:line="300" w:lineRule="atLeast"/>
              <w:rPr>
                <w:rFonts w:ascii="黑体" w:eastAsia="黑体" w:hAnsi="黑体" w:cs="黑体"/>
                <w:color w:val="454545"/>
                <w:sz w:val="21"/>
                <w:szCs w:val="21"/>
              </w:rPr>
            </w:pPr>
          </w:p>
        </w:tc>
      </w:tr>
      <w:tr w:rsidR="0084074A" w:rsidTr="00ED15EE">
        <w:trPr>
          <w:trHeight w:val="281"/>
        </w:trPr>
        <w:tc>
          <w:tcPr>
            <w:tcW w:w="880" w:type="dxa"/>
          </w:tcPr>
          <w:p w:rsidR="0084074A" w:rsidRDefault="0084074A" w:rsidP="00ED15EE">
            <w:pPr>
              <w:pStyle w:val="af0"/>
              <w:shd w:val="clear" w:color="auto" w:fill="FFFFFF"/>
              <w:spacing w:before="0" w:beforeAutospacing="0" w:after="150" w:afterAutospacing="0" w:line="300" w:lineRule="atLeast"/>
              <w:rPr>
                <w:rFonts w:ascii="黑体" w:eastAsia="黑体" w:hAnsi="黑体" w:cs="黑体"/>
                <w:color w:val="454545"/>
                <w:sz w:val="21"/>
                <w:szCs w:val="21"/>
              </w:rPr>
            </w:pPr>
            <w:r>
              <w:rPr>
                <w:rFonts w:ascii="黑体" w:eastAsia="黑体" w:hAnsi="黑体" w:cs="黑体" w:hint="eastAsia"/>
                <w:color w:val="454545"/>
                <w:sz w:val="21"/>
                <w:szCs w:val="21"/>
              </w:rPr>
              <w:lastRenderedPageBreak/>
              <w:t>6</w:t>
            </w:r>
          </w:p>
        </w:tc>
        <w:tc>
          <w:tcPr>
            <w:tcW w:w="1441" w:type="dxa"/>
          </w:tcPr>
          <w:p w:rsidR="0084074A" w:rsidRDefault="0084074A" w:rsidP="00ED15EE">
            <w:pPr>
              <w:pStyle w:val="af0"/>
              <w:shd w:val="clear" w:color="auto" w:fill="FFFFFF"/>
              <w:spacing w:before="0" w:beforeAutospacing="0" w:after="150" w:afterAutospacing="0" w:line="300" w:lineRule="atLeast"/>
              <w:rPr>
                <w:rFonts w:ascii="黑体" w:eastAsia="黑体" w:hAnsi="黑体" w:cs="黑体"/>
                <w:color w:val="454545"/>
                <w:sz w:val="21"/>
                <w:szCs w:val="21"/>
              </w:rPr>
            </w:pPr>
            <w:r>
              <w:rPr>
                <w:rFonts w:ascii="黑体" w:eastAsia="黑体" w:hAnsi="黑体" w:cs="黑体" w:hint="eastAsia"/>
                <w:color w:val="454545"/>
                <w:sz w:val="21"/>
                <w:szCs w:val="21"/>
              </w:rPr>
              <w:t>话筒</w:t>
            </w:r>
          </w:p>
        </w:tc>
        <w:tc>
          <w:tcPr>
            <w:tcW w:w="5917" w:type="dxa"/>
          </w:tcPr>
          <w:p w:rsidR="0084074A" w:rsidRDefault="0084074A" w:rsidP="00ED15EE">
            <w:pPr>
              <w:pStyle w:val="af0"/>
              <w:shd w:val="clear" w:color="auto" w:fill="FFFFFF"/>
              <w:spacing w:before="0" w:beforeAutospacing="0" w:after="150" w:afterAutospacing="0" w:line="300" w:lineRule="atLeast"/>
              <w:rPr>
                <w:rFonts w:ascii="黑体" w:eastAsia="黑体" w:hAnsi="黑体" w:cs="黑体"/>
                <w:color w:val="454545"/>
                <w:sz w:val="21"/>
                <w:szCs w:val="21"/>
              </w:rPr>
            </w:pPr>
            <w:r>
              <w:rPr>
                <w:rFonts w:ascii="黑体" w:eastAsia="黑体" w:hAnsi="黑体" w:cs="黑体" w:hint="eastAsia"/>
                <w:color w:val="454545"/>
                <w:sz w:val="21"/>
                <w:szCs w:val="21"/>
              </w:rPr>
              <w:t>具备</w:t>
            </w:r>
            <w:proofErr w:type="spellStart"/>
            <w:r>
              <w:rPr>
                <w:rFonts w:ascii="黑体" w:eastAsia="黑体" w:hAnsi="黑体" w:cs="黑体" w:hint="eastAsia"/>
                <w:color w:val="454545"/>
                <w:sz w:val="21"/>
                <w:szCs w:val="21"/>
              </w:rPr>
              <w:t>QuickScan</w:t>
            </w:r>
            <w:proofErr w:type="spellEnd"/>
            <w:r>
              <w:rPr>
                <w:rFonts w:ascii="黑体" w:eastAsia="黑体" w:hAnsi="黑体" w:cs="黑体" w:hint="eastAsia"/>
                <w:color w:val="454545"/>
                <w:sz w:val="21"/>
                <w:szCs w:val="21"/>
              </w:rPr>
              <w:t>频率选择功能，并配备行业标准SM58®人声话筒振膜，实现饱满清晰的人声再现。提供杰出音质和性能，即插即用。</w:t>
            </w:r>
          </w:p>
        </w:tc>
        <w:tc>
          <w:tcPr>
            <w:tcW w:w="1083" w:type="dxa"/>
          </w:tcPr>
          <w:p w:rsidR="0084074A" w:rsidRDefault="0084074A" w:rsidP="00ED15EE">
            <w:pPr>
              <w:pStyle w:val="af0"/>
              <w:shd w:val="clear" w:color="auto" w:fill="FFFFFF"/>
              <w:spacing w:before="0" w:beforeAutospacing="0" w:after="150" w:afterAutospacing="0" w:line="300" w:lineRule="atLeast"/>
              <w:rPr>
                <w:rFonts w:ascii="黑体" w:eastAsia="黑体" w:hAnsi="黑体" w:cs="黑体"/>
                <w:color w:val="454545"/>
                <w:sz w:val="21"/>
                <w:szCs w:val="21"/>
              </w:rPr>
            </w:pPr>
            <w:r>
              <w:rPr>
                <w:rFonts w:ascii="黑体" w:eastAsia="黑体" w:hAnsi="黑体" w:cs="黑体" w:hint="eastAsia"/>
                <w:color w:val="454545"/>
                <w:sz w:val="21"/>
                <w:szCs w:val="21"/>
              </w:rPr>
              <w:t>2台</w:t>
            </w:r>
          </w:p>
        </w:tc>
        <w:tc>
          <w:tcPr>
            <w:tcW w:w="681" w:type="dxa"/>
          </w:tcPr>
          <w:p w:rsidR="0084074A" w:rsidRDefault="0084074A" w:rsidP="00ED15EE">
            <w:pPr>
              <w:pStyle w:val="af0"/>
              <w:shd w:val="clear" w:color="auto" w:fill="FFFFFF"/>
              <w:spacing w:before="0" w:beforeAutospacing="0" w:after="150" w:afterAutospacing="0" w:line="300" w:lineRule="atLeast"/>
              <w:rPr>
                <w:rFonts w:ascii="黑体" w:eastAsia="黑体" w:hAnsi="黑体" w:cs="黑体"/>
                <w:color w:val="454545"/>
                <w:sz w:val="21"/>
                <w:szCs w:val="21"/>
              </w:rPr>
            </w:pPr>
          </w:p>
        </w:tc>
      </w:tr>
      <w:tr w:rsidR="0084074A" w:rsidTr="00ED15EE">
        <w:trPr>
          <w:trHeight w:val="281"/>
        </w:trPr>
        <w:tc>
          <w:tcPr>
            <w:tcW w:w="880" w:type="dxa"/>
          </w:tcPr>
          <w:p w:rsidR="0084074A" w:rsidRDefault="0084074A" w:rsidP="00ED15EE">
            <w:pPr>
              <w:pStyle w:val="af0"/>
              <w:shd w:val="clear" w:color="auto" w:fill="FFFFFF"/>
              <w:spacing w:before="0" w:beforeAutospacing="0" w:after="150" w:afterAutospacing="0" w:line="300" w:lineRule="atLeast"/>
              <w:rPr>
                <w:rFonts w:ascii="黑体" w:eastAsia="黑体" w:hAnsi="黑体" w:cs="黑体"/>
                <w:color w:val="454545"/>
                <w:sz w:val="21"/>
                <w:szCs w:val="21"/>
              </w:rPr>
            </w:pPr>
            <w:r>
              <w:rPr>
                <w:rFonts w:ascii="黑体" w:eastAsia="黑体" w:hAnsi="黑体" w:cs="黑体" w:hint="eastAsia"/>
                <w:color w:val="454545"/>
                <w:sz w:val="21"/>
                <w:szCs w:val="21"/>
              </w:rPr>
              <w:t>7</w:t>
            </w:r>
          </w:p>
        </w:tc>
        <w:tc>
          <w:tcPr>
            <w:tcW w:w="1441" w:type="dxa"/>
          </w:tcPr>
          <w:p w:rsidR="0084074A" w:rsidRDefault="0084074A" w:rsidP="00ED15EE">
            <w:pPr>
              <w:pStyle w:val="af0"/>
              <w:shd w:val="clear" w:color="auto" w:fill="FFFFFF"/>
              <w:spacing w:before="0" w:beforeAutospacing="0" w:after="150" w:afterAutospacing="0" w:line="300" w:lineRule="atLeast"/>
              <w:rPr>
                <w:rFonts w:ascii="黑体" w:eastAsia="黑体" w:hAnsi="黑体" w:cs="黑体"/>
                <w:color w:val="454545"/>
                <w:sz w:val="21"/>
                <w:szCs w:val="21"/>
              </w:rPr>
            </w:pPr>
            <w:r>
              <w:rPr>
                <w:rFonts w:ascii="黑体" w:eastAsia="黑体" w:hAnsi="黑体" w:cs="黑体" w:hint="eastAsia"/>
                <w:color w:val="454545"/>
                <w:sz w:val="21"/>
                <w:szCs w:val="21"/>
              </w:rPr>
              <w:t>话筒接收器</w:t>
            </w:r>
          </w:p>
        </w:tc>
        <w:tc>
          <w:tcPr>
            <w:tcW w:w="5917" w:type="dxa"/>
          </w:tcPr>
          <w:p w:rsidR="0084074A" w:rsidRDefault="0084074A" w:rsidP="00ED15EE">
            <w:pPr>
              <w:pStyle w:val="af0"/>
              <w:shd w:val="clear" w:color="auto" w:fill="FFFFFF"/>
              <w:spacing w:before="0" w:beforeAutospacing="0" w:after="150" w:afterAutospacing="0" w:line="300" w:lineRule="atLeast"/>
              <w:rPr>
                <w:rFonts w:ascii="黑体" w:eastAsia="黑体" w:hAnsi="黑体" w:cs="黑体"/>
                <w:color w:val="454545"/>
                <w:sz w:val="21"/>
                <w:szCs w:val="21"/>
              </w:rPr>
            </w:pPr>
            <w:r>
              <w:rPr>
                <w:rFonts w:ascii="黑体" w:eastAsia="黑体" w:hAnsi="黑体" w:cs="黑体" w:hint="eastAsia"/>
                <w:color w:val="454545"/>
                <w:sz w:val="21"/>
                <w:szCs w:val="21"/>
              </w:rPr>
              <w:t>BLX4单通道无线接收机；BLX2手持式发射机，配备集成SM58®心形动圈话筒振膜；话筒夹；带软垫的拉链便携包；PS23电源、WA621彩色ID保护盖和URT2机架托盘（可选配件）。</w:t>
            </w:r>
          </w:p>
        </w:tc>
        <w:tc>
          <w:tcPr>
            <w:tcW w:w="1083" w:type="dxa"/>
          </w:tcPr>
          <w:p w:rsidR="0084074A" w:rsidRDefault="0084074A" w:rsidP="00ED15EE">
            <w:pPr>
              <w:pStyle w:val="af0"/>
              <w:shd w:val="clear" w:color="auto" w:fill="FFFFFF"/>
              <w:spacing w:before="0" w:beforeAutospacing="0" w:after="150" w:afterAutospacing="0" w:line="300" w:lineRule="atLeast"/>
              <w:rPr>
                <w:rFonts w:ascii="黑体" w:eastAsia="黑体" w:hAnsi="黑体" w:cs="黑体"/>
                <w:color w:val="454545"/>
                <w:sz w:val="21"/>
                <w:szCs w:val="21"/>
              </w:rPr>
            </w:pPr>
            <w:r>
              <w:rPr>
                <w:rFonts w:ascii="黑体" w:eastAsia="黑体" w:hAnsi="黑体" w:cs="黑体" w:hint="eastAsia"/>
                <w:color w:val="454545"/>
                <w:sz w:val="21"/>
                <w:szCs w:val="21"/>
              </w:rPr>
              <w:t>2台</w:t>
            </w:r>
          </w:p>
        </w:tc>
        <w:tc>
          <w:tcPr>
            <w:tcW w:w="681" w:type="dxa"/>
          </w:tcPr>
          <w:p w:rsidR="0084074A" w:rsidRDefault="0084074A" w:rsidP="00ED15EE">
            <w:pPr>
              <w:pStyle w:val="af0"/>
              <w:shd w:val="clear" w:color="auto" w:fill="FFFFFF"/>
              <w:spacing w:before="0" w:beforeAutospacing="0" w:after="150" w:afterAutospacing="0" w:line="300" w:lineRule="atLeast"/>
              <w:rPr>
                <w:rFonts w:ascii="黑体" w:eastAsia="黑体" w:hAnsi="黑体" w:cs="黑体"/>
                <w:color w:val="454545"/>
                <w:sz w:val="21"/>
                <w:szCs w:val="21"/>
              </w:rPr>
            </w:pPr>
          </w:p>
        </w:tc>
      </w:tr>
      <w:tr w:rsidR="0084074A" w:rsidTr="00ED15EE">
        <w:trPr>
          <w:trHeight w:val="281"/>
        </w:trPr>
        <w:tc>
          <w:tcPr>
            <w:tcW w:w="880" w:type="dxa"/>
          </w:tcPr>
          <w:p w:rsidR="0084074A" w:rsidRDefault="0084074A" w:rsidP="00ED15EE">
            <w:pPr>
              <w:pStyle w:val="af0"/>
              <w:shd w:val="clear" w:color="auto" w:fill="FFFFFF"/>
              <w:spacing w:before="0" w:beforeAutospacing="0" w:after="150" w:afterAutospacing="0" w:line="300" w:lineRule="atLeast"/>
              <w:rPr>
                <w:rFonts w:ascii="黑体" w:eastAsia="黑体" w:hAnsi="黑体" w:cs="黑体"/>
                <w:color w:val="454545"/>
                <w:sz w:val="21"/>
                <w:szCs w:val="21"/>
              </w:rPr>
            </w:pPr>
            <w:r>
              <w:rPr>
                <w:rFonts w:ascii="黑体" w:eastAsia="黑体" w:hAnsi="黑体" w:cs="黑体" w:hint="eastAsia"/>
                <w:color w:val="454545"/>
                <w:sz w:val="21"/>
                <w:szCs w:val="21"/>
              </w:rPr>
              <w:t>8</w:t>
            </w:r>
          </w:p>
        </w:tc>
        <w:tc>
          <w:tcPr>
            <w:tcW w:w="1441" w:type="dxa"/>
          </w:tcPr>
          <w:p w:rsidR="0084074A" w:rsidRDefault="0084074A" w:rsidP="00ED15EE">
            <w:pPr>
              <w:pStyle w:val="af0"/>
              <w:shd w:val="clear" w:color="auto" w:fill="FFFFFF"/>
              <w:spacing w:before="0" w:beforeAutospacing="0" w:after="150" w:afterAutospacing="0" w:line="300" w:lineRule="atLeast"/>
              <w:rPr>
                <w:rFonts w:ascii="黑体" w:eastAsia="黑体" w:hAnsi="黑体" w:cs="黑体"/>
                <w:color w:val="454545"/>
                <w:sz w:val="21"/>
                <w:szCs w:val="21"/>
              </w:rPr>
            </w:pPr>
            <w:r>
              <w:rPr>
                <w:rFonts w:ascii="黑体" w:eastAsia="黑体" w:hAnsi="黑体" w:cs="黑体" w:hint="eastAsia"/>
                <w:color w:val="454545"/>
                <w:sz w:val="21"/>
                <w:szCs w:val="21"/>
              </w:rPr>
              <w:t>鹅颈话筒</w:t>
            </w:r>
          </w:p>
        </w:tc>
        <w:tc>
          <w:tcPr>
            <w:tcW w:w="5917" w:type="dxa"/>
          </w:tcPr>
          <w:p w:rsidR="0084074A" w:rsidRDefault="0084074A" w:rsidP="00ED15EE">
            <w:pPr>
              <w:pStyle w:val="af0"/>
              <w:shd w:val="clear" w:color="auto" w:fill="FFFFFF"/>
              <w:spacing w:before="0" w:beforeAutospacing="0" w:after="150" w:afterAutospacing="0" w:line="300" w:lineRule="atLeast"/>
              <w:rPr>
                <w:rFonts w:ascii="黑体" w:eastAsia="黑体" w:hAnsi="黑体" w:cs="黑体"/>
                <w:color w:val="454545"/>
                <w:sz w:val="21"/>
                <w:szCs w:val="21"/>
              </w:rPr>
            </w:pPr>
            <w:r>
              <w:rPr>
                <w:rFonts w:ascii="黑体" w:eastAsia="黑体" w:hAnsi="黑体" w:cs="黑体" w:hint="eastAsia"/>
                <w:color w:val="454545"/>
                <w:sz w:val="21"/>
                <w:szCs w:val="21"/>
              </w:rPr>
              <w:t>· 设计于高质量收音、专业录音、电视广播、会等高要求的收音应用。</w:t>
            </w:r>
          </w:p>
          <w:p w:rsidR="0084074A" w:rsidRDefault="0084074A" w:rsidP="00ED15EE">
            <w:pPr>
              <w:pStyle w:val="af0"/>
              <w:shd w:val="clear" w:color="auto" w:fill="FFFFFF"/>
              <w:spacing w:before="0" w:beforeAutospacing="0" w:after="150" w:afterAutospacing="0" w:line="300" w:lineRule="atLeast"/>
              <w:rPr>
                <w:rFonts w:ascii="黑体" w:eastAsia="黑体" w:hAnsi="黑体" w:cs="黑体"/>
                <w:color w:val="454545"/>
                <w:sz w:val="21"/>
                <w:szCs w:val="21"/>
              </w:rPr>
            </w:pPr>
            <w:r>
              <w:rPr>
                <w:rFonts w:ascii="黑体" w:eastAsia="黑体" w:hAnsi="黑体" w:cs="黑体" w:hint="eastAsia"/>
                <w:color w:val="454545"/>
                <w:sz w:val="21"/>
                <w:szCs w:val="21"/>
              </w:rPr>
              <w:t xml:space="preserve">· </w:t>
            </w:r>
            <w:proofErr w:type="spellStart"/>
            <w:r>
              <w:rPr>
                <w:rFonts w:ascii="黑体" w:eastAsia="黑体" w:hAnsi="黑体" w:cs="黑体" w:hint="eastAsia"/>
                <w:color w:val="454545"/>
                <w:sz w:val="21"/>
                <w:szCs w:val="21"/>
              </w:rPr>
              <w:t>UniLine</w:t>
            </w:r>
            <w:proofErr w:type="spellEnd"/>
            <w:r>
              <w:rPr>
                <w:rFonts w:ascii="黑体" w:eastAsia="黑体" w:hAnsi="黑体" w:cs="黑体" w:hint="eastAsia"/>
                <w:color w:val="454545"/>
                <w:sz w:val="21"/>
                <w:szCs w:val="21"/>
              </w:rPr>
              <w:t>?超指向收音头，提供</w:t>
            </w:r>
            <w:proofErr w:type="gramStart"/>
            <w:r>
              <w:rPr>
                <w:rFonts w:ascii="黑体" w:eastAsia="黑体" w:hAnsi="黑体" w:cs="黑体" w:hint="eastAsia"/>
                <w:color w:val="454545"/>
                <w:sz w:val="21"/>
                <w:szCs w:val="21"/>
              </w:rPr>
              <w:t>窄</w:t>
            </w:r>
            <w:proofErr w:type="gramEnd"/>
            <w:r>
              <w:rPr>
                <w:rFonts w:ascii="黑体" w:eastAsia="黑体" w:hAnsi="黑体" w:cs="黑体" w:hint="eastAsia"/>
                <w:color w:val="454545"/>
                <w:sz w:val="21"/>
                <w:szCs w:val="21"/>
              </w:rPr>
              <w:t>角度90°的收音角度。</w:t>
            </w:r>
          </w:p>
          <w:p w:rsidR="0084074A" w:rsidRDefault="0084074A" w:rsidP="00ED15EE">
            <w:pPr>
              <w:pStyle w:val="af0"/>
              <w:shd w:val="clear" w:color="auto" w:fill="FFFFFF"/>
              <w:spacing w:before="0" w:beforeAutospacing="0" w:after="150" w:afterAutospacing="0" w:line="300" w:lineRule="atLeast"/>
              <w:rPr>
                <w:rFonts w:ascii="黑体" w:eastAsia="黑体" w:hAnsi="黑体" w:cs="黑体"/>
                <w:color w:val="454545"/>
                <w:sz w:val="21"/>
                <w:szCs w:val="21"/>
              </w:rPr>
            </w:pPr>
            <w:r>
              <w:rPr>
                <w:rFonts w:ascii="黑体" w:eastAsia="黑体" w:hAnsi="黑体" w:cs="黑体" w:hint="eastAsia"/>
                <w:color w:val="454545"/>
                <w:sz w:val="21"/>
                <w:szCs w:val="21"/>
              </w:rPr>
              <w:t>· 良好的隔音设计，在最大增益时仍能避免啸叫声的出现。</w:t>
            </w:r>
          </w:p>
          <w:p w:rsidR="0084074A" w:rsidRDefault="0084074A" w:rsidP="00ED15EE">
            <w:pPr>
              <w:pStyle w:val="af0"/>
              <w:shd w:val="clear" w:color="auto" w:fill="FFFFFF"/>
              <w:spacing w:before="0" w:beforeAutospacing="0" w:after="150" w:afterAutospacing="0" w:line="300" w:lineRule="atLeast"/>
              <w:rPr>
                <w:rFonts w:ascii="黑体" w:eastAsia="黑体" w:hAnsi="黑体" w:cs="黑体"/>
                <w:color w:val="454545"/>
                <w:sz w:val="21"/>
                <w:szCs w:val="21"/>
              </w:rPr>
            </w:pPr>
            <w:r>
              <w:rPr>
                <w:rFonts w:ascii="黑体" w:eastAsia="黑体" w:hAnsi="黑体" w:cs="黑体" w:hint="eastAsia"/>
                <w:color w:val="454545"/>
                <w:sz w:val="21"/>
                <w:szCs w:val="21"/>
              </w:rPr>
              <w:t xml:space="preserve"> </w:t>
            </w:r>
            <w:proofErr w:type="spellStart"/>
            <w:r>
              <w:rPr>
                <w:rFonts w:ascii="黑体" w:eastAsia="黑体" w:hAnsi="黑体" w:cs="黑体" w:hint="eastAsia"/>
                <w:color w:val="454545"/>
                <w:sz w:val="21"/>
                <w:szCs w:val="21"/>
              </w:rPr>
              <w:t>UniGuard</w:t>
            </w:r>
            <w:proofErr w:type="spellEnd"/>
            <w:r>
              <w:rPr>
                <w:rFonts w:ascii="黑体" w:eastAsia="黑体" w:hAnsi="黑体" w:cs="黑体" w:hint="eastAsia"/>
                <w:color w:val="454545"/>
                <w:sz w:val="21"/>
                <w:szCs w:val="21"/>
              </w:rPr>
              <w:t>? -射频干扰(RFI)屏敝技术，提供杰出的防止射频干扰能力，避免收音时受到如手提电话等的干扰。</w:t>
            </w:r>
          </w:p>
          <w:p w:rsidR="0084074A" w:rsidRDefault="0084074A" w:rsidP="00ED15EE">
            <w:pPr>
              <w:pStyle w:val="af0"/>
              <w:shd w:val="clear" w:color="auto" w:fill="FFFFFF"/>
              <w:spacing w:before="0" w:beforeAutospacing="0" w:after="150" w:afterAutospacing="0" w:line="300" w:lineRule="atLeast"/>
              <w:rPr>
                <w:rFonts w:ascii="黑体" w:eastAsia="黑体" w:hAnsi="黑体" w:cs="黑体"/>
                <w:color w:val="454545"/>
                <w:sz w:val="21"/>
                <w:szCs w:val="21"/>
              </w:rPr>
            </w:pPr>
            <w:r>
              <w:rPr>
                <w:rFonts w:ascii="黑体" w:eastAsia="黑体" w:hAnsi="黑体" w:cs="黑体" w:hint="eastAsia"/>
                <w:color w:val="454545"/>
                <w:sz w:val="21"/>
                <w:szCs w:val="21"/>
              </w:rPr>
              <w:t>· 易于调节、耐用、细小、可反覆摆动而没有“记忆”效果的鹅颈弯曲结构，可快速及随意地把话筒收音头固定在合适的位置。</w:t>
            </w:r>
          </w:p>
        </w:tc>
        <w:tc>
          <w:tcPr>
            <w:tcW w:w="1083" w:type="dxa"/>
          </w:tcPr>
          <w:p w:rsidR="0084074A" w:rsidRDefault="0084074A" w:rsidP="00ED15EE">
            <w:pPr>
              <w:pStyle w:val="af0"/>
              <w:shd w:val="clear" w:color="auto" w:fill="FFFFFF"/>
              <w:spacing w:before="0" w:beforeAutospacing="0" w:after="150" w:afterAutospacing="0" w:line="300" w:lineRule="atLeast"/>
              <w:rPr>
                <w:rFonts w:ascii="黑体" w:eastAsia="黑体" w:hAnsi="黑体" w:cs="黑体"/>
                <w:color w:val="454545"/>
                <w:sz w:val="21"/>
                <w:szCs w:val="21"/>
              </w:rPr>
            </w:pPr>
            <w:r>
              <w:rPr>
                <w:rFonts w:ascii="黑体" w:eastAsia="黑体" w:hAnsi="黑体" w:cs="黑体" w:hint="eastAsia"/>
                <w:color w:val="454545"/>
                <w:sz w:val="21"/>
                <w:szCs w:val="21"/>
              </w:rPr>
              <w:t>4台</w:t>
            </w:r>
          </w:p>
        </w:tc>
        <w:tc>
          <w:tcPr>
            <w:tcW w:w="681" w:type="dxa"/>
          </w:tcPr>
          <w:p w:rsidR="0084074A" w:rsidRDefault="0084074A" w:rsidP="00ED15EE">
            <w:pPr>
              <w:pStyle w:val="af0"/>
              <w:shd w:val="clear" w:color="auto" w:fill="FFFFFF"/>
              <w:spacing w:before="0" w:beforeAutospacing="0" w:after="150" w:afterAutospacing="0" w:line="300" w:lineRule="atLeast"/>
              <w:rPr>
                <w:rFonts w:ascii="黑体" w:eastAsia="黑体" w:hAnsi="黑体" w:cs="黑体"/>
                <w:color w:val="454545"/>
                <w:sz w:val="21"/>
                <w:szCs w:val="21"/>
              </w:rPr>
            </w:pPr>
          </w:p>
        </w:tc>
      </w:tr>
      <w:tr w:rsidR="0084074A" w:rsidTr="00ED15EE">
        <w:trPr>
          <w:trHeight w:val="281"/>
        </w:trPr>
        <w:tc>
          <w:tcPr>
            <w:tcW w:w="880" w:type="dxa"/>
          </w:tcPr>
          <w:p w:rsidR="0084074A" w:rsidRDefault="0084074A" w:rsidP="00ED15EE">
            <w:pPr>
              <w:pStyle w:val="af0"/>
              <w:shd w:val="clear" w:color="auto" w:fill="FFFFFF"/>
              <w:spacing w:before="0" w:beforeAutospacing="0" w:after="150" w:afterAutospacing="0" w:line="300" w:lineRule="atLeast"/>
              <w:rPr>
                <w:rFonts w:ascii="黑体" w:eastAsia="黑体" w:hAnsi="黑体" w:cs="黑体"/>
                <w:color w:val="454545"/>
                <w:sz w:val="21"/>
                <w:szCs w:val="21"/>
              </w:rPr>
            </w:pPr>
            <w:r>
              <w:rPr>
                <w:rFonts w:ascii="黑体" w:eastAsia="黑体" w:hAnsi="黑体" w:cs="黑体" w:hint="eastAsia"/>
                <w:color w:val="454545"/>
                <w:sz w:val="21"/>
                <w:szCs w:val="21"/>
              </w:rPr>
              <w:lastRenderedPageBreak/>
              <w:t>9</w:t>
            </w:r>
          </w:p>
        </w:tc>
        <w:tc>
          <w:tcPr>
            <w:tcW w:w="1441" w:type="dxa"/>
          </w:tcPr>
          <w:p w:rsidR="0084074A" w:rsidRDefault="0084074A" w:rsidP="00ED15EE">
            <w:pPr>
              <w:pStyle w:val="af0"/>
              <w:shd w:val="clear" w:color="auto" w:fill="FFFFFF"/>
              <w:spacing w:before="0" w:beforeAutospacing="0" w:after="150" w:afterAutospacing="0" w:line="300" w:lineRule="atLeast"/>
              <w:rPr>
                <w:rFonts w:ascii="黑体" w:eastAsia="黑体" w:hAnsi="黑体" w:cs="黑体"/>
                <w:color w:val="454545"/>
                <w:sz w:val="21"/>
                <w:szCs w:val="21"/>
              </w:rPr>
            </w:pPr>
            <w:r>
              <w:rPr>
                <w:rFonts w:ascii="黑体" w:eastAsia="黑体" w:hAnsi="黑体" w:cs="黑体" w:hint="eastAsia"/>
                <w:color w:val="454545"/>
                <w:sz w:val="21"/>
                <w:szCs w:val="21"/>
              </w:rPr>
              <w:t>机柜</w:t>
            </w:r>
          </w:p>
        </w:tc>
        <w:tc>
          <w:tcPr>
            <w:tcW w:w="5917" w:type="dxa"/>
          </w:tcPr>
          <w:p w:rsidR="0084074A" w:rsidRDefault="0084074A" w:rsidP="00ED15EE">
            <w:pPr>
              <w:pStyle w:val="af0"/>
              <w:shd w:val="clear" w:color="auto" w:fill="FFFFFF"/>
              <w:spacing w:before="0" w:beforeAutospacing="0" w:after="150" w:afterAutospacing="0" w:line="300" w:lineRule="atLeast"/>
              <w:rPr>
                <w:rFonts w:ascii="黑体" w:eastAsia="黑体" w:hAnsi="黑体" w:cs="黑体"/>
                <w:color w:val="454545"/>
                <w:sz w:val="21"/>
                <w:szCs w:val="21"/>
              </w:rPr>
            </w:pPr>
            <w:r>
              <w:rPr>
                <w:rFonts w:ascii="黑体" w:eastAsia="黑体" w:hAnsi="黑体" w:cs="黑体" w:hint="eastAsia"/>
                <w:color w:val="454545"/>
                <w:sz w:val="21"/>
                <w:szCs w:val="21"/>
              </w:rPr>
              <w:t>定制航空机柜。带工作台、坚固耐用。</w:t>
            </w:r>
          </w:p>
        </w:tc>
        <w:tc>
          <w:tcPr>
            <w:tcW w:w="1083" w:type="dxa"/>
          </w:tcPr>
          <w:p w:rsidR="0084074A" w:rsidRDefault="0084074A" w:rsidP="00ED15EE">
            <w:pPr>
              <w:pStyle w:val="af0"/>
              <w:shd w:val="clear" w:color="auto" w:fill="FFFFFF"/>
              <w:spacing w:before="0" w:beforeAutospacing="0" w:after="150" w:afterAutospacing="0" w:line="300" w:lineRule="atLeast"/>
              <w:rPr>
                <w:rFonts w:ascii="黑体" w:eastAsia="黑体" w:hAnsi="黑体" w:cs="黑体"/>
                <w:color w:val="454545"/>
                <w:sz w:val="21"/>
                <w:szCs w:val="21"/>
              </w:rPr>
            </w:pPr>
            <w:r>
              <w:rPr>
                <w:rFonts w:ascii="黑体" w:eastAsia="黑体" w:hAnsi="黑体" w:cs="黑体" w:hint="eastAsia"/>
                <w:color w:val="454545"/>
                <w:sz w:val="21"/>
                <w:szCs w:val="21"/>
              </w:rPr>
              <w:t>1台</w:t>
            </w:r>
          </w:p>
        </w:tc>
        <w:tc>
          <w:tcPr>
            <w:tcW w:w="681" w:type="dxa"/>
          </w:tcPr>
          <w:p w:rsidR="0084074A" w:rsidRDefault="0084074A" w:rsidP="00ED15EE">
            <w:pPr>
              <w:pStyle w:val="af0"/>
              <w:shd w:val="clear" w:color="auto" w:fill="FFFFFF"/>
              <w:spacing w:before="0" w:beforeAutospacing="0" w:after="150" w:afterAutospacing="0" w:line="300" w:lineRule="atLeast"/>
              <w:rPr>
                <w:rFonts w:ascii="黑体" w:eastAsia="黑体" w:hAnsi="黑体" w:cs="黑体"/>
                <w:color w:val="454545"/>
                <w:sz w:val="21"/>
                <w:szCs w:val="21"/>
              </w:rPr>
            </w:pPr>
          </w:p>
        </w:tc>
      </w:tr>
      <w:tr w:rsidR="0084074A" w:rsidTr="00ED15EE">
        <w:trPr>
          <w:trHeight w:val="281"/>
        </w:trPr>
        <w:tc>
          <w:tcPr>
            <w:tcW w:w="880" w:type="dxa"/>
          </w:tcPr>
          <w:p w:rsidR="0084074A" w:rsidRDefault="0084074A" w:rsidP="00ED15EE">
            <w:pPr>
              <w:pStyle w:val="af0"/>
              <w:shd w:val="clear" w:color="auto" w:fill="FFFFFF"/>
              <w:spacing w:before="0" w:beforeAutospacing="0" w:after="150" w:afterAutospacing="0" w:line="300" w:lineRule="atLeast"/>
              <w:rPr>
                <w:rFonts w:ascii="黑体" w:eastAsia="黑体" w:hAnsi="黑体" w:cs="黑体"/>
                <w:color w:val="454545"/>
                <w:sz w:val="21"/>
                <w:szCs w:val="21"/>
              </w:rPr>
            </w:pPr>
            <w:r>
              <w:rPr>
                <w:rFonts w:ascii="黑体" w:eastAsia="黑体" w:hAnsi="黑体" w:cs="黑体" w:hint="eastAsia"/>
                <w:color w:val="454545"/>
                <w:sz w:val="21"/>
                <w:szCs w:val="21"/>
              </w:rPr>
              <w:t>10</w:t>
            </w:r>
          </w:p>
        </w:tc>
        <w:tc>
          <w:tcPr>
            <w:tcW w:w="1441" w:type="dxa"/>
          </w:tcPr>
          <w:p w:rsidR="0084074A" w:rsidRDefault="0084074A" w:rsidP="00ED15EE">
            <w:pPr>
              <w:pStyle w:val="af0"/>
              <w:shd w:val="clear" w:color="auto" w:fill="FFFFFF"/>
              <w:spacing w:before="0" w:beforeAutospacing="0" w:after="150" w:afterAutospacing="0" w:line="300" w:lineRule="atLeast"/>
              <w:rPr>
                <w:rFonts w:ascii="黑体" w:eastAsia="黑体" w:hAnsi="黑体" w:cs="黑体"/>
                <w:color w:val="454545"/>
                <w:sz w:val="21"/>
                <w:szCs w:val="21"/>
              </w:rPr>
            </w:pPr>
            <w:r>
              <w:rPr>
                <w:rFonts w:ascii="黑体" w:eastAsia="黑体" w:hAnsi="黑体" w:cs="黑体" w:hint="eastAsia"/>
                <w:color w:val="454545"/>
                <w:sz w:val="21"/>
                <w:szCs w:val="21"/>
              </w:rPr>
              <w:t>线材/吊架/支架</w:t>
            </w:r>
          </w:p>
        </w:tc>
        <w:tc>
          <w:tcPr>
            <w:tcW w:w="5917" w:type="dxa"/>
          </w:tcPr>
          <w:p w:rsidR="0084074A" w:rsidRDefault="0084074A" w:rsidP="00ED15EE">
            <w:pPr>
              <w:pStyle w:val="af0"/>
              <w:shd w:val="clear" w:color="auto" w:fill="FFFFFF"/>
              <w:spacing w:before="0" w:beforeAutospacing="0" w:after="150" w:afterAutospacing="0" w:line="300" w:lineRule="atLeast"/>
              <w:rPr>
                <w:rFonts w:ascii="黑体" w:eastAsia="黑体" w:hAnsi="黑体" w:cs="黑体"/>
                <w:color w:val="454545"/>
                <w:sz w:val="21"/>
                <w:szCs w:val="21"/>
              </w:rPr>
            </w:pPr>
          </w:p>
        </w:tc>
        <w:tc>
          <w:tcPr>
            <w:tcW w:w="1083" w:type="dxa"/>
          </w:tcPr>
          <w:p w:rsidR="0084074A" w:rsidRDefault="0084074A" w:rsidP="00ED15EE">
            <w:pPr>
              <w:pStyle w:val="af0"/>
              <w:shd w:val="clear" w:color="auto" w:fill="FFFFFF"/>
              <w:spacing w:before="0" w:beforeAutospacing="0" w:after="150" w:afterAutospacing="0" w:line="300" w:lineRule="atLeast"/>
              <w:rPr>
                <w:rFonts w:ascii="黑体" w:eastAsia="黑体" w:hAnsi="黑体" w:cs="黑体"/>
                <w:color w:val="454545"/>
                <w:sz w:val="21"/>
                <w:szCs w:val="21"/>
              </w:rPr>
            </w:pPr>
            <w:r>
              <w:rPr>
                <w:rFonts w:ascii="黑体" w:eastAsia="黑体" w:hAnsi="黑体" w:cs="黑体" w:hint="eastAsia"/>
                <w:color w:val="454545"/>
                <w:sz w:val="21"/>
                <w:szCs w:val="21"/>
              </w:rPr>
              <w:t>1批</w:t>
            </w:r>
          </w:p>
        </w:tc>
        <w:tc>
          <w:tcPr>
            <w:tcW w:w="681" w:type="dxa"/>
          </w:tcPr>
          <w:p w:rsidR="0084074A" w:rsidRDefault="0084074A" w:rsidP="00ED15EE">
            <w:pPr>
              <w:pStyle w:val="af0"/>
              <w:shd w:val="clear" w:color="auto" w:fill="FFFFFF"/>
              <w:spacing w:before="0" w:beforeAutospacing="0" w:after="150" w:afterAutospacing="0" w:line="300" w:lineRule="atLeast"/>
              <w:rPr>
                <w:rFonts w:ascii="黑体" w:eastAsia="黑体" w:hAnsi="黑体" w:cs="黑体"/>
                <w:color w:val="454545"/>
                <w:sz w:val="21"/>
                <w:szCs w:val="21"/>
              </w:rPr>
            </w:pPr>
          </w:p>
        </w:tc>
      </w:tr>
      <w:tr w:rsidR="0084074A" w:rsidTr="00ED15EE">
        <w:trPr>
          <w:trHeight w:val="281"/>
        </w:trPr>
        <w:tc>
          <w:tcPr>
            <w:tcW w:w="880" w:type="dxa"/>
          </w:tcPr>
          <w:p w:rsidR="0084074A" w:rsidRDefault="0084074A" w:rsidP="00ED15EE">
            <w:pPr>
              <w:pStyle w:val="af0"/>
              <w:shd w:val="clear" w:color="auto" w:fill="FFFFFF"/>
              <w:spacing w:before="0" w:beforeAutospacing="0" w:after="150" w:afterAutospacing="0" w:line="300" w:lineRule="atLeast"/>
              <w:rPr>
                <w:rFonts w:ascii="黑体" w:eastAsia="黑体" w:hAnsi="黑体" w:cs="黑体"/>
                <w:color w:val="454545"/>
                <w:sz w:val="21"/>
                <w:szCs w:val="21"/>
              </w:rPr>
            </w:pPr>
            <w:r>
              <w:rPr>
                <w:rFonts w:ascii="黑体" w:eastAsia="黑体" w:hAnsi="黑体" w:cs="黑体" w:hint="eastAsia"/>
                <w:color w:val="454545"/>
                <w:sz w:val="21"/>
                <w:szCs w:val="21"/>
              </w:rPr>
              <w:t>11</w:t>
            </w:r>
          </w:p>
        </w:tc>
        <w:tc>
          <w:tcPr>
            <w:tcW w:w="1441" w:type="dxa"/>
          </w:tcPr>
          <w:p w:rsidR="0084074A" w:rsidRDefault="0084074A" w:rsidP="00ED15EE">
            <w:pPr>
              <w:pStyle w:val="af0"/>
              <w:shd w:val="clear" w:color="auto" w:fill="FFFFFF"/>
              <w:spacing w:before="0" w:beforeAutospacing="0" w:after="150" w:afterAutospacing="0" w:line="300" w:lineRule="atLeast"/>
              <w:rPr>
                <w:rFonts w:ascii="黑体" w:eastAsia="黑体" w:hAnsi="黑体" w:cs="黑体"/>
                <w:color w:val="454545"/>
                <w:sz w:val="21"/>
                <w:szCs w:val="21"/>
              </w:rPr>
            </w:pPr>
            <w:r>
              <w:rPr>
                <w:rFonts w:ascii="黑体" w:eastAsia="黑体" w:hAnsi="黑体" w:cs="黑体" w:hint="eastAsia"/>
                <w:color w:val="454545"/>
                <w:sz w:val="21"/>
                <w:szCs w:val="21"/>
              </w:rPr>
              <w:t>人工安装调试</w:t>
            </w:r>
          </w:p>
        </w:tc>
        <w:tc>
          <w:tcPr>
            <w:tcW w:w="5917" w:type="dxa"/>
          </w:tcPr>
          <w:p w:rsidR="0084074A" w:rsidRDefault="0084074A" w:rsidP="00ED15EE">
            <w:pPr>
              <w:pStyle w:val="af0"/>
              <w:shd w:val="clear" w:color="auto" w:fill="FFFFFF"/>
              <w:spacing w:before="0" w:beforeAutospacing="0" w:after="150" w:afterAutospacing="0" w:line="300" w:lineRule="atLeast"/>
              <w:rPr>
                <w:rFonts w:ascii="黑体" w:eastAsia="黑体" w:hAnsi="黑体" w:cs="黑体"/>
                <w:color w:val="454545"/>
                <w:sz w:val="21"/>
                <w:szCs w:val="21"/>
              </w:rPr>
            </w:pPr>
          </w:p>
        </w:tc>
        <w:tc>
          <w:tcPr>
            <w:tcW w:w="1083" w:type="dxa"/>
          </w:tcPr>
          <w:p w:rsidR="0084074A" w:rsidRDefault="0084074A" w:rsidP="00ED15EE">
            <w:pPr>
              <w:pStyle w:val="af0"/>
              <w:shd w:val="clear" w:color="auto" w:fill="FFFFFF"/>
              <w:spacing w:before="0" w:beforeAutospacing="0" w:after="150" w:afterAutospacing="0" w:line="300" w:lineRule="atLeast"/>
              <w:rPr>
                <w:rFonts w:ascii="黑体" w:eastAsia="黑体" w:hAnsi="黑体" w:cs="黑体"/>
                <w:color w:val="454545"/>
                <w:sz w:val="21"/>
                <w:szCs w:val="21"/>
              </w:rPr>
            </w:pPr>
          </w:p>
        </w:tc>
        <w:tc>
          <w:tcPr>
            <w:tcW w:w="681" w:type="dxa"/>
          </w:tcPr>
          <w:p w:rsidR="0084074A" w:rsidRDefault="0084074A" w:rsidP="00ED15EE">
            <w:pPr>
              <w:pStyle w:val="af0"/>
              <w:shd w:val="clear" w:color="auto" w:fill="FFFFFF"/>
              <w:spacing w:before="0" w:beforeAutospacing="0" w:after="150" w:afterAutospacing="0" w:line="300" w:lineRule="atLeast"/>
              <w:rPr>
                <w:rFonts w:ascii="黑体" w:eastAsia="黑体" w:hAnsi="黑体" w:cs="黑体"/>
                <w:color w:val="454545"/>
                <w:sz w:val="21"/>
                <w:szCs w:val="21"/>
              </w:rPr>
            </w:pPr>
          </w:p>
        </w:tc>
      </w:tr>
    </w:tbl>
    <w:p w:rsidR="00F406F5" w:rsidRDefault="00F406F5" w:rsidP="00F406F5"/>
    <w:p w:rsidR="0084074A" w:rsidRDefault="00DB2CB5" w:rsidP="0084074A">
      <w:pPr>
        <w:rPr>
          <w:rFonts w:ascii="宋体" w:hAnsi="宋体"/>
          <w:b/>
          <w:szCs w:val="21"/>
        </w:rPr>
      </w:pPr>
      <w:r>
        <w:rPr>
          <w:rFonts w:hint="eastAsia"/>
          <w:b/>
          <w:sz w:val="28"/>
          <w:szCs w:val="28"/>
        </w:rPr>
        <w:t>3.2</w:t>
      </w:r>
      <w:r w:rsidR="0084074A" w:rsidRPr="0084074A">
        <w:rPr>
          <w:rFonts w:ascii="宋体" w:hAnsi="宋体" w:hint="eastAsia"/>
          <w:b/>
          <w:sz w:val="28"/>
          <w:szCs w:val="28"/>
        </w:rPr>
        <w:t>其他要求：</w:t>
      </w:r>
    </w:p>
    <w:p w:rsidR="0084074A" w:rsidRPr="0084074A" w:rsidRDefault="0084074A" w:rsidP="0084074A">
      <w:pPr>
        <w:snapToGrid w:val="0"/>
        <w:spacing w:line="440" w:lineRule="exact"/>
        <w:ind w:firstLineChars="200" w:firstLine="422"/>
        <w:rPr>
          <w:rFonts w:ascii="宋体" w:hAnsi="宋体"/>
          <w:szCs w:val="21"/>
        </w:rPr>
      </w:pPr>
      <w:r w:rsidRPr="0084074A">
        <w:rPr>
          <w:rFonts w:ascii="宋体" w:hAnsi="宋体"/>
          <w:b/>
          <w:szCs w:val="21"/>
        </w:rPr>
        <w:t>1.</w:t>
      </w:r>
      <w:r w:rsidRPr="0084074A">
        <w:rPr>
          <w:rFonts w:ascii="宋体" w:hAnsi="宋体" w:hint="eastAsia"/>
          <w:b/>
          <w:szCs w:val="21"/>
        </w:rPr>
        <w:t>质量要求：</w:t>
      </w:r>
      <w:r w:rsidRPr="0084074A">
        <w:rPr>
          <w:rFonts w:ascii="宋体" w:hAnsi="宋体" w:hint="eastAsia"/>
          <w:szCs w:val="21"/>
        </w:rPr>
        <w:t>供应商须提供符合采购需求、符合国家质量检测标准的原装合格产品（供货时提供相关证明材料、随机资料及相关软件资源）</w:t>
      </w:r>
      <w:r w:rsidRPr="0084074A">
        <w:rPr>
          <w:rFonts w:ascii="宋体" w:hAnsi="宋体" w:hint="eastAsia"/>
          <w:color w:val="000000"/>
          <w:szCs w:val="21"/>
        </w:rPr>
        <w:t>。</w:t>
      </w:r>
    </w:p>
    <w:p w:rsidR="0084074A" w:rsidRPr="0084074A" w:rsidRDefault="0084074A" w:rsidP="0084074A">
      <w:pPr>
        <w:widowControl/>
        <w:spacing w:line="440" w:lineRule="exact"/>
        <w:ind w:firstLineChars="200" w:firstLine="422"/>
        <w:jc w:val="left"/>
        <w:rPr>
          <w:rFonts w:ascii="宋体" w:hAnsi="宋体"/>
          <w:b/>
          <w:bCs/>
          <w:szCs w:val="21"/>
        </w:rPr>
      </w:pPr>
      <w:r w:rsidRPr="0084074A">
        <w:rPr>
          <w:rFonts w:ascii="宋体" w:hAnsi="宋体"/>
          <w:b/>
          <w:bCs/>
          <w:szCs w:val="21"/>
        </w:rPr>
        <w:t>2.</w:t>
      </w:r>
      <w:r w:rsidRPr="0084074A">
        <w:rPr>
          <w:rFonts w:ascii="宋体" w:hAnsi="宋体" w:hint="eastAsia"/>
          <w:b/>
          <w:bCs/>
          <w:szCs w:val="21"/>
        </w:rPr>
        <w:t>质保、售后服务要求：</w:t>
      </w:r>
      <w:r w:rsidRPr="0084074A">
        <w:rPr>
          <w:rFonts w:ascii="宋体" w:hAnsi="宋体" w:hint="eastAsia"/>
          <w:szCs w:val="21"/>
        </w:rPr>
        <w:t>本项目所有货物必须提供叁年全免费质保（配件</w:t>
      </w:r>
      <w:r w:rsidRPr="0084074A">
        <w:rPr>
          <w:rFonts w:ascii="宋体" w:hAnsi="宋体"/>
          <w:szCs w:val="21"/>
        </w:rPr>
        <w:t>+</w:t>
      </w:r>
      <w:r w:rsidRPr="0084074A">
        <w:rPr>
          <w:rFonts w:ascii="宋体" w:hAnsi="宋体" w:hint="eastAsia"/>
          <w:szCs w:val="21"/>
        </w:rPr>
        <w:t>人工）并负责终身维修。质保期内成交供应商应免费维修，质保期外的维修收费按国家和供应商的相关规定办理。在质保期内，同一商品、同一质量问题连续两次维修仍无法正常使用，供应商无条件给予全套更新或退货。在免费质保期内，供应商在接到用户单位电话通知后，必须在2小时之内上门服务，并在8小时内负责修复。如需更换货物或送修，必须在24小时内提供备用货物，并在5个工作日内负责对送修货物维修完毕并送至用户单位处。</w:t>
      </w:r>
    </w:p>
    <w:p w:rsidR="0084074A" w:rsidRPr="0084074A" w:rsidRDefault="0084074A" w:rsidP="0084074A">
      <w:pPr>
        <w:snapToGrid w:val="0"/>
        <w:spacing w:line="440" w:lineRule="exact"/>
        <w:ind w:firstLineChars="200" w:firstLine="422"/>
        <w:rPr>
          <w:rFonts w:ascii="宋体" w:hAnsi="宋体"/>
          <w:szCs w:val="21"/>
        </w:rPr>
      </w:pPr>
      <w:r w:rsidRPr="0084074A">
        <w:rPr>
          <w:rFonts w:ascii="宋体" w:hAnsi="宋体"/>
          <w:b/>
          <w:bCs/>
          <w:szCs w:val="21"/>
        </w:rPr>
        <w:t>3.</w:t>
      </w:r>
      <w:r w:rsidRPr="0084074A">
        <w:rPr>
          <w:rFonts w:ascii="宋体" w:hAnsi="宋体" w:hint="eastAsia"/>
          <w:b/>
          <w:bCs/>
          <w:szCs w:val="21"/>
        </w:rPr>
        <w:t>交货期：</w:t>
      </w:r>
      <w:r w:rsidRPr="0084074A">
        <w:rPr>
          <w:rFonts w:ascii="宋体" w:hAnsi="宋体" w:hint="eastAsia"/>
          <w:szCs w:val="21"/>
        </w:rPr>
        <w:t>成交供应商须于接到采购单位供货安装通知书后的7天（日历日）内送货并安装调试完毕，否则视作验收不合格，终止合同。</w:t>
      </w:r>
    </w:p>
    <w:p w:rsidR="0084074A" w:rsidRDefault="0084074A" w:rsidP="0084074A">
      <w:pPr>
        <w:snapToGrid w:val="0"/>
        <w:spacing w:line="440" w:lineRule="exact"/>
        <w:ind w:firstLineChars="200" w:firstLine="422"/>
        <w:rPr>
          <w:rFonts w:asciiTheme="minorEastAsia" w:eastAsiaTheme="minorEastAsia" w:hAnsiTheme="minorEastAsia"/>
          <w:szCs w:val="21"/>
        </w:rPr>
      </w:pPr>
      <w:r w:rsidRPr="0084074A">
        <w:rPr>
          <w:rFonts w:ascii="宋体" w:hAnsi="宋体"/>
          <w:b/>
          <w:bCs/>
          <w:szCs w:val="21"/>
        </w:rPr>
        <w:t>4.</w:t>
      </w:r>
      <w:r w:rsidRPr="0084074A">
        <w:rPr>
          <w:rFonts w:ascii="宋体" w:hAnsi="宋体" w:hint="eastAsia"/>
          <w:b/>
          <w:bCs/>
          <w:szCs w:val="21"/>
        </w:rPr>
        <w:t>交货、安装地点：</w:t>
      </w:r>
      <w:r w:rsidRPr="0084074A">
        <w:rPr>
          <w:rFonts w:ascii="宋体" w:hAnsi="宋体" w:hint="eastAsia"/>
          <w:szCs w:val="21"/>
        </w:rPr>
        <w:t>成交供应商应按照采购单位的</w:t>
      </w:r>
      <w:r>
        <w:rPr>
          <w:rFonts w:asciiTheme="minorEastAsia" w:eastAsiaTheme="minorEastAsia" w:hAnsiTheme="minorEastAsia" w:hint="eastAsia"/>
          <w:szCs w:val="21"/>
        </w:rPr>
        <w:t>要求，在指定位置安装牢固，确保达到采购使用要求正常使用。</w:t>
      </w:r>
    </w:p>
    <w:p w:rsidR="00482079" w:rsidRPr="0084074A" w:rsidRDefault="00482079" w:rsidP="0084074A">
      <w:pPr>
        <w:rPr>
          <w:sz w:val="24"/>
        </w:rPr>
      </w:pPr>
    </w:p>
    <w:p w:rsidR="00482079" w:rsidRDefault="00482079" w:rsidP="00482079">
      <w:pPr>
        <w:rPr>
          <w:rFonts w:asciiTheme="minorEastAsia" w:eastAsiaTheme="minorEastAsia" w:hAnsiTheme="minorEastAsia"/>
          <w:szCs w:val="21"/>
        </w:rPr>
      </w:pPr>
    </w:p>
    <w:p w:rsidR="00482079" w:rsidRDefault="00482079" w:rsidP="00482079">
      <w:pPr>
        <w:pStyle w:val="3"/>
        <w:jc w:val="center"/>
        <w:rPr>
          <w:rFonts w:ascii="Times New Roman" w:eastAsia="楷体" w:hAnsi="Times New Roman"/>
          <w:sz w:val="44"/>
        </w:rPr>
      </w:pPr>
      <w:r>
        <w:rPr>
          <w:rFonts w:ascii="Times New Roman" w:eastAsia="楷体" w:hAnsi="Times New Roman"/>
          <w:sz w:val="44"/>
        </w:rPr>
        <w:t>第四部分</w:t>
      </w:r>
      <w:r>
        <w:rPr>
          <w:rFonts w:ascii="Times New Roman" w:eastAsia="楷体" w:hAnsi="Times New Roman" w:hint="eastAsia"/>
          <w:sz w:val="44"/>
        </w:rPr>
        <w:t xml:space="preserve">  </w:t>
      </w:r>
      <w:r>
        <w:rPr>
          <w:rFonts w:ascii="Times New Roman" w:eastAsia="楷体" w:hAnsi="Times New Roman" w:hint="eastAsia"/>
          <w:sz w:val="44"/>
        </w:rPr>
        <w:t>合同主要条款</w:t>
      </w:r>
    </w:p>
    <w:p w:rsidR="00482079" w:rsidRDefault="00482079" w:rsidP="00482079"/>
    <w:p w:rsidR="00482079" w:rsidRDefault="00482079" w:rsidP="00482079">
      <w:pPr>
        <w:pStyle w:val="ac"/>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、招标人与中标人应于确定中标人之日起三十日内，按照招标文件和中标人的投标文件订立书面合同。招标人和中标人不得再行订立背离合同实质性内容的其他协议。</w:t>
      </w:r>
    </w:p>
    <w:p w:rsidR="00482079" w:rsidRDefault="00482079" w:rsidP="00482079">
      <w:pPr>
        <w:pStyle w:val="ac"/>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、以下为中标后</w:t>
      </w:r>
      <w:proofErr w:type="gramStart"/>
      <w:r>
        <w:rPr>
          <w:rFonts w:ascii="Times New Roman" w:hAnsi="Times New Roman" w:hint="eastAsia"/>
          <w:szCs w:val="21"/>
        </w:rPr>
        <w:t>签定</w:t>
      </w:r>
      <w:proofErr w:type="gramEnd"/>
      <w:r>
        <w:rPr>
          <w:rFonts w:ascii="Times New Roman" w:hAnsi="Times New Roman" w:hint="eastAsia"/>
          <w:szCs w:val="21"/>
        </w:rPr>
        <w:t>本项目合同的主要条款，中标人不得提出实质性的修改，专用条款将由采购人与中标人结合本项目具体情况协商后签订。</w:t>
      </w:r>
    </w:p>
    <w:p w:rsidR="00482079" w:rsidRDefault="00482079" w:rsidP="00482079">
      <w:pPr>
        <w:widowControl/>
        <w:snapToGrid w:val="0"/>
        <w:spacing w:line="360" w:lineRule="auto"/>
        <w:rPr>
          <w:rFonts w:ascii="宋体" w:hAnsi="宋体"/>
          <w:b/>
          <w:bCs/>
          <w:kern w:val="44"/>
          <w:sz w:val="44"/>
          <w:szCs w:val="44"/>
        </w:rPr>
        <w:sectPr w:rsidR="00482079">
          <w:pgSz w:w="11906" w:h="16838"/>
          <w:pgMar w:top="1440" w:right="1080" w:bottom="1440" w:left="1080" w:header="850" w:footer="850" w:gutter="0"/>
          <w:cols w:space="720"/>
          <w:docGrid w:type="lines" w:linePitch="312"/>
        </w:sectPr>
      </w:pPr>
    </w:p>
    <w:p w:rsidR="00482079" w:rsidRDefault="00482079" w:rsidP="00482079">
      <w:pPr>
        <w:widowControl/>
        <w:snapToGrid w:val="0"/>
        <w:spacing w:line="360" w:lineRule="auto"/>
        <w:ind w:firstLineChars="200" w:firstLine="883"/>
        <w:jc w:val="center"/>
        <w:rPr>
          <w:rFonts w:ascii="宋体" w:hAnsi="宋体"/>
          <w:b/>
          <w:sz w:val="24"/>
        </w:rPr>
      </w:pPr>
      <w:r>
        <w:rPr>
          <w:rFonts w:ascii="宋体" w:hAnsi="宋体" w:hint="eastAsia"/>
          <w:b/>
          <w:bCs/>
          <w:kern w:val="44"/>
          <w:sz w:val="44"/>
          <w:szCs w:val="44"/>
        </w:rPr>
        <w:lastRenderedPageBreak/>
        <w:t>江苏开放大学合同专用条款</w:t>
      </w:r>
    </w:p>
    <w:p w:rsidR="00482079" w:rsidRDefault="00482079" w:rsidP="00482079">
      <w:pPr>
        <w:widowControl/>
        <w:snapToGrid w:val="0"/>
        <w:spacing w:before="19" w:line="360" w:lineRule="auto"/>
        <w:rPr>
          <w:rFonts w:ascii="宋体" w:hAnsi="宋体"/>
          <w:b/>
          <w:sz w:val="24"/>
          <w:u w:val="single"/>
        </w:rPr>
      </w:pPr>
      <w:bookmarkStart w:id="41" w:name="hetongStart"/>
      <w:bookmarkEnd w:id="41"/>
      <w:r>
        <w:rPr>
          <w:rFonts w:ascii="宋体" w:hAnsi="宋体" w:hint="eastAsia"/>
          <w:sz w:val="24"/>
        </w:rPr>
        <w:t>甲方:</w:t>
      </w:r>
      <w:bookmarkStart w:id="42" w:name="purchase_name"/>
      <w:bookmarkStart w:id="43" w:name="purchase_start"/>
      <w:bookmarkEnd w:id="42"/>
      <w:bookmarkEnd w:id="43"/>
      <w:r>
        <w:rPr>
          <w:rFonts w:ascii="宋体" w:hAnsi="宋体" w:hint="eastAsia"/>
          <w:sz w:val="24"/>
        </w:rPr>
        <w:t xml:space="preserve"> 江苏开放大学</w:t>
      </w:r>
      <w:bookmarkStart w:id="44" w:name="purchase_end"/>
      <w:bookmarkEnd w:id="44"/>
    </w:p>
    <w:p w:rsidR="00482079" w:rsidRDefault="00482079" w:rsidP="00482079">
      <w:pPr>
        <w:widowControl/>
        <w:snapToGrid w:val="0"/>
        <w:spacing w:before="19" w:line="360" w:lineRule="auto"/>
        <w:rPr>
          <w:rFonts w:ascii="宋体" w:hAnsi="宋体"/>
          <w:sz w:val="24"/>
          <w:u w:val="single"/>
        </w:rPr>
      </w:pPr>
      <w:r>
        <w:rPr>
          <w:rFonts w:ascii="宋体" w:hAnsi="宋体" w:hint="eastAsia"/>
          <w:sz w:val="24"/>
        </w:rPr>
        <w:t>乙方:</w:t>
      </w:r>
      <w:bookmarkStart w:id="45" w:name="suppliers_name"/>
      <w:bookmarkEnd w:id="45"/>
    </w:p>
    <w:p w:rsidR="00482079" w:rsidRDefault="00482079" w:rsidP="00482079">
      <w:pPr>
        <w:widowControl/>
        <w:snapToGrid w:val="0"/>
        <w:spacing w:before="19" w:line="360" w:lineRule="auto"/>
        <w:ind w:firstLine="600"/>
        <w:rPr>
          <w:rFonts w:ascii="宋体" w:hAnsi="宋体"/>
          <w:sz w:val="24"/>
        </w:rPr>
      </w:pPr>
      <w:r>
        <w:rPr>
          <w:rFonts w:ascii="宋体" w:hAnsi="宋体" w:hint="eastAsia"/>
          <w:sz w:val="24"/>
        </w:rPr>
        <w:t>甲乙双方根据采购编号</w:t>
      </w:r>
      <w:r>
        <w:rPr>
          <w:rFonts w:ascii="宋体" w:hAnsi="宋体"/>
          <w:sz w:val="24"/>
          <w:u w:val="single"/>
        </w:rPr>
        <w:t>2018-ZB-XC0</w:t>
      </w:r>
      <w:r w:rsidR="0084074A">
        <w:rPr>
          <w:rFonts w:ascii="宋体" w:hAnsi="宋体" w:hint="eastAsia"/>
          <w:sz w:val="24"/>
          <w:u w:val="single"/>
        </w:rPr>
        <w:t>44</w:t>
      </w:r>
      <w:r>
        <w:rPr>
          <w:rFonts w:ascii="宋体" w:hAnsi="宋体" w:hint="eastAsia"/>
          <w:sz w:val="24"/>
          <w:u w:val="single"/>
        </w:rPr>
        <w:t xml:space="preserve"> </w:t>
      </w:r>
      <w:r>
        <w:rPr>
          <w:rFonts w:ascii="宋体" w:hAnsi="宋体" w:hint="eastAsia"/>
          <w:sz w:val="24"/>
        </w:rPr>
        <w:t>的</w:t>
      </w:r>
      <w:r w:rsidR="00C107CF">
        <w:rPr>
          <w:rFonts w:ascii="宋体" w:hAnsi="宋体" w:hint="eastAsia"/>
          <w:sz w:val="24"/>
        </w:rPr>
        <w:t xml:space="preserve"> </w:t>
      </w:r>
      <w:r w:rsidR="00C107CF" w:rsidRPr="00C107CF">
        <w:rPr>
          <w:rFonts w:ascii="宋体" w:hAnsi="宋体" w:hint="eastAsia"/>
          <w:sz w:val="24"/>
          <w:u w:val="single"/>
        </w:rPr>
        <w:t xml:space="preserve"> </w:t>
      </w:r>
      <w:r w:rsidR="0084074A">
        <w:rPr>
          <w:rFonts w:hint="eastAsia"/>
          <w:szCs w:val="21"/>
          <w:u w:val="single"/>
        </w:rPr>
        <w:t>东校区操场音响设备</w:t>
      </w:r>
      <w:r w:rsidR="00C107CF">
        <w:rPr>
          <w:rFonts w:hint="eastAsia"/>
          <w:szCs w:val="21"/>
          <w:u w:val="single"/>
        </w:rPr>
        <w:t xml:space="preserve"> </w:t>
      </w:r>
      <w:r>
        <w:rPr>
          <w:rFonts w:ascii="宋体" w:hAnsi="宋体" w:hint="eastAsia"/>
          <w:sz w:val="24"/>
        </w:rPr>
        <w:t>项目</w:t>
      </w:r>
      <w:r>
        <w:rPr>
          <w:rFonts w:ascii="宋体" w:hAnsi="宋体" w:cs="宋体" w:hint="eastAsia"/>
          <w:sz w:val="24"/>
          <w:u w:val="single"/>
        </w:rPr>
        <w:t>学校公开招标</w:t>
      </w:r>
      <w:r>
        <w:rPr>
          <w:rFonts w:ascii="宋体" w:hAnsi="宋体" w:hint="eastAsia"/>
          <w:sz w:val="24"/>
        </w:rPr>
        <w:t>采购结果及采购文件的要求,经协商一致,达成如下货物购销合同:</w:t>
      </w:r>
    </w:p>
    <w:p w:rsidR="00482079" w:rsidRDefault="00482079" w:rsidP="00482079">
      <w:pPr>
        <w:widowControl/>
        <w:snapToGrid w:val="0"/>
        <w:spacing w:before="19" w:line="360" w:lineRule="auto"/>
        <w:ind w:firstLine="600"/>
        <w:rPr>
          <w:rFonts w:ascii="宋体" w:hAnsi="宋体"/>
          <w:sz w:val="24"/>
        </w:rPr>
      </w:pPr>
      <w:r>
        <w:rPr>
          <w:rFonts w:ascii="宋体" w:hAnsi="宋体" w:hint="eastAsia"/>
          <w:sz w:val="24"/>
        </w:rPr>
        <w:t>一、</w:t>
      </w:r>
      <w:r>
        <w:rPr>
          <w:rFonts w:ascii="宋体" w:hAnsi="宋体" w:hint="eastAsia"/>
          <w:b/>
          <w:bCs/>
          <w:sz w:val="24"/>
        </w:rPr>
        <w:t>货物及其数量、金额等</w:t>
      </w:r>
    </w:p>
    <w:tbl>
      <w:tblPr>
        <w:tblW w:w="8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585"/>
        <w:gridCol w:w="540"/>
        <w:gridCol w:w="1620"/>
        <w:gridCol w:w="878"/>
        <w:gridCol w:w="1102"/>
        <w:gridCol w:w="1094"/>
        <w:gridCol w:w="1090"/>
        <w:gridCol w:w="993"/>
      </w:tblGrid>
      <w:tr w:rsidR="00482079" w:rsidTr="00EF6EE4">
        <w:trPr>
          <w:jc w:val="center"/>
        </w:trPr>
        <w:tc>
          <w:tcPr>
            <w:tcW w:w="630" w:type="dxa"/>
            <w:vAlign w:val="center"/>
          </w:tcPr>
          <w:p w:rsidR="00482079" w:rsidRDefault="00482079" w:rsidP="00EF6EE4">
            <w:pPr>
              <w:spacing w:line="360" w:lineRule="auto"/>
              <w:jc w:val="center"/>
              <w:rPr>
                <w:rFonts w:ascii="宋体" w:hAnsi="宋体"/>
                <w:sz w:val="24"/>
              </w:rPr>
            </w:pPr>
            <w:r>
              <w:rPr>
                <w:rFonts w:ascii="宋体" w:hAnsi="宋体" w:hint="eastAsia"/>
                <w:sz w:val="24"/>
              </w:rPr>
              <w:t>序号</w:t>
            </w:r>
          </w:p>
        </w:tc>
        <w:tc>
          <w:tcPr>
            <w:tcW w:w="1125" w:type="dxa"/>
            <w:gridSpan w:val="2"/>
            <w:vAlign w:val="center"/>
          </w:tcPr>
          <w:p w:rsidR="00482079" w:rsidRDefault="00482079" w:rsidP="00EF6EE4">
            <w:pPr>
              <w:spacing w:line="360" w:lineRule="auto"/>
              <w:jc w:val="center"/>
              <w:rPr>
                <w:rFonts w:ascii="宋体" w:hAnsi="宋体"/>
                <w:sz w:val="24"/>
              </w:rPr>
            </w:pPr>
            <w:r>
              <w:rPr>
                <w:rFonts w:ascii="宋体" w:hAnsi="宋体" w:hint="eastAsia"/>
                <w:sz w:val="24"/>
              </w:rPr>
              <w:t>项目</w:t>
            </w:r>
          </w:p>
          <w:p w:rsidR="00482079" w:rsidRDefault="00482079" w:rsidP="00EF6EE4">
            <w:pPr>
              <w:spacing w:line="360" w:lineRule="auto"/>
              <w:jc w:val="center"/>
              <w:rPr>
                <w:rFonts w:ascii="宋体" w:hAnsi="宋体"/>
                <w:sz w:val="24"/>
              </w:rPr>
            </w:pPr>
            <w:r>
              <w:rPr>
                <w:rFonts w:ascii="宋体" w:hAnsi="宋体" w:hint="eastAsia"/>
                <w:sz w:val="24"/>
              </w:rPr>
              <w:t>名称</w:t>
            </w:r>
          </w:p>
        </w:tc>
        <w:tc>
          <w:tcPr>
            <w:tcW w:w="1620" w:type="dxa"/>
            <w:vAlign w:val="center"/>
          </w:tcPr>
          <w:p w:rsidR="00482079" w:rsidRDefault="00482079" w:rsidP="00EF6EE4">
            <w:pPr>
              <w:spacing w:line="360" w:lineRule="auto"/>
              <w:jc w:val="center"/>
              <w:rPr>
                <w:rFonts w:ascii="宋体" w:hAnsi="宋体"/>
                <w:sz w:val="24"/>
              </w:rPr>
            </w:pPr>
            <w:r>
              <w:rPr>
                <w:rFonts w:ascii="宋体" w:hAnsi="宋体" w:hint="eastAsia"/>
                <w:sz w:val="24"/>
              </w:rPr>
              <w:t>规格型号</w:t>
            </w:r>
          </w:p>
        </w:tc>
        <w:tc>
          <w:tcPr>
            <w:tcW w:w="878" w:type="dxa"/>
            <w:vAlign w:val="center"/>
          </w:tcPr>
          <w:p w:rsidR="00482079" w:rsidRDefault="00482079" w:rsidP="00EF6EE4">
            <w:pPr>
              <w:spacing w:line="360" w:lineRule="auto"/>
              <w:jc w:val="center"/>
              <w:rPr>
                <w:rFonts w:ascii="宋体" w:hAnsi="宋体"/>
                <w:sz w:val="24"/>
              </w:rPr>
            </w:pPr>
            <w:r>
              <w:rPr>
                <w:rFonts w:ascii="宋体" w:hAnsi="宋体" w:hint="eastAsia"/>
                <w:sz w:val="24"/>
              </w:rPr>
              <w:t>数量</w:t>
            </w:r>
          </w:p>
        </w:tc>
        <w:tc>
          <w:tcPr>
            <w:tcW w:w="1102" w:type="dxa"/>
            <w:vAlign w:val="center"/>
          </w:tcPr>
          <w:p w:rsidR="00482079" w:rsidRDefault="00482079" w:rsidP="00EF6EE4">
            <w:pPr>
              <w:spacing w:line="360" w:lineRule="auto"/>
              <w:jc w:val="center"/>
              <w:rPr>
                <w:rFonts w:ascii="宋体" w:hAnsi="宋体"/>
                <w:sz w:val="24"/>
              </w:rPr>
            </w:pPr>
            <w:r>
              <w:rPr>
                <w:rFonts w:ascii="宋体" w:hAnsi="宋体" w:hint="eastAsia"/>
                <w:sz w:val="24"/>
              </w:rPr>
              <w:t>单价</w:t>
            </w:r>
          </w:p>
        </w:tc>
        <w:tc>
          <w:tcPr>
            <w:tcW w:w="1094" w:type="dxa"/>
            <w:vAlign w:val="center"/>
          </w:tcPr>
          <w:p w:rsidR="00482079" w:rsidRDefault="00482079" w:rsidP="00EF6EE4">
            <w:pPr>
              <w:spacing w:line="360" w:lineRule="auto"/>
              <w:jc w:val="center"/>
              <w:rPr>
                <w:rFonts w:ascii="宋体" w:hAnsi="宋体"/>
                <w:sz w:val="24"/>
              </w:rPr>
            </w:pPr>
            <w:r>
              <w:rPr>
                <w:rFonts w:ascii="宋体" w:hAnsi="宋体" w:hint="eastAsia"/>
                <w:sz w:val="24"/>
              </w:rPr>
              <w:t>总价</w:t>
            </w:r>
          </w:p>
        </w:tc>
        <w:tc>
          <w:tcPr>
            <w:tcW w:w="1090" w:type="dxa"/>
            <w:vAlign w:val="center"/>
          </w:tcPr>
          <w:p w:rsidR="00482079" w:rsidRDefault="00482079" w:rsidP="00EF6EE4">
            <w:pPr>
              <w:spacing w:line="360" w:lineRule="auto"/>
              <w:jc w:val="center"/>
              <w:rPr>
                <w:rFonts w:ascii="宋体" w:hAnsi="宋体"/>
                <w:sz w:val="24"/>
              </w:rPr>
            </w:pPr>
            <w:r>
              <w:rPr>
                <w:rFonts w:ascii="宋体" w:hAnsi="宋体" w:hint="eastAsia"/>
                <w:sz w:val="24"/>
              </w:rPr>
              <w:t>免费</w:t>
            </w:r>
          </w:p>
          <w:p w:rsidR="00482079" w:rsidRDefault="00482079" w:rsidP="00EF6EE4">
            <w:pPr>
              <w:spacing w:line="360" w:lineRule="auto"/>
              <w:jc w:val="center"/>
              <w:rPr>
                <w:rFonts w:ascii="宋体" w:hAnsi="宋体"/>
                <w:sz w:val="24"/>
              </w:rPr>
            </w:pPr>
            <w:r>
              <w:rPr>
                <w:rFonts w:ascii="宋体" w:hAnsi="宋体" w:hint="eastAsia"/>
                <w:sz w:val="24"/>
              </w:rPr>
              <w:t>质保期</w:t>
            </w:r>
          </w:p>
        </w:tc>
        <w:tc>
          <w:tcPr>
            <w:tcW w:w="993" w:type="dxa"/>
            <w:vAlign w:val="center"/>
          </w:tcPr>
          <w:p w:rsidR="00482079" w:rsidRDefault="00482079" w:rsidP="00EF6EE4">
            <w:pPr>
              <w:spacing w:line="360" w:lineRule="auto"/>
              <w:jc w:val="center"/>
              <w:rPr>
                <w:rFonts w:ascii="宋体" w:hAnsi="宋体"/>
                <w:sz w:val="24"/>
              </w:rPr>
            </w:pPr>
            <w:r>
              <w:rPr>
                <w:rFonts w:ascii="宋体" w:hAnsi="宋体" w:hint="eastAsia"/>
                <w:sz w:val="24"/>
              </w:rPr>
              <w:t>交货</w:t>
            </w:r>
          </w:p>
          <w:p w:rsidR="00482079" w:rsidRDefault="00482079" w:rsidP="00EF6EE4">
            <w:pPr>
              <w:spacing w:line="360" w:lineRule="auto"/>
              <w:jc w:val="center"/>
              <w:rPr>
                <w:rFonts w:ascii="宋体" w:hAnsi="宋体"/>
                <w:sz w:val="24"/>
              </w:rPr>
            </w:pPr>
            <w:r>
              <w:rPr>
                <w:rFonts w:ascii="宋体" w:hAnsi="宋体" w:hint="eastAsia"/>
                <w:sz w:val="24"/>
              </w:rPr>
              <w:t>时间</w:t>
            </w:r>
          </w:p>
        </w:tc>
      </w:tr>
      <w:tr w:rsidR="00482079" w:rsidTr="00EF6EE4">
        <w:trPr>
          <w:trHeight w:val="248"/>
          <w:jc w:val="center"/>
        </w:trPr>
        <w:tc>
          <w:tcPr>
            <w:tcW w:w="630" w:type="dxa"/>
            <w:vAlign w:val="center"/>
          </w:tcPr>
          <w:p w:rsidR="00482079" w:rsidRDefault="00482079" w:rsidP="00EF6EE4">
            <w:pPr>
              <w:spacing w:line="360" w:lineRule="auto"/>
              <w:jc w:val="center"/>
              <w:rPr>
                <w:rFonts w:ascii="宋体" w:hAnsi="宋体"/>
                <w:sz w:val="24"/>
              </w:rPr>
            </w:pPr>
            <w:bookmarkStart w:id="46" w:name="Ord_Seq_Name"/>
            <w:bookmarkEnd w:id="46"/>
            <w:r>
              <w:rPr>
                <w:rFonts w:ascii="宋体" w:hAnsi="宋体" w:hint="eastAsia"/>
                <w:sz w:val="24"/>
              </w:rPr>
              <w:t>1</w:t>
            </w:r>
          </w:p>
        </w:tc>
        <w:tc>
          <w:tcPr>
            <w:tcW w:w="1125" w:type="dxa"/>
            <w:gridSpan w:val="2"/>
            <w:vAlign w:val="center"/>
          </w:tcPr>
          <w:p w:rsidR="00482079" w:rsidRDefault="00482079" w:rsidP="00EF6EE4">
            <w:pPr>
              <w:spacing w:line="360" w:lineRule="auto"/>
              <w:jc w:val="center"/>
              <w:rPr>
                <w:rFonts w:ascii="宋体" w:hAnsi="宋体"/>
                <w:sz w:val="24"/>
              </w:rPr>
            </w:pPr>
          </w:p>
        </w:tc>
        <w:tc>
          <w:tcPr>
            <w:tcW w:w="1620" w:type="dxa"/>
            <w:vAlign w:val="center"/>
          </w:tcPr>
          <w:p w:rsidR="00482079" w:rsidRDefault="00482079" w:rsidP="00EF6EE4">
            <w:pPr>
              <w:spacing w:line="360" w:lineRule="auto"/>
              <w:jc w:val="center"/>
              <w:rPr>
                <w:rFonts w:ascii="宋体" w:hAnsi="宋体"/>
                <w:sz w:val="24"/>
              </w:rPr>
            </w:pPr>
            <w:r>
              <w:rPr>
                <w:rFonts w:ascii="宋体" w:hAnsi="宋体" w:hint="eastAsia"/>
                <w:sz w:val="24"/>
              </w:rPr>
              <w:t>详见</w:t>
            </w:r>
          </w:p>
          <w:p w:rsidR="00482079" w:rsidRDefault="00482079" w:rsidP="00EF6EE4">
            <w:pPr>
              <w:spacing w:line="360" w:lineRule="auto"/>
              <w:jc w:val="center"/>
              <w:rPr>
                <w:rFonts w:ascii="宋体" w:hAnsi="宋体"/>
                <w:sz w:val="24"/>
              </w:rPr>
            </w:pPr>
            <w:r>
              <w:rPr>
                <w:rFonts w:ascii="宋体" w:hAnsi="宋体" w:hint="eastAsia"/>
                <w:sz w:val="24"/>
              </w:rPr>
              <w:t>招标文件</w:t>
            </w:r>
          </w:p>
        </w:tc>
        <w:tc>
          <w:tcPr>
            <w:tcW w:w="878" w:type="dxa"/>
            <w:vAlign w:val="center"/>
          </w:tcPr>
          <w:p w:rsidR="00482079" w:rsidRDefault="00482079" w:rsidP="00EF6EE4">
            <w:pPr>
              <w:spacing w:line="360" w:lineRule="auto"/>
              <w:jc w:val="center"/>
              <w:rPr>
                <w:rFonts w:ascii="宋体" w:hAnsi="宋体"/>
                <w:sz w:val="24"/>
              </w:rPr>
            </w:pPr>
          </w:p>
        </w:tc>
        <w:tc>
          <w:tcPr>
            <w:tcW w:w="1102" w:type="dxa"/>
            <w:vAlign w:val="center"/>
          </w:tcPr>
          <w:p w:rsidR="00482079" w:rsidRDefault="00482079" w:rsidP="00EF6EE4">
            <w:pPr>
              <w:spacing w:line="360" w:lineRule="auto"/>
              <w:jc w:val="center"/>
              <w:rPr>
                <w:rFonts w:ascii="宋体" w:hAnsi="宋体"/>
                <w:sz w:val="24"/>
              </w:rPr>
            </w:pPr>
          </w:p>
        </w:tc>
        <w:tc>
          <w:tcPr>
            <w:tcW w:w="1094" w:type="dxa"/>
            <w:vAlign w:val="center"/>
          </w:tcPr>
          <w:p w:rsidR="00482079" w:rsidRDefault="00482079" w:rsidP="00EF6EE4">
            <w:pPr>
              <w:spacing w:line="360" w:lineRule="auto"/>
              <w:jc w:val="center"/>
              <w:rPr>
                <w:rFonts w:ascii="宋体" w:hAnsi="宋体"/>
                <w:sz w:val="24"/>
              </w:rPr>
            </w:pPr>
          </w:p>
        </w:tc>
        <w:tc>
          <w:tcPr>
            <w:tcW w:w="1090" w:type="dxa"/>
            <w:vAlign w:val="center"/>
          </w:tcPr>
          <w:p w:rsidR="00482079" w:rsidRDefault="00482079" w:rsidP="00EF6EE4">
            <w:pPr>
              <w:spacing w:line="360" w:lineRule="auto"/>
              <w:jc w:val="center"/>
              <w:rPr>
                <w:rFonts w:ascii="宋体" w:hAnsi="宋体"/>
                <w:sz w:val="24"/>
              </w:rPr>
            </w:pPr>
          </w:p>
        </w:tc>
        <w:tc>
          <w:tcPr>
            <w:tcW w:w="993" w:type="dxa"/>
            <w:vAlign w:val="center"/>
          </w:tcPr>
          <w:p w:rsidR="00482079" w:rsidRDefault="00482079" w:rsidP="00EF6EE4">
            <w:pPr>
              <w:spacing w:line="360" w:lineRule="auto"/>
              <w:jc w:val="center"/>
              <w:rPr>
                <w:rFonts w:ascii="宋体" w:hAnsi="宋体"/>
                <w:bCs/>
                <w:sz w:val="24"/>
              </w:rPr>
            </w:pPr>
          </w:p>
        </w:tc>
      </w:tr>
      <w:tr w:rsidR="00482079" w:rsidTr="00EF6EE4">
        <w:trPr>
          <w:trHeight w:val="503"/>
          <w:jc w:val="center"/>
        </w:trPr>
        <w:tc>
          <w:tcPr>
            <w:tcW w:w="630" w:type="dxa"/>
            <w:vAlign w:val="center"/>
          </w:tcPr>
          <w:p w:rsidR="00482079" w:rsidRDefault="00482079" w:rsidP="00EF6EE4">
            <w:pPr>
              <w:spacing w:line="360" w:lineRule="auto"/>
              <w:jc w:val="center"/>
              <w:rPr>
                <w:rFonts w:ascii="宋体" w:hAnsi="宋体"/>
                <w:sz w:val="24"/>
              </w:rPr>
            </w:pPr>
            <w:r>
              <w:rPr>
                <w:rFonts w:ascii="宋体" w:hAnsi="宋体" w:hint="eastAsia"/>
                <w:sz w:val="24"/>
              </w:rPr>
              <w:t>2</w:t>
            </w:r>
          </w:p>
        </w:tc>
        <w:tc>
          <w:tcPr>
            <w:tcW w:w="1125" w:type="dxa"/>
            <w:gridSpan w:val="2"/>
            <w:vAlign w:val="center"/>
          </w:tcPr>
          <w:p w:rsidR="00482079" w:rsidRDefault="00482079" w:rsidP="00EF6EE4">
            <w:pPr>
              <w:spacing w:line="360" w:lineRule="auto"/>
              <w:jc w:val="center"/>
              <w:rPr>
                <w:rFonts w:ascii="宋体" w:hAnsi="宋体"/>
                <w:sz w:val="24"/>
              </w:rPr>
            </w:pPr>
          </w:p>
        </w:tc>
        <w:tc>
          <w:tcPr>
            <w:tcW w:w="1620" w:type="dxa"/>
            <w:vAlign w:val="center"/>
          </w:tcPr>
          <w:p w:rsidR="00482079" w:rsidRDefault="00482079" w:rsidP="00EF6EE4">
            <w:pPr>
              <w:spacing w:line="360" w:lineRule="auto"/>
              <w:jc w:val="center"/>
              <w:rPr>
                <w:rFonts w:ascii="宋体" w:hAnsi="宋体"/>
                <w:sz w:val="24"/>
              </w:rPr>
            </w:pPr>
            <w:r>
              <w:rPr>
                <w:rFonts w:ascii="宋体" w:hAnsi="宋体" w:hint="eastAsia"/>
                <w:sz w:val="24"/>
              </w:rPr>
              <w:t>详见</w:t>
            </w:r>
          </w:p>
          <w:p w:rsidR="00482079" w:rsidRDefault="00482079" w:rsidP="00EF6EE4">
            <w:pPr>
              <w:spacing w:line="360" w:lineRule="auto"/>
              <w:jc w:val="center"/>
              <w:rPr>
                <w:rFonts w:ascii="宋体" w:hAnsi="宋体"/>
                <w:sz w:val="24"/>
              </w:rPr>
            </w:pPr>
            <w:r>
              <w:rPr>
                <w:rFonts w:ascii="宋体" w:hAnsi="宋体" w:hint="eastAsia"/>
                <w:sz w:val="24"/>
              </w:rPr>
              <w:t>招标文件</w:t>
            </w:r>
          </w:p>
        </w:tc>
        <w:tc>
          <w:tcPr>
            <w:tcW w:w="878" w:type="dxa"/>
            <w:vAlign w:val="center"/>
          </w:tcPr>
          <w:p w:rsidR="00482079" w:rsidRDefault="00482079" w:rsidP="00EF6EE4">
            <w:pPr>
              <w:spacing w:line="360" w:lineRule="auto"/>
              <w:jc w:val="center"/>
              <w:rPr>
                <w:rFonts w:ascii="宋体" w:hAnsi="宋体"/>
                <w:sz w:val="24"/>
              </w:rPr>
            </w:pPr>
          </w:p>
        </w:tc>
        <w:tc>
          <w:tcPr>
            <w:tcW w:w="1102" w:type="dxa"/>
            <w:vAlign w:val="center"/>
          </w:tcPr>
          <w:p w:rsidR="00482079" w:rsidRDefault="00482079" w:rsidP="00EF6EE4">
            <w:pPr>
              <w:spacing w:line="360" w:lineRule="auto"/>
              <w:jc w:val="center"/>
              <w:rPr>
                <w:rFonts w:ascii="宋体" w:hAnsi="宋体"/>
                <w:sz w:val="24"/>
              </w:rPr>
            </w:pPr>
          </w:p>
        </w:tc>
        <w:tc>
          <w:tcPr>
            <w:tcW w:w="1094" w:type="dxa"/>
            <w:vAlign w:val="center"/>
          </w:tcPr>
          <w:p w:rsidR="00482079" w:rsidRDefault="00482079" w:rsidP="00EF6EE4">
            <w:pPr>
              <w:spacing w:line="360" w:lineRule="auto"/>
              <w:jc w:val="center"/>
              <w:rPr>
                <w:rFonts w:ascii="宋体" w:hAnsi="宋体"/>
                <w:sz w:val="24"/>
              </w:rPr>
            </w:pPr>
          </w:p>
        </w:tc>
        <w:tc>
          <w:tcPr>
            <w:tcW w:w="1090" w:type="dxa"/>
            <w:vAlign w:val="center"/>
          </w:tcPr>
          <w:p w:rsidR="00482079" w:rsidRDefault="00482079" w:rsidP="00EF6EE4">
            <w:pPr>
              <w:spacing w:line="360" w:lineRule="auto"/>
              <w:jc w:val="center"/>
              <w:rPr>
                <w:rFonts w:ascii="宋体" w:hAnsi="宋体"/>
                <w:sz w:val="24"/>
              </w:rPr>
            </w:pPr>
          </w:p>
        </w:tc>
        <w:tc>
          <w:tcPr>
            <w:tcW w:w="993" w:type="dxa"/>
          </w:tcPr>
          <w:p w:rsidR="00482079" w:rsidRDefault="00482079" w:rsidP="00EF6EE4">
            <w:pPr>
              <w:spacing w:line="360" w:lineRule="auto"/>
              <w:rPr>
                <w:rFonts w:ascii="宋体" w:hAnsi="宋体"/>
                <w:sz w:val="24"/>
              </w:rPr>
            </w:pPr>
          </w:p>
        </w:tc>
      </w:tr>
      <w:tr w:rsidR="00482079" w:rsidTr="00EF6EE4">
        <w:trPr>
          <w:trHeight w:val="502"/>
          <w:jc w:val="center"/>
        </w:trPr>
        <w:tc>
          <w:tcPr>
            <w:tcW w:w="630" w:type="dxa"/>
            <w:vAlign w:val="center"/>
          </w:tcPr>
          <w:p w:rsidR="00482079" w:rsidRDefault="00482079" w:rsidP="00EF6EE4">
            <w:pPr>
              <w:spacing w:line="360" w:lineRule="auto"/>
              <w:jc w:val="center"/>
              <w:rPr>
                <w:rFonts w:ascii="宋体" w:hAnsi="宋体"/>
                <w:sz w:val="24"/>
              </w:rPr>
            </w:pPr>
            <w:r>
              <w:rPr>
                <w:rFonts w:ascii="宋体" w:hAnsi="宋体" w:hint="eastAsia"/>
                <w:sz w:val="24"/>
              </w:rPr>
              <w:t>3</w:t>
            </w:r>
          </w:p>
        </w:tc>
        <w:tc>
          <w:tcPr>
            <w:tcW w:w="1125" w:type="dxa"/>
            <w:gridSpan w:val="2"/>
            <w:vAlign w:val="center"/>
          </w:tcPr>
          <w:p w:rsidR="00482079" w:rsidRDefault="00482079" w:rsidP="00EF6EE4">
            <w:pPr>
              <w:spacing w:line="360" w:lineRule="auto"/>
              <w:jc w:val="center"/>
              <w:rPr>
                <w:rFonts w:ascii="宋体" w:hAnsi="宋体"/>
                <w:sz w:val="24"/>
              </w:rPr>
            </w:pPr>
          </w:p>
        </w:tc>
        <w:tc>
          <w:tcPr>
            <w:tcW w:w="1620" w:type="dxa"/>
            <w:vAlign w:val="center"/>
          </w:tcPr>
          <w:p w:rsidR="00482079" w:rsidRDefault="00482079" w:rsidP="00EF6EE4">
            <w:pPr>
              <w:spacing w:line="360" w:lineRule="auto"/>
              <w:jc w:val="center"/>
              <w:rPr>
                <w:rFonts w:ascii="宋体" w:hAnsi="宋体"/>
                <w:sz w:val="24"/>
              </w:rPr>
            </w:pPr>
          </w:p>
        </w:tc>
        <w:tc>
          <w:tcPr>
            <w:tcW w:w="878" w:type="dxa"/>
            <w:vAlign w:val="center"/>
          </w:tcPr>
          <w:p w:rsidR="00482079" w:rsidRDefault="00482079" w:rsidP="00EF6EE4">
            <w:pPr>
              <w:spacing w:line="360" w:lineRule="auto"/>
              <w:jc w:val="center"/>
              <w:rPr>
                <w:rFonts w:ascii="宋体" w:hAnsi="宋体"/>
                <w:sz w:val="24"/>
              </w:rPr>
            </w:pPr>
          </w:p>
        </w:tc>
        <w:tc>
          <w:tcPr>
            <w:tcW w:w="1102" w:type="dxa"/>
            <w:vAlign w:val="center"/>
          </w:tcPr>
          <w:p w:rsidR="00482079" w:rsidRDefault="00482079" w:rsidP="00EF6EE4">
            <w:pPr>
              <w:spacing w:line="360" w:lineRule="auto"/>
              <w:jc w:val="center"/>
              <w:rPr>
                <w:rFonts w:ascii="宋体" w:hAnsi="宋体"/>
                <w:sz w:val="24"/>
              </w:rPr>
            </w:pPr>
          </w:p>
        </w:tc>
        <w:tc>
          <w:tcPr>
            <w:tcW w:w="1094" w:type="dxa"/>
            <w:vAlign w:val="center"/>
          </w:tcPr>
          <w:p w:rsidR="00482079" w:rsidRDefault="00482079" w:rsidP="00EF6EE4">
            <w:pPr>
              <w:spacing w:line="360" w:lineRule="auto"/>
              <w:jc w:val="center"/>
              <w:rPr>
                <w:rFonts w:ascii="宋体" w:hAnsi="宋体"/>
                <w:sz w:val="24"/>
              </w:rPr>
            </w:pPr>
          </w:p>
        </w:tc>
        <w:tc>
          <w:tcPr>
            <w:tcW w:w="1090" w:type="dxa"/>
            <w:vAlign w:val="center"/>
          </w:tcPr>
          <w:p w:rsidR="00482079" w:rsidRDefault="00482079" w:rsidP="00EF6EE4">
            <w:pPr>
              <w:spacing w:line="360" w:lineRule="auto"/>
              <w:jc w:val="center"/>
              <w:rPr>
                <w:rFonts w:ascii="宋体" w:hAnsi="宋体"/>
                <w:sz w:val="24"/>
              </w:rPr>
            </w:pPr>
          </w:p>
        </w:tc>
        <w:tc>
          <w:tcPr>
            <w:tcW w:w="993" w:type="dxa"/>
          </w:tcPr>
          <w:p w:rsidR="00482079" w:rsidRDefault="00482079" w:rsidP="00EF6EE4">
            <w:pPr>
              <w:spacing w:line="360" w:lineRule="auto"/>
              <w:rPr>
                <w:rFonts w:ascii="宋体" w:hAnsi="宋体"/>
                <w:sz w:val="24"/>
              </w:rPr>
            </w:pPr>
          </w:p>
        </w:tc>
      </w:tr>
      <w:tr w:rsidR="00482079" w:rsidTr="00EF6EE4">
        <w:trPr>
          <w:cantSplit/>
          <w:jc w:val="center"/>
        </w:trPr>
        <w:tc>
          <w:tcPr>
            <w:tcW w:w="8532" w:type="dxa"/>
            <w:gridSpan w:val="9"/>
            <w:vAlign w:val="center"/>
          </w:tcPr>
          <w:p w:rsidR="00482079" w:rsidRDefault="00482079" w:rsidP="00EF6EE4">
            <w:pPr>
              <w:spacing w:line="360" w:lineRule="auto"/>
              <w:rPr>
                <w:rFonts w:ascii="宋体" w:hAnsi="宋体"/>
                <w:sz w:val="24"/>
              </w:rPr>
            </w:pPr>
            <w:r>
              <w:rPr>
                <w:rFonts w:ascii="宋体" w:hAnsi="宋体" w:hint="eastAsia"/>
                <w:sz w:val="24"/>
              </w:rPr>
              <w:t>合同总金额：人民币（大写）元整。</w:t>
            </w:r>
          </w:p>
          <w:p w:rsidR="00482079" w:rsidRDefault="00482079" w:rsidP="00EF6EE4">
            <w:pPr>
              <w:spacing w:line="360" w:lineRule="auto"/>
              <w:rPr>
                <w:rFonts w:ascii="宋体" w:hAnsi="宋体"/>
                <w:sz w:val="24"/>
                <w:u w:val="single"/>
              </w:rPr>
            </w:pPr>
            <w:r>
              <w:rPr>
                <w:rFonts w:ascii="宋体" w:hAnsi="宋体" w:hint="eastAsia"/>
                <w:sz w:val="24"/>
              </w:rPr>
              <w:t>￥：</w:t>
            </w:r>
            <w:bookmarkStart w:id="47" w:name="Ppp_Amt_1"/>
            <w:bookmarkEnd w:id="47"/>
            <w:r>
              <w:rPr>
                <w:rFonts w:ascii="宋体" w:hAnsi="宋体" w:hint="eastAsia"/>
                <w:sz w:val="24"/>
              </w:rPr>
              <w:t>元整</w:t>
            </w:r>
          </w:p>
        </w:tc>
      </w:tr>
      <w:tr w:rsidR="00482079" w:rsidTr="00EF6EE4">
        <w:trPr>
          <w:cantSplit/>
          <w:jc w:val="center"/>
        </w:trPr>
        <w:tc>
          <w:tcPr>
            <w:tcW w:w="1215" w:type="dxa"/>
            <w:gridSpan w:val="2"/>
            <w:vAlign w:val="center"/>
          </w:tcPr>
          <w:p w:rsidR="00482079" w:rsidRDefault="00482079" w:rsidP="00EF6EE4">
            <w:pPr>
              <w:spacing w:line="360" w:lineRule="auto"/>
              <w:rPr>
                <w:rFonts w:ascii="宋体" w:hAnsi="宋体"/>
                <w:sz w:val="24"/>
              </w:rPr>
            </w:pPr>
            <w:r>
              <w:rPr>
                <w:rFonts w:ascii="宋体" w:hAnsi="宋体" w:hint="eastAsia"/>
                <w:sz w:val="24"/>
              </w:rPr>
              <w:t>甲方</w:t>
            </w:r>
          </w:p>
        </w:tc>
        <w:tc>
          <w:tcPr>
            <w:tcW w:w="7317" w:type="dxa"/>
            <w:gridSpan w:val="7"/>
            <w:vAlign w:val="center"/>
          </w:tcPr>
          <w:p w:rsidR="00482079" w:rsidRDefault="00482079" w:rsidP="00EF6EE4">
            <w:pPr>
              <w:spacing w:line="360" w:lineRule="auto"/>
              <w:rPr>
                <w:rFonts w:ascii="宋体" w:hAnsi="宋体"/>
                <w:sz w:val="24"/>
              </w:rPr>
            </w:pPr>
            <w:r>
              <w:rPr>
                <w:rFonts w:ascii="宋体" w:hAnsi="宋体" w:hint="eastAsia"/>
                <w:sz w:val="24"/>
              </w:rPr>
              <w:t>联系人：</w:t>
            </w:r>
            <w:bookmarkStart w:id="48" w:name="Cus_Usr"/>
            <w:bookmarkEnd w:id="48"/>
          </w:p>
          <w:p w:rsidR="00482079" w:rsidRDefault="00482079" w:rsidP="00EF6EE4">
            <w:pPr>
              <w:spacing w:line="360" w:lineRule="auto"/>
              <w:rPr>
                <w:rFonts w:ascii="宋体" w:hAnsi="宋体"/>
                <w:sz w:val="24"/>
              </w:rPr>
            </w:pPr>
            <w:r>
              <w:rPr>
                <w:rFonts w:ascii="宋体" w:hAnsi="宋体" w:hint="eastAsia"/>
                <w:sz w:val="24"/>
              </w:rPr>
              <w:t>固定电话：</w:t>
            </w:r>
            <w:bookmarkStart w:id="49" w:name="Cus_Tel"/>
            <w:bookmarkEnd w:id="49"/>
            <w:r>
              <w:rPr>
                <w:rFonts w:ascii="宋体" w:hAnsi="宋体" w:hint="eastAsia"/>
                <w:sz w:val="24"/>
              </w:rPr>
              <w:t>移动电话：</w:t>
            </w:r>
            <w:bookmarkStart w:id="50" w:name="Cus_Mob"/>
            <w:bookmarkEnd w:id="50"/>
          </w:p>
        </w:tc>
      </w:tr>
      <w:tr w:rsidR="00482079" w:rsidTr="00EF6EE4">
        <w:trPr>
          <w:cantSplit/>
          <w:jc w:val="center"/>
        </w:trPr>
        <w:tc>
          <w:tcPr>
            <w:tcW w:w="1215" w:type="dxa"/>
            <w:gridSpan w:val="2"/>
            <w:vAlign w:val="center"/>
          </w:tcPr>
          <w:p w:rsidR="00482079" w:rsidRDefault="00482079" w:rsidP="00EF6EE4">
            <w:pPr>
              <w:spacing w:line="360" w:lineRule="auto"/>
              <w:rPr>
                <w:rFonts w:ascii="宋体" w:hAnsi="宋体"/>
                <w:sz w:val="24"/>
              </w:rPr>
            </w:pPr>
            <w:r>
              <w:rPr>
                <w:rFonts w:ascii="宋体" w:hAnsi="宋体" w:hint="eastAsia"/>
                <w:sz w:val="24"/>
              </w:rPr>
              <w:t>乙方</w:t>
            </w:r>
          </w:p>
        </w:tc>
        <w:tc>
          <w:tcPr>
            <w:tcW w:w="7317" w:type="dxa"/>
            <w:gridSpan w:val="7"/>
            <w:vAlign w:val="center"/>
          </w:tcPr>
          <w:p w:rsidR="00482079" w:rsidRDefault="00482079" w:rsidP="00EF6EE4">
            <w:pPr>
              <w:spacing w:line="360" w:lineRule="auto"/>
              <w:rPr>
                <w:rFonts w:ascii="宋体" w:hAnsi="宋体"/>
                <w:sz w:val="24"/>
              </w:rPr>
            </w:pPr>
            <w:r>
              <w:rPr>
                <w:rFonts w:ascii="宋体" w:hAnsi="宋体" w:hint="eastAsia"/>
                <w:sz w:val="24"/>
              </w:rPr>
              <w:t>联系人：</w:t>
            </w:r>
            <w:bookmarkStart w:id="51" w:name="Spr_Usr"/>
            <w:bookmarkEnd w:id="51"/>
          </w:p>
          <w:p w:rsidR="00482079" w:rsidRDefault="00482079" w:rsidP="00EF6EE4">
            <w:pPr>
              <w:spacing w:line="360" w:lineRule="auto"/>
              <w:rPr>
                <w:rFonts w:ascii="宋体" w:hAnsi="宋体"/>
                <w:sz w:val="24"/>
              </w:rPr>
            </w:pPr>
            <w:r>
              <w:rPr>
                <w:rFonts w:ascii="宋体" w:hAnsi="宋体" w:hint="eastAsia"/>
                <w:sz w:val="24"/>
              </w:rPr>
              <w:t>固定电话：</w:t>
            </w:r>
            <w:bookmarkStart w:id="52" w:name="Spr_Tel"/>
            <w:bookmarkEnd w:id="52"/>
            <w:r>
              <w:rPr>
                <w:rFonts w:ascii="宋体" w:hAnsi="宋体" w:hint="eastAsia"/>
                <w:sz w:val="24"/>
              </w:rPr>
              <w:t>移动电话：</w:t>
            </w:r>
            <w:bookmarkStart w:id="53" w:name="Spr_Mob"/>
            <w:bookmarkEnd w:id="53"/>
          </w:p>
        </w:tc>
      </w:tr>
    </w:tbl>
    <w:p w:rsidR="00482079" w:rsidRDefault="00482079" w:rsidP="00482079">
      <w:pPr>
        <w:widowControl/>
        <w:tabs>
          <w:tab w:val="left" w:pos="1980"/>
        </w:tabs>
        <w:snapToGrid w:val="0"/>
        <w:spacing w:before="19" w:line="360" w:lineRule="auto"/>
        <w:ind w:firstLineChars="200" w:firstLine="480"/>
        <w:rPr>
          <w:rFonts w:ascii="宋体" w:hAnsi="宋体"/>
          <w:b/>
          <w:bCs/>
          <w:sz w:val="24"/>
        </w:rPr>
      </w:pPr>
      <w:r>
        <w:rPr>
          <w:rFonts w:ascii="宋体" w:hAnsi="宋体" w:hint="eastAsia"/>
          <w:sz w:val="24"/>
        </w:rPr>
        <w:t>二</w:t>
      </w:r>
      <w:r>
        <w:rPr>
          <w:rFonts w:ascii="宋体" w:hAnsi="宋体" w:hint="eastAsia"/>
          <w:b/>
          <w:bCs/>
          <w:sz w:val="24"/>
        </w:rPr>
        <w:t>、交货地点：</w:t>
      </w:r>
      <w:bookmarkStart w:id="54" w:name="Con_Location"/>
      <w:bookmarkEnd w:id="54"/>
    </w:p>
    <w:p w:rsidR="00482079" w:rsidRDefault="00482079" w:rsidP="00482079">
      <w:pPr>
        <w:widowControl/>
        <w:tabs>
          <w:tab w:val="left" w:pos="1980"/>
        </w:tabs>
        <w:snapToGrid w:val="0"/>
        <w:spacing w:before="19" w:line="360" w:lineRule="auto"/>
        <w:ind w:firstLineChars="200" w:firstLine="482"/>
        <w:rPr>
          <w:rFonts w:ascii="宋体" w:hAnsi="宋体" w:cs="宋体"/>
          <w:sz w:val="24"/>
        </w:rPr>
      </w:pPr>
      <w:r>
        <w:rPr>
          <w:rFonts w:ascii="宋体" w:hAnsi="宋体" w:hint="eastAsia"/>
          <w:b/>
          <w:bCs/>
          <w:sz w:val="24"/>
        </w:rPr>
        <w:t>三、验收</w:t>
      </w:r>
      <w:r>
        <w:rPr>
          <w:rFonts w:ascii="宋体" w:hAnsi="宋体" w:hint="eastAsia"/>
          <w:sz w:val="24"/>
        </w:rPr>
        <w:t>：甲方按询价文件相关要求进行。如需委托第三方验收，第三方是指：</w:t>
      </w:r>
      <w:r>
        <w:rPr>
          <w:rFonts w:ascii="宋体" w:hAnsi="宋体" w:hint="eastAsia"/>
          <w:sz w:val="24"/>
          <w:u w:val="single"/>
        </w:rPr>
        <w:t>无</w:t>
      </w:r>
      <w:r>
        <w:rPr>
          <w:rFonts w:ascii="宋体" w:hAnsi="宋体" w:hint="eastAsia"/>
          <w:sz w:val="24"/>
        </w:rPr>
        <w:t>，验收费用由甲方承担。</w:t>
      </w:r>
      <w:r>
        <w:rPr>
          <w:rFonts w:ascii="宋体" w:hAnsi="宋体" w:cs="宋体" w:hint="eastAsia"/>
          <w:sz w:val="24"/>
        </w:rPr>
        <w:t>因乙方交付的货物不符合标准导致甲方重复支出的验收费用，由乙方承担。</w:t>
      </w:r>
    </w:p>
    <w:p w:rsidR="00482079" w:rsidRDefault="00482079" w:rsidP="00482079">
      <w:pPr>
        <w:widowControl/>
        <w:snapToGrid w:val="0"/>
        <w:spacing w:before="19" w:line="360" w:lineRule="auto"/>
        <w:ind w:leftChars="50" w:left="105" w:firstLineChars="166" w:firstLine="400"/>
        <w:rPr>
          <w:rFonts w:ascii="宋体" w:hAnsi="宋体"/>
          <w:sz w:val="24"/>
        </w:rPr>
      </w:pPr>
      <w:r>
        <w:rPr>
          <w:rFonts w:ascii="宋体" w:hAnsi="宋体" w:hint="eastAsia"/>
          <w:b/>
          <w:bCs/>
          <w:sz w:val="24"/>
        </w:rPr>
        <w:t>四、付款</w:t>
      </w:r>
      <w:r>
        <w:rPr>
          <w:rFonts w:ascii="宋体" w:hAnsi="宋体" w:hint="eastAsia"/>
          <w:sz w:val="24"/>
        </w:rPr>
        <w:t>：由甲方按下列程序付款。</w:t>
      </w:r>
    </w:p>
    <w:p w:rsidR="00482079" w:rsidRDefault="00482079" w:rsidP="00482079">
      <w:pPr>
        <w:widowControl/>
        <w:snapToGrid w:val="0"/>
        <w:spacing w:before="19" w:line="360" w:lineRule="auto"/>
        <w:ind w:firstLineChars="200" w:firstLine="480"/>
        <w:rPr>
          <w:rFonts w:ascii="宋体" w:hAnsi="宋体" w:cs="宋体"/>
          <w:sz w:val="24"/>
        </w:rPr>
      </w:pPr>
      <w:r>
        <w:rPr>
          <w:rFonts w:ascii="宋体" w:hAnsi="宋体" w:cs="宋体" w:hint="eastAsia"/>
          <w:sz w:val="24"/>
        </w:rPr>
        <w:t>1、预付款：签订合同后，支付合同总价的</w:t>
      </w:r>
      <w:r>
        <w:rPr>
          <w:rFonts w:ascii="宋体" w:hAnsi="宋体" w:cs="宋体" w:hint="eastAsia"/>
          <w:sz w:val="24"/>
          <w:u w:val="single"/>
        </w:rPr>
        <w:t xml:space="preserve"> / </w:t>
      </w:r>
      <w:r>
        <w:rPr>
          <w:rFonts w:ascii="宋体" w:hAnsi="宋体" w:cs="宋体" w:hint="eastAsia"/>
          <w:sz w:val="24"/>
        </w:rPr>
        <w:t xml:space="preserve"> %。</w:t>
      </w:r>
    </w:p>
    <w:p w:rsidR="00482079" w:rsidRDefault="00482079" w:rsidP="00482079">
      <w:pPr>
        <w:widowControl/>
        <w:snapToGrid w:val="0"/>
        <w:spacing w:before="19" w:line="360" w:lineRule="auto"/>
        <w:ind w:leftChars="90" w:left="189" w:firstLineChars="100" w:firstLine="240"/>
        <w:rPr>
          <w:rFonts w:ascii="宋体" w:hAnsi="宋体" w:cs="宋体"/>
          <w:sz w:val="24"/>
        </w:rPr>
      </w:pPr>
      <w:r>
        <w:rPr>
          <w:rFonts w:ascii="宋体" w:hAnsi="宋体" w:cs="宋体" w:hint="eastAsia"/>
          <w:sz w:val="24"/>
        </w:rPr>
        <w:t>2、货物运到采购人指定的地点，安装调试结束，经采购人验收合格，中标供应商提交所需单据后，支付合同总价的</w:t>
      </w:r>
      <w:r>
        <w:rPr>
          <w:rFonts w:ascii="宋体" w:hAnsi="宋体" w:cs="宋体" w:hint="eastAsia"/>
          <w:sz w:val="24"/>
          <w:u w:val="single"/>
        </w:rPr>
        <w:t xml:space="preserve"> 95 %</w:t>
      </w:r>
      <w:r>
        <w:rPr>
          <w:rFonts w:ascii="宋体" w:hAnsi="宋体" w:cs="宋体" w:hint="eastAsia"/>
          <w:sz w:val="24"/>
        </w:rPr>
        <w:t>；</w:t>
      </w:r>
    </w:p>
    <w:p w:rsidR="00482079" w:rsidRDefault="00482079" w:rsidP="00482079">
      <w:pPr>
        <w:widowControl/>
        <w:snapToGrid w:val="0"/>
        <w:spacing w:line="360" w:lineRule="auto"/>
        <w:ind w:firstLineChars="200" w:firstLine="480"/>
        <w:rPr>
          <w:rFonts w:ascii="宋体" w:hAnsi="宋体" w:cs="宋体"/>
          <w:sz w:val="24"/>
        </w:rPr>
      </w:pPr>
      <w:r>
        <w:rPr>
          <w:rFonts w:ascii="宋体" w:hAnsi="宋体" w:cs="宋体" w:hint="eastAsia"/>
          <w:sz w:val="24"/>
        </w:rPr>
        <w:t>3、第二次付款：一年后无质量问题付清尾款。</w:t>
      </w:r>
    </w:p>
    <w:p w:rsidR="00482079" w:rsidRDefault="00482079" w:rsidP="00482079">
      <w:pPr>
        <w:widowControl/>
        <w:snapToGrid w:val="0"/>
        <w:spacing w:line="360" w:lineRule="auto"/>
        <w:ind w:firstLineChars="200" w:firstLine="482"/>
        <w:rPr>
          <w:rFonts w:ascii="宋体" w:hAnsi="宋体" w:cs="宋体"/>
          <w:sz w:val="24"/>
        </w:rPr>
      </w:pPr>
      <w:r>
        <w:rPr>
          <w:rFonts w:ascii="宋体" w:hAnsi="宋体" w:cs="宋体" w:hint="eastAsia"/>
          <w:b/>
          <w:sz w:val="24"/>
        </w:rPr>
        <w:t>五、履约保证金：</w:t>
      </w:r>
      <w:r>
        <w:rPr>
          <w:rFonts w:ascii="宋体" w:hAnsi="宋体" w:cs="宋体" w:hint="eastAsia"/>
          <w:sz w:val="24"/>
        </w:rPr>
        <w:t>按采购文件相关要求执行。</w:t>
      </w:r>
    </w:p>
    <w:p w:rsidR="00482079" w:rsidRDefault="00482079" w:rsidP="00482079">
      <w:pPr>
        <w:widowControl/>
        <w:snapToGrid w:val="0"/>
        <w:spacing w:line="360" w:lineRule="auto"/>
        <w:ind w:firstLineChars="200" w:firstLine="482"/>
        <w:rPr>
          <w:rFonts w:ascii="宋体" w:hAnsi="宋体" w:cs="宋体"/>
          <w:sz w:val="24"/>
        </w:rPr>
      </w:pPr>
      <w:r>
        <w:rPr>
          <w:rFonts w:ascii="宋体" w:hAnsi="宋体" w:cs="宋体" w:hint="eastAsia"/>
          <w:b/>
          <w:sz w:val="24"/>
        </w:rPr>
        <w:lastRenderedPageBreak/>
        <w:t>六、合同纠纷处理：</w:t>
      </w:r>
      <w:r>
        <w:rPr>
          <w:rFonts w:ascii="宋体" w:hAnsi="宋体" w:cs="宋体" w:hint="eastAsia"/>
          <w:sz w:val="24"/>
        </w:rPr>
        <w:t>本合同执行过程中发生纠纷，作如下1处理。</w:t>
      </w:r>
    </w:p>
    <w:p w:rsidR="00482079" w:rsidRDefault="00482079" w:rsidP="00482079">
      <w:pPr>
        <w:widowControl/>
        <w:tabs>
          <w:tab w:val="left" w:pos="1980"/>
        </w:tabs>
        <w:snapToGrid w:val="0"/>
        <w:spacing w:line="360" w:lineRule="auto"/>
        <w:ind w:firstLineChars="200" w:firstLine="480"/>
        <w:rPr>
          <w:rFonts w:ascii="宋体" w:hAnsi="宋体" w:cs="宋体"/>
          <w:sz w:val="24"/>
        </w:rPr>
      </w:pPr>
      <w:r>
        <w:rPr>
          <w:rFonts w:ascii="宋体" w:hAnsi="宋体" w:cs="宋体" w:hint="eastAsia"/>
          <w:sz w:val="24"/>
        </w:rPr>
        <w:t>1、由甲乙双方协商处理。</w:t>
      </w:r>
    </w:p>
    <w:p w:rsidR="00482079" w:rsidRDefault="00482079" w:rsidP="00482079">
      <w:pPr>
        <w:widowControl/>
        <w:tabs>
          <w:tab w:val="left" w:pos="1980"/>
        </w:tabs>
        <w:snapToGrid w:val="0"/>
        <w:spacing w:line="360" w:lineRule="auto"/>
        <w:ind w:firstLineChars="200" w:firstLine="480"/>
        <w:rPr>
          <w:rFonts w:ascii="宋体" w:hAnsi="宋体"/>
          <w:sz w:val="24"/>
        </w:rPr>
      </w:pPr>
      <w:r>
        <w:rPr>
          <w:rFonts w:ascii="宋体" w:hAnsi="宋体" w:hint="eastAsia"/>
          <w:sz w:val="24"/>
        </w:rPr>
        <w:t>2、申请仲裁。仲裁机构为南京市仲裁委员会。</w:t>
      </w:r>
    </w:p>
    <w:p w:rsidR="00482079" w:rsidRDefault="00482079" w:rsidP="00482079">
      <w:pPr>
        <w:widowControl/>
        <w:tabs>
          <w:tab w:val="left" w:pos="1980"/>
        </w:tabs>
        <w:snapToGrid w:val="0"/>
        <w:spacing w:line="360" w:lineRule="auto"/>
        <w:ind w:firstLineChars="200" w:firstLine="480"/>
        <w:rPr>
          <w:rFonts w:ascii="宋体" w:hAnsi="宋体"/>
          <w:sz w:val="24"/>
        </w:rPr>
      </w:pPr>
      <w:r>
        <w:rPr>
          <w:rFonts w:ascii="宋体" w:hAnsi="宋体" w:hint="eastAsia"/>
          <w:sz w:val="24"/>
        </w:rPr>
        <w:t>3、提起诉讼。诉讼地点为采购人所在地。</w:t>
      </w:r>
    </w:p>
    <w:p w:rsidR="00482079" w:rsidRDefault="00482079" w:rsidP="00482079">
      <w:pPr>
        <w:widowControl/>
        <w:snapToGrid w:val="0"/>
        <w:spacing w:before="19" w:line="360" w:lineRule="auto"/>
        <w:ind w:firstLineChars="200" w:firstLine="482"/>
        <w:rPr>
          <w:rFonts w:ascii="宋体" w:hAnsi="宋体"/>
          <w:sz w:val="24"/>
        </w:rPr>
      </w:pPr>
      <w:r>
        <w:rPr>
          <w:rFonts w:ascii="宋体" w:hAnsi="宋体" w:hint="eastAsia"/>
          <w:b/>
          <w:sz w:val="24"/>
        </w:rPr>
        <w:t>七、合同生效：</w:t>
      </w:r>
      <w:r>
        <w:rPr>
          <w:rFonts w:ascii="宋体" w:hAnsi="宋体" w:hint="eastAsia"/>
          <w:sz w:val="24"/>
        </w:rPr>
        <w:t>本合同由甲乙双方签字盖章后生效。</w:t>
      </w:r>
    </w:p>
    <w:p w:rsidR="00482079" w:rsidRDefault="00482079" w:rsidP="00482079">
      <w:pPr>
        <w:widowControl/>
        <w:snapToGrid w:val="0"/>
        <w:spacing w:before="19" w:line="360" w:lineRule="auto"/>
        <w:ind w:firstLineChars="200" w:firstLine="482"/>
        <w:rPr>
          <w:rFonts w:ascii="宋体" w:hAnsi="宋体"/>
          <w:b/>
          <w:sz w:val="24"/>
        </w:rPr>
      </w:pPr>
      <w:r>
        <w:rPr>
          <w:rFonts w:ascii="宋体" w:hAnsi="宋体" w:hint="eastAsia"/>
          <w:b/>
          <w:sz w:val="24"/>
        </w:rPr>
        <w:t>八、合同</w:t>
      </w:r>
      <w:proofErr w:type="gramStart"/>
      <w:r>
        <w:rPr>
          <w:rFonts w:ascii="宋体" w:hAnsi="宋体" w:hint="eastAsia"/>
          <w:b/>
          <w:sz w:val="24"/>
        </w:rPr>
        <w:t>鉴证</w:t>
      </w:r>
      <w:proofErr w:type="gramEnd"/>
      <w:r>
        <w:rPr>
          <w:rFonts w:ascii="宋体" w:hAnsi="宋体" w:hint="eastAsia"/>
          <w:b/>
          <w:bCs/>
          <w:sz w:val="24"/>
        </w:rPr>
        <w:t>：</w:t>
      </w:r>
      <w:r>
        <w:rPr>
          <w:rFonts w:ascii="宋体" w:hAnsi="宋体" w:hint="eastAsia"/>
          <w:sz w:val="24"/>
        </w:rPr>
        <w:t>在本合同上签章，以证明本合同条款与采购文件、投标文件的相关要求相符并且未对采购货物和技术参数进行实质性修改。</w:t>
      </w:r>
    </w:p>
    <w:p w:rsidR="00482079" w:rsidRDefault="00482079" w:rsidP="00482079">
      <w:pPr>
        <w:widowControl/>
        <w:snapToGrid w:val="0"/>
        <w:spacing w:before="19" w:line="360" w:lineRule="auto"/>
        <w:ind w:firstLineChars="200" w:firstLine="482"/>
        <w:rPr>
          <w:rFonts w:ascii="宋体" w:hAnsi="宋体"/>
          <w:b/>
          <w:sz w:val="24"/>
        </w:rPr>
      </w:pPr>
      <w:r>
        <w:rPr>
          <w:rFonts w:ascii="宋体" w:hAnsi="宋体" w:hint="eastAsia"/>
          <w:b/>
          <w:sz w:val="24"/>
        </w:rPr>
        <w:t>九、组成本合同的文件包括：</w:t>
      </w:r>
    </w:p>
    <w:p w:rsidR="00482079" w:rsidRDefault="00482079" w:rsidP="00482079">
      <w:pPr>
        <w:widowControl/>
        <w:snapToGrid w:val="0"/>
        <w:spacing w:before="19" w:line="360" w:lineRule="auto"/>
        <w:ind w:firstLineChars="200" w:firstLine="480"/>
        <w:rPr>
          <w:rFonts w:ascii="宋体" w:hAnsi="宋体"/>
          <w:bCs/>
          <w:sz w:val="24"/>
        </w:rPr>
      </w:pPr>
      <w:r>
        <w:rPr>
          <w:rFonts w:ascii="宋体" w:hAnsi="宋体" w:hint="eastAsia"/>
          <w:bCs/>
          <w:sz w:val="24"/>
        </w:rPr>
        <w:t>（一）合同通用条款和专用条款；</w:t>
      </w:r>
    </w:p>
    <w:p w:rsidR="00482079" w:rsidRDefault="00482079" w:rsidP="00482079">
      <w:pPr>
        <w:widowControl/>
        <w:snapToGrid w:val="0"/>
        <w:spacing w:before="19" w:line="360" w:lineRule="auto"/>
        <w:ind w:firstLineChars="200" w:firstLine="480"/>
        <w:rPr>
          <w:rFonts w:ascii="宋体" w:hAnsi="宋体"/>
          <w:bCs/>
          <w:sz w:val="24"/>
        </w:rPr>
      </w:pPr>
      <w:r>
        <w:rPr>
          <w:rFonts w:ascii="宋体" w:hAnsi="宋体" w:hint="eastAsia"/>
          <w:bCs/>
          <w:sz w:val="24"/>
        </w:rPr>
        <w:t>（二）询价采购文件和乙方的</w:t>
      </w:r>
      <w:r>
        <w:rPr>
          <w:rFonts w:ascii="宋体" w:hAnsi="宋体" w:cs="宋体" w:hint="eastAsia"/>
          <w:bCs/>
          <w:sz w:val="24"/>
        </w:rPr>
        <w:t>投标</w:t>
      </w:r>
      <w:r>
        <w:rPr>
          <w:rFonts w:ascii="宋体" w:hAnsi="宋体" w:hint="eastAsia"/>
          <w:bCs/>
          <w:sz w:val="24"/>
        </w:rPr>
        <w:t>文件；</w:t>
      </w:r>
    </w:p>
    <w:p w:rsidR="00482079" w:rsidRDefault="00482079" w:rsidP="00482079">
      <w:pPr>
        <w:widowControl/>
        <w:snapToGrid w:val="0"/>
        <w:spacing w:before="19" w:line="360" w:lineRule="auto"/>
        <w:ind w:firstLineChars="200" w:firstLine="480"/>
        <w:rPr>
          <w:rFonts w:ascii="宋体" w:hAnsi="宋体"/>
          <w:bCs/>
          <w:sz w:val="24"/>
        </w:rPr>
      </w:pPr>
      <w:r>
        <w:rPr>
          <w:rFonts w:ascii="宋体" w:hAnsi="宋体" w:hint="eastAsia"/>
          <w:bCs/>
          <w:sz w:val="24"/>
        </w:rPr>
        <w:t>（三）甲乙双方商定的其他必要文件。</w:t>
      </w:r>
    </w:p>
    <w:p w:rsidR="00482079" w:rsidRDefault="00482079" w:rsidP="00482079">
      <w:pPr>
        <w:widowControl/>
        <w:snapToGrid w:val="0"/>
        <w:spacing w:before="19" w:line="360" w:lineRule="auto"/>
        <w:rPr>
          <w:rFonts w:ascii="宋体" w:hAnsi="宋体"/>
          <w:bCs/>
          <w:sz w:val="24"/>
        </w:rPr>
      </w:pPr>
      <w:r>
        <w:rPr>
          <w:rFonts w:ascii="宋体" w:hAnsi="宋体" w:hint="eastAsia"/>
          <w:bCs/>
          <w:sz w:val="24"/>
        </w:rPr>
        <w:t>上述合同文件内容互为补充，如有不明确，由甲方负责解释。</w:t>
      </w:r>
    </w:p>
    <w:p w:rsidR="00482079" w:rsidRDefault="00482079" w:rsidP="00482079">
      <w:pPr>
        <w:widowControl/>
        <w:snapToGrid w:val="0"/>
        <w:spacing w:before="19" w:line="360" w:lineRule="auto"/>
        <w:ind w:firstLine="555"/>
        <w:rPr>
          <w:rFonts w:ascii="宋体" w:hAnsi="宋体"/>
          <w:b/>
          <w:bCs/>
          <w:sz w:val="24"/>
        </w:rPr>
      </w:pPr>
      <w:r>
        <w:rPr>
          <w:rFonts w:ascii="宋体" w:hAnsi="宋体" w:hint="eastAsia"/>
          <w:b/>
          <w:bCs/>
          <w:sz w:val="24"/>
        </w:rPr>
        <w:t>十、合同备案</w:t>
      </w:r>
    </w:p>
    <w:p w:rsidR="00482079" w:rsidRDefault="00482079" w:rsidP="00482079">
      <w:pPr>
        <w:widowControl/>
        <w:snapToGrid w:val="0"/>
        <w:spacing w:before="19" w:line="360" w:lineRule="auto"/>
        <w:ind w:firstLineChars="200" w:firstLine="480"/>
        <w:rPr>
          <w:rFonts w:ascii="宋体" w:hAnsi="宋体"/>
          <w:bCs/>
          <w:sz w:val="24"/>
        </w:rPr>
      </w:pPr>
      <w:r>
        <w:rPr>
          <w:rFonts w:ascii="宋体" w:hAnsi="宋体" w:hint="eastAsia"/>
          <w:bCs/>
          <w:sz w:val="24"/>
        </w:rPr>
        <w:t>本合同一式叁份，中文书写。甲乙双方及甲方使用部门各执一份。</w:t>
      </w:r>
    </w:p>
    <w:p w:rsidR="00482079" w:rsidRDefault="00482079" w:rsidP="00482079">
      <w:pPr>
        <w:widowControl/>
        <w:snapToGrid w:val="0"/>
        <w:spacing w:before="19" w:line="360" w:lineRule="auto"/>
        <w:ind w:firstLineChars="200" w:firstLine="480"/>
        <w:rPr>
          <w:rFonts w:ascii="宋体" w:hAnsi="宋体"/>
          <w:bCs/>
          <w:sz w:val="24"/>
        </w:rPr>
      </w:pPr>
    </w:p>
    <w:p w:rsidR="00482079" w:rsidRDefault="00482079" w:rsidP="00482079">
      <w:pPr>
        <w:widowControl/>
        <w:snapToGrid w:val="0"/>
        <w:spacing w:before="19" w:line="360" w:lineRule="auto"/>
        <w:ind w:firstLineChars="200" w:firstLine="480"/>
        <w:rPr>
          <w:rFonts w:ascii="宋体" w:hAnsi="宋体"/>
          <w:bCs/>
          <w:sz w:val="24"/>
        </w:rPr>
      </w:pPr>
    </w:p>
    <w:p w:rsidR="00482079" w:rsidRDefault="00482079" w:rsidP="00482079">
      <w:pPr>
        <w:widowControl/>
        <w:snapToGrid w:val="0"/>
        <w:spacing w:before="19" w:line="360" w:lineRule="auto"/>
        <w:rPr>
          <w:rFonts w:ascii="宋体" w:hAnsi="宋体"/>
          <w:b/>
          <w:sz w:val="24"/>
          <w:u w:val="single"/>
        </w:rPr>
      </w:pPr>
      <w:r>
        <w:rPr>
          <w:rFonts w:ascii="宋体" w:hAnsi="宋体" w:hint="eastAsia"/>
          <w:b/>
          <w:sz w:val="24"/>
        </w:rPr>
        <w:t>甲方：</w:t>
      </w:r>
      <w:bookmarkStart w:id="55" w:name="purchase_name_one"/>
      <w:bookmarkStart w:id="56" w:name="purchase_one_start"/>
      <w:bookmarkEnd w:id="55"/>
      <w:bookmarkEnd w:id="56"/>
      <w:r>
        <w:rPr>
          <w:rFonts w:ascii="宋体" w:hAnsi="宋体" w:hint="eastAsia"/>
          <w:b/>
          <w:sz w:val="24"/>
        </w:rPr>
        <w:t>江苏开放大学</w:t>
      </w:r>
      <w:bookmarkStart w:id="57" w:name="purchase_one_end"/>
      <w:bookmarkEnd w:id="57"/>
      <w:r>
        <w:rPr>
          <w:rFonts w:ascii="宋体" w:hAnsi="宋体" w:hint="eastAsia"/>
          <w:b/>
          <w:sz w:val="24"/>
        </w:rPr>
        <w:t>（盖章）</w:t>
      </w:r>
    </w:p>
    <w:p w:rsidR="00482079" w:rsidRDefault="00482079" w:rsidP="00482079">
      <w:pPr>
        <w:widowControl/>
        <w:snapToGrid w:val="0"/>
        <w:spacing w:before="19" w:line="360" w:lineRule="auto"/>
        <w:rPr>
          <w:rFonts w:ascii="宋体" w:hAnsi="宋体"/>
          <w:sz w:val="24"/>
          <w:u w:val="single"/>
        </w:rPr>
      </w:pPr>
      <w:r>
        <w:rPr>
          <w:rFonts w:ascii="宋体" w:hAnsi="宋体" w:hint="eastAsia"/>
          <w:sz w:val="24"/>
        </w:rPr>
        <w:t>地址：</w:t>
      </w:r>
      <w:r>
        <w:rPr>
          <w:rFonts w:ascii="宋体" w:hAnsi="宋体" w:hint="eastAsia"/>
          <w:sz w:val="24"/>
          <w:u w:val="single"/>
        </w:rPr>
        <w:t>江东北路399号</w:t>
      </w:r>
      <w:r>
        <w:rPr>
          <w:rFonts w:ascii="宋体" w:hAnsi="宋体" w:hint="eastAsia"/>
          <w:sz w:val="24"/>
        </w:rPr>
        <w:t>法定（授权）代表人：</w:t>
      </w:r>
    </w:p>
    <w:p w:rsidR="00482079" w:rsidRDefault="00482079" w:rsidP="00482079">
      <w:pPr>
        <w:widowControl/>
        <w:snapToGrid w:val="0"/>
        <w:spacing w:before="19" w:line="360" w:lineRule="auto"/>
        <w:ind w:firstLineChars="1400" w:firstLine="3360"/>
        <w:rPr>
          <w:rFonts w:ascii="宋体" w:hAnsi="宋体"/>
          <w:sz w:val="24"/>
        </w:rPr>
      </w:pPr>
      <w:r>
        <w:rPr>
          <w:rFonts w:ascii="宋体" w:hAnsi="宋体" w:hint="eastAsia"/>
          <w:sz w:val="24"/>
        </w:rPr>
        <w:t>二</w:t>
      </w:r>
      <w:r>
        <w:rPr>
          <w:rFonts w:ascii="宋体" w:hAnsi="宋体" w:cs="宋体" w:hint="eastAsia"/>
          <w:sz w:val="24"/>
        </w:rPr>
        <w:t>〇一</w:t>
      </w:r>
      <w:r>
        <w:rPr>
          <w:rFonts w:ascii="宋体" w:hAnsi="宋体" w:cs="仿宋_GB2312" w:hint="eastAsia"/>
          <w:sz w:val="24"/>
        </w:rPr>
        <w:t>年</w:t>
      </w:r>
      <w:r>
        <w:rPr>
          <w:rFonts w:ascii="宋体" w:hAnsi="宋体" w:hint="eastAsia"/>
          <w:sz w:val="24"/>
        </w:rPr>
        <w:t>月日</w:t>
      </w:r>
    </w:p>
    <w:p w:rsidR="00482079" w:rsidRDefault="00482079" w:rsidP="00482079">
      <w:pPr>
        <w:widowControl/>
        <w:snapToGrid w:val="0"/>
        <w:spacing w:before="19" w:line="360" w:lineRule="auto"/>
        <w:rPr>
          <w:rFonts w:ascii="宋体" w:hAnsi="宋体"/>
          <w:sz w:val="24"/>
        </w:rPr>
      </w:pPr>
      <w:r>
        <w:rPr>
          <w:rFonts w:ascii="宋体" w:hAnsi="宋体" w:hint="eastAsia"/>
          <w:b/>
          <w:sz w:val="24"/>
        </w:rPr>
        <w:t>乙方：</w:t>
      </w:r>
      <w:bookmarkStart w:id="58" w:name="suppliers_name_one"/>
      <w:bookmarkEnd w:id="58"/>
      <w:r>
        <w:rPr>
          <w:rFonts w:ascii="宋体" w:hAnsi="宋体" w:hint="eastAsia"/>
          <w:b/>
          <w:sz w:val="24"/>
        </w:rPr>
        <w:t>（盖章）</w:t>
      </w:r>
    </w:p>
    <w:p w:rsidR="00482079" w:rsidRDefault="00482079" w:rsidP="00482079">
      <w:pPr>
        <w:widowControl/>
        <w:snapToGrid w:val="0"/>
        <w:spacing w:before="19" w:line="360" w:lineRule="auto"/>
        <w:rPr>
          <w:rFonts w:ascii="宋体" w:hAnsi="宋体"/>
          <w:sz w:val="24"/>
        </w:rPr>
      </w:pPr>
      <w:r>
        <w:rPr>
          <w:rFonts w:ascii="宋体" w:hAnsi="宋体" w:hint="eastAsia"/>
          <w:sz w:val="24"/>
        </w:rPr>
        <w:t>地址：法定（授权）代表人：</w:t>
      </w:r>
    </w:p>
    <w:p w:rsidR="00482079" w:rsidRDefault="00482079" w:rsidP="00482079">
      <w:pPr>
        <w:widowControl/>
        <w:snapToGrid w:val="0"/>
        <w:spacing w:before="19" w:line="360" w:lineRule="auto"/>
        <w:ind w:firstLineChars="1400" w:firstLine="3360"/>
        <w:rPr>
          <w:rFonts w:ascii="宋体" w:hAnsi="宋体"/>
          <w:sz w:val="24"/>
        </w:rPr>
      </w:pPr>
      <w:r>
        <w:rPr>
          <w:rFonts w:ascii="宋体" w:hAnsi="宋体" w:hint="eastAsia"/>
          <w:sz w:val="24"/>
        </w:rPr>
        <w:t>二</w:t>
      </w:r>
      <w:r>
        <w:rPr>
          <w:rFonts w:ascii="宋体" w:hAnsi="宋体" w:cs="宋体" w:hint="eastAsia"/>
          <w:sz w:val="24"/>
        </w:rPr>
        <w:t>〇一</w:t>
      </w:r>
      <w:r>
        <w:rPr>
          <w:rFonts w:ascii="宋体" w:hAnsi="宋体" w:cs="仿宋_GB2312" w:hint="eastAsia"/>
          <w:sz w:val="24"/>
        </w:rPr>
        <w:t>年</w:t>
      </w:r>
      <w:r>
        <w:rPr>
          <w:rFonts w:ascii="宋体" w:hAnsi="宋体" w:hint="eastAsia"/>
          <w:sz w:val="24"/>
        </w:rPr>
        <w:t>月日</w:t>
      </w:r>
    </w:p>
    <w:p w:rsidR="00482079" w:rsidRDefault="00482079" w:rsidP="00482079">
      <w:pPr>
        <w:widowControl/>
        <w:snapToGrid w:val="0"/>
        <w:spacing w:before="19" w:line="360" w:lineRule="auto"/>
        <w:rPr>
          <w:rFonts w:ascii="宋体" w:hAnsi="宋体"/>
          <w:sz w:val="24"/>
        </w:rPr>
      </w:pPr>
      <w:r>
        <w:rPr>
          <w:rFonts w:ascii="宋体" w:hAnsi="宋体" w:hint="eastAsia"/>
          <w:sz w:val="24"/>
        </w:rPr>
        <w:t>户名：</w:t>
      </w:r>
    </w:p>
    <w:p w:rsidR="00482079" w:rsidRDefault="00482079" w:rsidP="00482079">
      <w:pPr>
        <w:widowControl/>
        <w:snapToGrid w:val="0"/>
        <w:spacing w:before="19" w:line="360" w:lineRule="auto"/>
        <w:rPr>
          <w:rFonts w:ascii="宋体" w:hAnsi="宋体"/>
          <w:sz w:val="24"/>
        </w:rPr>
      </w:pPr>
      <w:r>
        <w:rPr>
          <w:rFonts w:ascii="宋体" w:hAnsi="宋体" w:hint="eastAsia"/>
          <w:sz w:val="24"/>
        </w:rPr>
        <w:t>开户银行：</w:t>
      </w:r>
    </w:p>
    <w:p w:rsidR="00482079" w:rsidRDefault="00482079" w:rsidP="00482079">
      <w:pPr>
        <w:widowControl/>
        <w:snapToGrid w:val="0"/>
        <w:spacing w:before="19" w:line="360" w:lineRule="auto"/>
        <w:rPr>
          <w:rFonts w:ascii="宋体" w:hAnsi="宋体"/>
          <w:sz w:val="24"/>
        </w:rPr>
      </w:pPr>
      <w:proofErr w:type="gramStart"/>
      <w:r>
        <w:rPr>
          <w:rFonts w:ascii="宋体" w:hAnsi="宋体" w:hint="eastAsia"/>
          <w:sz w:val="24"/>
        </w:rPr>
        <w:t>帐号</w:t>
      </w:r>
      <w:proofErr w:type="gramEnd"/>
      <w:r>
        <w:rPr>
          <w:rFonts w:ascii="宋体" w:hAnsi="宋体" w:hint="eastAsia"/>
          <w:sz w:val="24"/>
        </w:rPr>
        <w:t>：</w:t>
      </w:r>
    </w:p>
    <w:p w:rsidR="00482079" w:rsidRDefault="00482079" w:rsidP="00482079">
      <w:pPr>
        <w:widowControl/>
        <w:snapToGrid w:val="0"/>
        <w:spacing w:before="19" w:line="360" w:lineRule="auto"/>
        <w:ind w:firstLineChars="1400" w:firstLine="3360"/>
        <w:rPr>
          <w:rFonts w:ascii="宋体" w:hAnsi="宋体"/>
          <w:color w:val="FF0000"/>
          <w:sz w:val="24"/>
          <w:u w:val="single"/>
        </w:rPr>
      </w:pPr>
    </w:p>
    <w:p w:rsidR="00482079" w:rsidRDefault="00482079" w:rsidP="00482079">
      <w:pPr>
        <w:pStyle w:val="ac"/>
        <w:spacing w:line="360" w:lineRule="auto"/>
        <w:rPr>
          <w:rFonts w:ascii="Times New Roman" w:hAnsi="Times New Roman"/>
          <w:szCs w:val="21"/>
        </w:rPr>
        <w:sectPr w:rsidR="00482079">
          <w:pgSz w:w="11906" w:h="16838"/>
          <w:pgMar w:top="1440" w:right="1080" w:bottom="1440" w:left="1080" w:header="850" w:footer="850" w:gutter="0"/>
          <w:cols w:space="720"/>
          <w:docGrid w:type="lines" w:linePitch="312"/>
        </w:sectPr>
      </w:pPr>
    </w:p>
    <w:p w:rsidR="00482079" w:rsidRDefault="00482079" w:rsidP="00482079">
      <w:pPr>
        <w:pStyle w:val="3"/>
        <w:jc w:val="center"/>
        <w:rPr>
          <w:rFonts w:ascii="Times New Roman" w:eastAsia="楷体" w:hAnsi="Times New Roman"/>
        </w:rPr>
      </w:pPr>
      <w:bookmarkStart w:id="59" w:name="_Toc455914619"/>
      <w:r>
        <w:rPr>
          <w:rFonts w:ascii="Times New Roman" w:eastAsia="楷体" w:hAnsi="Times New Roman"/>
          <w:sz w:val="44"/>
        </w:rPr>
        <w:lastRenderedPageBreak/>
        <w:t>第</w:t>
      </w:r>
      <w:r>
        <w:rPr>
          <w:rFonts w:ascii="Times New Roman" w:eastAsia="楷体" w:hAnsi="Times New Roman" w:hint="eastAsia"/>
          <w:sz w:val="44"/>
        </w:rPr>
        <w:t>五</w:t>
      </w:r>
      <w:r>
        <w:rPr>
          <w:rFonts w:ascii="Times New Roman" w:eastAsia="楷体" w:hAnsi="Times New Roman"/>
          <w:sz w:val="44"/>
        </w:rPr>
        <w:t>部分投标文件格式</w:t>
      </w:r>
      <w:bookmarkEnd w:id="59"/>
    </w:p>
    <w:p w:rsidR="00482079" w:rsidRDefault="00482079" w:rsidP="00482079">
      <w:pPr>
        <w:pStyle w:val="ac"/>
        <w:rPr>
          <w:rFonts w:hAnsi="宋体"/>
          <w:szCs w:val="21"/>
        </w:rPr>
      </w:pPr>
      <w:r>
        <w:rPr>
          <w:rFonts w:hAnsi="宋体"/>
          <w:b/>
          <w:bCs/>
          <w:noProof/>
          <w:szCs w:val="21"/>
        </w:rPr>
        <mc:AlternateContent>
          <mc:Choice Requires="wps">
            <w:drawing>
              <wp:anchor distT="0" distB="0" distL="114300" distR="114300" simplePos="0" relativeHeight="251659264" behindDoc="0" locked="0" layoutInCell="1" allowOverlap="1">
                <wp:simplePos x="0" y="0"/>
                <wp:positionH relativeFrom="column">
                  <wp:posOffset>5060315</wp:posOffset>
                </wp:positionH>
                <wp:positionV relativeFrom="paragraph">
                  <wp:posOffset>720725</wp:posOffset>
                </wp:positionV>
                <wp:extent cx="808990" cy="396240"/>
                <wp:effectExtent l="0" t="0" r="10160" b="2286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396240"/>
                        </a:xfrm>
                        <a:prstGeom prst="rect">
                          <a:avLst/>
                        </a:prstGeom>
                        <a:solidFill>
                          <a:srgbClr val="FFFFFF"/>
                        </a:solidFill>
                        <a:ln w="9525">
                          <a:solidFill>
                            <a:srgbClr val="000000"/>
                          </a:solidFill>
                          <a:miter lim="800000"/>
                        </a:ln>
                      </wps:spPr>
                      <wps:txbx>
                        <w:txbxContent>
                          <w:p w:rsidR="00CF314B" w:rsidRDefault="00CF314B" w:rsidP="00482079">
                            <w:pPr>
                              <w:jc w:val="center"/>
                              <w:rPr>
                                <w:sz w:val="40"/>
                              </w:rPr>
                            </w:pPr>
                            <w:r>
                              <w:rPr>
                                <w:rFonts w:hint="eastAsia"/>
                                <w:sz w:val="40"/>
                              </w:rPr>
                              <w:t>正本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98.45pt;margin-top:56.75pt;width:63.7pt;height:3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">
                <v:textbox>
                  <w:txbxContent>
                    <w:p w:rsidR="00CF314B" w:rsidRDefault="00CF314B" w:rsidP="00482079">
                      <w:pPr>
                        <w:jc w:val="center"/>
                        <w:rPr>
                          <w:sz w:val="40"/>
                        </w:rPr>
                      </w:pPr>
                      <w:r>
                        <w:rPr>
                          <w:rFonts w:hint="eastAsia"/>
                          <w:sz w:val="40"/>
                        </w:rPr>
                        <w:t>正本</w:t>
                      </w:r>
                    </w:p>
                  </w:txbxContent>
                </v:textbox>
              </v:shape>
            </w:pict>
          </mc:Fallback>
        </mc:AlternateContent>
      </w:r>
      <w:r>
        <w:rPr>
          <w:rFonts w:hAnsi="宋体"/>
          <w:szCs w:val="21"/>
        </w:rPr>
        <w:t>(请按照以下文件的要求格式、内容，顺序制作投标文件，并请编制目录及页码，否则可能将影响对投标文件的评价。)</w:t>
      </w:r>
    </w:p>
    <w:p w:rsidR="00482079" w:rsidRDefault="00482079" w:rsidP="00482079">
      <w:pPr>
        <w:pStyle w:val="ac"/>
        <w:rPr>
          <w:rFonts w:hAnsi="宋体"/>
          <w:b/>
          <w:bCs/>
          <w:szCs w:val="21"/>
        </w:rPr>
      </w:pPr>
    </w:p>
    <w:p w:rsidR="00482079" w:rsidRDefault="00482079" w:rsidP="00482079">
      <w:pPr>
        <w:pStyle w:val="ac"/>
        <w:jc w:val="center"/>
        <w:rPr>
          <w:rFonts w:hAnsi="宋体"/>
          <w:sz w:val="84"/>
          <w:szCs w:val="84"/>
        </w:rPr>
      </w:pPr>
    </w:p>
    <w:p w:rsidR="00482079" w:rsidRDefault="00482079" w:rsidP="00482079">
      <w:pPr>
        <w:pStyle w:val="ac"/>
        <w:jc w:val="center"/>
        <w:rPr>
          <w:rFonts w:hAnsi="宋体"/>
          <w:sz w:val="84"/>
          <w:szCs w:val="84"/>
        </w:rPr>
      </w:pPr>
      <w:r>
        <w:rPr>
          <w:rFonts w:hAnsi="宋体"/>
          <w:sz w:val="84"/>
          <w:szCs w:val="84"/>
        </w:rPr>
        <w:t>投标文件</w:t>
      </w:r>
    </w:p>
    <w:p w:rsidR="00482079" w:rsidRDefault="00482079" w:rsidP="00482079">
      <w:pPr>
        <w:pStyle w:val="ac"/>
        <w:rPr>
          <w:rFonts w:hAnsi="宋体"/>
          <w:b/>
          <w:bCs/>
          <w:szCs w:val="21"/>
        </w:rPr>
      </w:pPr>
    </w:p>
    <w:p w:rsidR="00482079" w:rsidRDefault="00482079" w:rsidP="00482079">
      <w:pPr>
        <w:pStyle w:val="ac"/>
        <w:rPr>
          <w:rFonts w:hAnsi="宋体"/>
          <w:b/>
          <w:bCs/>
          <w:szCs w:val="21"/>
        </w:rPr>
      </w:pPr>
    </w:p>
    <w:p w:rsidR="00482079" w:rsidRDefault="00482079" w:rsidP="00482079">
      <w:pPr>
        <w:pStyle w:val="ac"/>
        <w:rPr>
          <w:rFonts w:hAnsi="宋体"/>
          <w:b/>
          <w:bCs/>
          <w:szCs w:val="21"/>
        </w:rPr>
      </w:pPr>
    </w:p>
    <w:p w:rsidR="00482079" w:rsidRDefault="00482079" w:rsidP="00482079">
      <w:pPr>
        <w:pStyle w:val="ac"/>
        <w:rPr>
          <w:rFonts w:hAnsi="宋体"/>
          <w:b/>
          <w:bCs/>
          <w:szCs w:val="21"/>
        </w:rPr>
      </w:pPr>
    </w:p>
    <w:p w:rsidR="00482079" w:rsidRDefault="00482079" w:rsidP="00482079">
      <w:pPr>
        <w:pStyle w:val="ac"/>
        <w:ind w:firstLineChars="345" w:firstLine="1247"/>
        <w:rPr>
          <w:rFonts w:hAnsi="宋体"/>
          <w:sz w:val="36"/>
          <w:szCs w:val="36"/>
        </w:rPr>
      </w:pPr>
      <w:r>
        <w:rPr>
          <w:rFonts w:hAnsi="宋体"/>
          <w:b/>
          <w:bCs/>
          <w:sz w:val="36"/>
          <w:szCs w:val="36"/>
        </w:rPr>
        <w:t>项目编号:</w:t>
      </w:r>
      <w:r>
        <w:rPr>
          <w:rFonts w:hAnsi="宋体"/>
          <w:b/>
          <w:bCs/>
          <w:sz w:val="36"/>
          <w:szCs w:val="36"/>
          <w:u w:val="single"/>
        </w:rPr>
        <w:t xml:space="preserve">                           </w:t>
      </w:r>
    </w:p>
    <w:p w:rsidR="00482079" w:rsidRDefault="00482079" w:rsidP="00482079">
      <w:pPr>
        <w:spacing w:line="600" w:lineRule="exact"/>
        <w:ind w:firstLineChars="349" w:firstLine="1261"/>
        <w:rPr>
          <w:rFonts w:ascii="宋体" w:hAnsi="宋体"/>
          <w:b/>
          <w:bCs/>
          <w:sz w:val="36"/>
          <w:szCs w:val="36"/>
          <w:u w:val="single"/>
        </w:rPr>
      </w:pPr>
      <w:r>
        <w:rPr>
          <w:rFonts w:ascii="宋体" w:hAnsi="宋体"/>
          <w:b/>
          <w:bCs/>
          <w:sz w:val="36"/>
          <w:szCs w:val="36"/>
        </w:rPr>
        <w:t>项目名称：</w:t>
      </w:r>
      <w:r>
        <w:rPr>
          <w:rFonts w:ascii="宋体" w:hAnsi="宋体"/>
          <w:b/>
          <w:bCs/>
          <w:sz w:val="36"/>
          <w:szCs w:val="36"/>
          <w:u w:val="single"/>
        </w:rPr>
        <w:t xml:space="preserve">                          </w:t>
      </w:r>
    </w:p>
    <w:p w:rsidR="00482079" w:rsidRDefault="00482079" w:rsidP="00482079">
      <w:pPr>
        <w:spacing w:line="600" w:lineRule="exact"/>
        <w:ind w:firstLineChars="349" w:firstLine="1261"/>
        <w:rPr>
          <w:rFonts w:ascii="宋体" w:hAnsi="宋体"/>
          <w:b/>
          <w:bCs/>
          <w:sz w:val="36"/>
          <w:szCs w:val="36"/>
        </w:rPr>
      </w:pPr>
      <w:r>
        <w:rPr>
          <w:rFonts w:ascii="宋体" w:hAnsi="宋体"/>
          <w:b/>
          <w:bCs/>
          <w:sz w:val="36"/>
          <w:szCs w:val="36"/>
        </w:rPr>
        <w:t>投 标 人：</w:t>
      </w:r>
      <w:r>
        <w:rPr>
          <w:rFonts w:ascii="宋体" w:hAnsi="宋体"/>
          <w:b/>
          <w:bCs/>
          <w:sz w:val="36"/>
          <w:szCs w:val="36"/>
          <w:u w:val="single"/>
        </w:rPr>
        <w:t xml:space="preserve">                          </w:t>
      </w:r>
    </w:p>
    <w:p w:rsidR="00482079" w:rsidRDefault="00482079" w:rsidP="00482079">
      <w:pPr>
        <w:spacing w:line="600" w:lineRule="exact"/>
        <w:ind w:firstLineChars="349" w:firstLine="1261"/>
        <w:rPr>
          <w:rFonts w:ascii="宋体" w:hAnsi="宋体"/>
          <w:b/>
          <w:bCs/>
          <w:sz w:val="36"/>
          <w:szCs w:val="36"/>
          <w:u w:val="single"/>
        </w:rPr>
      </w:pPr>
      <w:r>
        <w:rPr>
          <w:rFonts w:ascii="宋体" w:hAnsi="宋体"/>
          <w:b/>
          <w:bCs/>
          <w:sz w:val="36"/>
          <w:szCs w:val="36"/>
        </w:rPr>
        <w:t>地    址：</w:t>
      </w:r>
      <w:r>
        <w:rPr>
          <w:rFonts w:ascii="宋体" w:hAnsi="宋体"/>
          <w:b/>
          <w:bCs/>
          <w:sz w:val="36"/>
          <w:szCs w:val="36"/>
          <w:u w:val="single"/>
        </w:rPr>
        <w:t xml:space="preserve">                          </w:t>
      </w:r>
    </w:p>
    <w:p w:rsidR="00482079" w:rsidRDefault="00482079" w:rsidP="00482079">
      <w:pPr>
        <w:spacing w:line="600" w:lineRule="exact"/>
        <w:ind w:firstLineChars="349" w:firstLine="1261"/>
        <w:rPr>
          <w:rFonts w:ascii="宋体" w:hAnsi="宋体"/>
          <w:b/>
          <w:bCs/>
          <w:sz w:val="36"/>
          <w:szCs w:val="36"/>
          <w:u w:val="single"/>
        </w:rPr>
      </w:pPr>
      <w:r>
        <w:rPr>
          <w:rFonts w:ascii="宋体" w:hAnsi="宋体"/>
          <w:b/>
          <w:bCs/>
          <w:sz w:val="36"/>
          <w:szCs w:val="36"/>
        </w:rPr>
        <w:t>电    话：</w:t>
      </w:r>
      <w:r>
        <w:rPr>
          <w:rFonts w:ascii="宋体" w:hAnsi="宋体"/>
          <w:b/>
          <w:bCs/>
          <w:sz w:val="36"/>
          <w:szCs w:val="36"/>
          <w:u w:val="single"/>
        </w:rPr>
        <w:t xml:space="preserve">                          </w:t>
      </w:r>
    </w:p>
    <w:p w:rsidR="00482079" w:rsidRDefault="00482079" w:rsidP="00482079">
      <w:pPr>
        <w:spacing w:line="600" w:lineRule="exact"/>
        <w:ind w:firstLineChars="349" w:firstLine="1261"/>
        <w:rPr>
          <w:rFonts w:ascii="宋体" w:hAnsi="宋体"/>
          <w:b/>
          <w:bCs/>
          <w:sz w:val="36"/>
          <w:szCs w:val="36"/>
          <w:u w:val="single"/>
        </w:rPr>
      </w:pPr>
      <w:r>
        <w:rPr>
          <w:rFonts w:ascii="宋体" w:hAnsi="宋体"/>
          <w:b/>
          <w:bCs/>
          <w:sz w:val="36"/>
          <w:szCs w:val="36"/>
        </w:rPr>
        <w:t>传    真：</w:t>
      </w:r>
      <w:r>
        <w:rPr>
          <w:rFonts w:ascii="宋体" w:hAnsi="宋体"/>
          <w:b/>
          <w:bCs/>
          <w:sz w:val="36"/>
          <w:szCs w:val="36"/>
          <w:u w:val="single"/>
        </w:rPr>
        <w:t xml:space="preserve">                          </w:t>
      </w:r>
    </w:p>
    <w:p w:rsidR="00482079" w:rsidRDefault="00482079" w:rsidP="00482079">
      <w:pPr>
        <w:spacing w:line="600" w:lineRule="exact"/>
        <w:ind w:firstLineChars="349" w:firstLine="1261"/>
        <w:rPr>
          <w:rFonts w:ascii="宋体" w:hAnsi="宋体"/>
          <w:b/>
          <w:bCs/>
          <w:sz w:val="36"/>
          <w:szCs w:val="36"/>
        </w:rPr>
      </w:pPr>
      <w:r>
        <w:rPr>
          <w:rFonts w:ascii="宋体" w:hAnsi="宋体"/>
          <w:b/>
          <w:bCs/>
          <w:sz w:val="36"/>
          <w:szCs w:val="36"/>
        </w:rPr>
        <w:t>授权代表：</w:t>
      </w:r>
      <w:r>
        <w:rPr>
          <w:rFonts w:ascii="宋体" w:hAnsi="宋体"/>
          <w:b/>
          <w:bCs/>
          <w:sz w:val="36"/>
          <w:szCs w:val="36"/>
          <w:u w:val="single"/>
        </w:rPr>
        <w:t xml:space="preserve">                          </w:t>
      </w:r>
    </w:p>
    <w:p w:rsidR="00482079" w:rsidRDefault="00482079" w:rsidP="00482079">
      <w:pPr>
        <w:spacing w:line="600" w:lineRule="exact"/>
        <w:ind w:firstLineChars="349" w:firstLine="1261"/>
        <w:rPr>
          <w:rFonts w:ascii="宋体" w:hAnsi="宋体"/>
          <w:b/>
          <w:bCs/>
          <w:sz w:val="36"/>
          <w:szCs w:val="36"/>
        </w:rPr>
      </w:pPr>
      <w:r>
        <w:rPr>
          <w:rFonts w:ascii="宋体" w:hAnsi="宋体"/>
          <w:b/>
          <w:bCs/>
          <w:sz w:val="36"/>
          <w:szCs w:val="36"/>
        </w:rPr>
        <w:t>手    机：</w:t>
      </w:r>
      <w:r>
        <w:rPr>
          <w:rFonts w:ascii="宋体" w:hAnsi="宋体"/>
          <w:b/>
          <w:bCs/>
          <w:sz w:val="36"/>
          <w:szCs w:val="36"/>
          <w:u w:val="single"/>
        </w:rPr>
        <w:t xml:space="preserve">                          </w:t>
      </w:r>
    </w:p>
    <w:p w:rsidR="00482079" w:rsidRDefault="00482079" w:rsidP="00482079">
      <w:pPr>
        <w:spacing w:line="600" w:lineRule="exact"/>
        <w:ind w:firstLineChars="349" w:firstLine="1261"/>
        <w:rPr>
          <w:rFonts w:ascii="宋体" w:hAnsi="宋体"/>
          <w:b/>
          <w:bCs/>
          <w:sz w:val="36"/>
          <w:szCs w:val="36"/>
          <w:u w:val="single"/>
          <w:lang w:val="pt-BR"/>
        </w:rPr>
      </w:pPr>
      <w:proofErr w:type="gramStart"/>
      <w:r>
        <w:rPr>
          <w:rFonts w:ascii="宋体" w:hAnsi="宋体"/>
          <w:b/>
          <w:bCs/>
          <w:sz w:val="36"/>
          <w:szCs w:val="36"/>
          <w:lang w:val="pt-BR"/>
        </w:rPr>
        <w:t>邮</w:t>
      </w:r>
      <w:proofErr w:type="gramEnd"/>
      <w:r>
        <w:rPr>
          <w:rFonts w:ascii="宋体" w:hAnsi="宋体"/>
          <w:b/>
          <w:bCs/>
          <w:sz w:val="36"/>
          <w:szCs w:val="36"/>
          <w:lang w:val="pt-BR"/>
        </w:rPr>
        <w:t xml:space="preserve">    箱：</w:t>
      </w:r>
      <w:r>
        <w:rPr>
          <w:rFonts w:ascii="宋体" w:hAnsi="宋体"/>
          <w:b/>
          <w:bCs/>
          <w:sz w:val="36"/>
          <w:szCs w:val="36"/>
          <w:u w:val="single"/>
          <w:lang w:val="pt-BR"/>
        </w:rPr>
        <w:t xml:space="preserve">                          </w:t>
      </w:r>
    </w:p>
    <w:p w:rsidR="00482079" w:rsidRDefault="00482079" w:rsidP="00482079">
      <w:pPr>
        <w:pStyle w:val="ac"/>
        <w:ind w:firstLineChars="595" w:firstLine="2142"/>
        <w:rPr>
          <w:rFonts w:hAnsi="宋体"/>
          <w:sz w:val="36"/>
          <w:szCs w:val="36"/>
          <w:lang w:val="pt-BR"/>
        </w:rPr>
      </w:pPr>
    </w:p>
    <w:p w:rsidR="00482079" w:rsidRDefault="00482079" w:rsidP="00482079">
      <w:pPr>
        <w:pStyle w:val="ac"/>
        <w:rPr>
          <w:rFonts w:hAnsi="宋体"/>
          <w:sz w:val="36"/>
          <w:szCs w:val="36"/>
          <w:lang w:val="pt-BR"/>
        </w:rPr>
      </w:pPr>
    </w:p>
    <w:p w:rsidR="00482079" w:rsidRDefault="00482079" w:rsidP="00482079">
      <w:pPr>
        <w:pStyle w:val="ac"/>
        <w:jc w:val="center"/>
        <w:rPr>
          <w:rFonts w:hAnsi="宋体"/>
          <w:b/>
          <w:sz w:val="36"/>
          <w:szCs w:val="36"/>
          <w:lang w:val="pt-BR"/>
        </w:rPr>
      </w:pPr>
      <w:r>
        <w:rPr>
          <w:rFonts w:hAnsi="宋体"/>
          <w:b/>
          <w:sz w:val="36"/>
          <w:szCs w:val="36"/>
        </w:rPr>
        <w:t>二</w:t>
      </w:r>
      <w:proofErr w:type="gramStart"/>
      <w:r>
        <w:rPr>
          <w:rFonts w:hAnsi="宋体" w:hint="eastAsia"/>
          <w:b/>
          <w:sz w:val="36"/>
          <w:szCs w:val="36"/>
        </w:rPr>
        <w:t>0</w:t>
      </w:r>
      <w:proofErr w:type="gramEnd"/>
      <w:r>
        <w:rPr>
          <w:rFonts w:hAnsi="宋体" w:hint="eastAsia"/>
          <w:b/>
          <w:sz w:val="36"/>
          <w:szCs w:val="36"/>
        </w:rPr>
        <w:t xml:space="preserve">️  </w:t>
      </w:r>
      <w:r>
        <w:rPr>
          <w:rFonts w:hAnsi="宋体"/>
          <w:b/>
          <w:sz w:val="36"/>
          <w:szCs w:val="36"/>
        </w:rPr>
        <w:t>年</w:t>
      </w:r>
      <w:r>
        <w:rPr>
          <w:rFonts w:hAnsi="宋体" w:hint="eastAsia"/>
          <w:b/>
          <w:sz w:val="36"/>
          <w:szCs w:val="36"/>
        </w:rPr>
        <w:t xml:space="preserve">   </w:t>
      </w:r>
      <w:r>
        <w:rPr>
          <w:rFonts w:hAnsi="宋体"/>
          <w:b/>
          <w:sz w:val="36"/>
          <w:szCs w:val="36"/>
        </w:rPr>
        <w:t>月</w:t>
      </w:r>
      <w:r>
        <w:rPr>
          <w:rFonts w:hAnsi="宋体" w:hint="eastAsia"/>
          <w:b/>
          <w:sz w:val="36"/>
          <w:szCs w:val="36"/>
        </w:rPr>
        <w:t xml:space="preserve">   </w:t>
      </w:r>
      <w:r>
        <w:rPr>
          <w:rFonts w:hAnsi="宋体"/>
          <w:b/>
          <w:sz w:val="36"/>
          <w:szCs w:val="36"/>
        </w:rPr>
        <w:t>日</w:t>
      </w:r>
    </w:p>
    <w:p w:rsidR="00482079" w:rsidRDefault="00482079" w:rsidP="00482079">
      <w:pPr>
        <w:spacing w:line="600" w:lineRule="exact"/>
        <w:rPr>
          <w:rFonts w:ascii="宋体" w:hAnsi="宋体"/>
          <w:b/>
          <w:bCs/>
          <w:szCs w:val="21"/>
          <w:lang w:val="pt-BR"/>
        </w:rPr>
      </w:pPr>
    </w:p>
    <w:p w:rsidR="00482079" w:rsidRDefault="00482079" w:rsidP="00482079">
      <w:pPr>
        <w:widowControl/>
        <w:spacing w:beforeLines="50" w:before="156" w:afterLines="50" w:after="156" w:line="360" w:lineRule="auto"/>
        <w:jc w:val="center"/>
        <w:rPr>
          <w:rFonts w:ascii="宋体" w:hAnsi="宋体"/>
          <w:b/>
          <w:sz w:val="36"/>
          <w:szCs w:val="36"/>
        </w:rPr>
      </w:pPr>
      <w:r>
        <w:rPr>
          <w:rFonts w:ascii="宋体" w:hAnsi="宋体"/>
          <w:szCs w:val="21"/>
          <w:lang w:val="pt-BR"/>
        </w:rPr>
        <w:br w:type="page"/>
      </w:r>
      <w:r>
        <w:rPr>
          <w:rFonts w:ascii="宋体" w:hAnsi="宋体"/>
          <w:sz w:val="36"/>
          <w:szCs w:val="36"/>
          <w:lang w:val="pt-BR"/>
        </w:rPr>
        <w:lastRenderedPageBreak/>
        <w:t>一、</w:t>
      </w:r>
      <w:r>
        <w:rPr>
          <w:rFonts w:ascii="宋体" w:hAnsi="宋体"/>
          <w:b/>
          <w:sz w:val="36"/>
          <w:szCs w:val="36"/>
        </w:rPr>
        <w:t>投标函</w:t>
      </w:r>
    </w:p>
    <w:p w:rsidR="00482079" w:rsidRDefault="00482079" w:rsidP="00482079">
      <w:pPr>
        <w:pStyle w:val="ac"/>
        <w:spacing w:afterLines="50" w:after="156" w:line="440" w:lineRule="exact"/>
        <w:jc w:val="left"/>
        <w:rPr>
          <w:rFonts w:hAnsi="宋体"/>
          <w:kern w:val="0"/>
          <w:szCs w:val="21"/>
        </w:rPr>
      </w:pPr>
      <w:r>
        <w:rPr>
          <w:rFonts w:hAnsi="宋体"/>
          <w:szCs w:val="21"/>
        </w:rPr>
        <w:t>致:</w:t>
      </w:r>
      <w:r>
        <w:rPr>
          <w:rFonts w:hAnsi="宋体" w:hint="eastAsia"/>
          <w:szCs w:val="21"/>
        </w:rPr>
        <w:t>江苏开放大学</w:t>
      </w:r>
      <w:r>
        <w:rPr>
          <w:rFonts w:hAnsi="宋体"/>
          <w:kern w:val="0"/>
          <w:szCs w:val="21"/>
        </w:rPr>
        <w:t>招投标</w:t>
      </w:r>
      <w:r>
        <w:rPr>
          <w:rFonts w:hAnsi="宋体" w:hint="eastAsia"/>
          <w:kern w:val="0"/>
          <w:szCs w:val="21"/>
        </w:rPr>
        <w:t>管理</w:t>
      </w:r>
      <w:r>
        <w:rPr>
          <w:rFonts w:hAnsi="宋体"/>
          <w:kern w:val="0"/>
          <w:szCs w:val="21"/>
        </w:rPr>
        <w:t>办公室</w:t>
      </w:r>
    </w:p>
    <w:p w:rsidR="00482079" w:rsidRDefault="00482079" w:rsidP="00482079">
      <w:pPr>
        <w:pStyle w:val="afc"/>
        <w:spacing w:before="0" w:after="0" w:line="420" w:lineRule="exact"/>
        <w:ind w:leftChars="57" w:left="2115" w:hangingChars="950" w:hanging="1995"/>
        <w:rPr>
          <w:rFonts w:ascii="宋体" w:hAnsi="宋体"/>
          <w:sz w:val="21"/>
          <w:szCs w:val="21"/>
        </w:rPr>
      </w:pPr>
      <w:r>
        <w:rPr>
          <w:rFonts w:ascii="宋体" w:hAnsi="宋体"/>
          <w:sz w:val="21"/>
          <w:szCs w:val="21"/>
        </w:rPr>
        <w:t>根据贵方项目编号</w:t>
      </w:r>
      <w:r>
        <w:rPr>
          <w:rFonts w:ascii="宋体" w:hAnsi="宋体"/>
          <w:sz w:val="21"/>
          <w:szCs w:val="21"/>
          <w:u w:val="single"/>
        </w:rPr>
        <w:t xml:space="preserve">            </w:t>
      </w:r>
      <w:r>
        <w:rPr>
          <w:rFonts w:ascii="宋体" w:hAnsi="宋体"/>
          <w:sz w:val="21"/>
          <w:szCs w:val="21"/>
        </w:rPr>
        <w:t>投标邀请，正式授权下述签字人</w:t>
      </w:r>
      <w:r>
        <w:rPr>
          <w:rFonts w:ascii="宋体" w:hAnsi="宋体"/>
          <w:sz w:val="21"/>
          <w:szCs w:val="21"/>
          <w:u w:val="single"/>
        </w:rPr>
        <w:t xml:space="preserve">          </w:t>
      </w:r>
      <w:r>
        <w:rPr>
          <w:rFonts w:ascii="宋体" w:hAnsi="宋体"/>
          <w:sz w:val="21"/>
          <w:szCs w:val="21"/>
        </w:rPr>
        <w:t>（姓名和职务）</w:t>
      </w:r>
    </w:p>
    <w:p w:rsidR="00482079" w:rsidRDefault="00482079" w:rsidP="00482079">
      <w:pPr>
        <w:pStyle w:val="afc"/>
        <w:spacing w:before="0" w:after="0" w:line="420" w:lineRule="exact"/>
        <w:ind w:leftChars="57" w:left="2115" w:hangingChars="950" w:hanging="1995"/>
        <w:rPr>
          <w:rFonts w:ascii="宋体" w:hAnsi="宋体"/>
          <w:sz w:val="21"/>
          <w:szCs w:val="21"/>
        </w:rPr>
      </w:pPr>
      <w:r>
        <w:rPr>
          <w:rFonts w:ascii="宋体" w:hAnsi="宋体"/>
          <w:sz w:val="21"/>
          <w:szCs w:val="21"/>
        </w:rPr>
        <w:t>代表</w:t>
      </w:r>
      <w:r>
        <w:rPr>
          <w:rFonts w:ascii="宋体" w:hAnsi="宋体"/>
          <w:sz w:val="21"/>
          <w:szCs w:val="21"/>
          <w:u w:val="single"/>
        </w:rPr>
        <w:t xml:space="preserve">                    </w:t>
      </w:r>
      <w:r>
        <w:rPr>
          <w:rFonts w:ascii="宋体" w:hAnsi="宋体"/>
          <w:sz w:val="21"/>
          <w:szCs w:val="21"/>
        </w:rPr>
        <w:t>（投标人单位名称），</w:t>
      </w:r>
      <w:r>
        <w:rPr>
          <w:rFonts w:ascii="宋体" w:hAnsi="宋体"/>
          <w:kern w:val="2"/>
          <w:sz w:val="21"/>
          <w:szCs w:val="21"/>
        </w:rPr>
        <w:t>全权处理本次项目投标的有关事宜。</w:t>
      </w:r>
    </w:p>
    <w:p w:rsidR="00482079" w:rsidRDefault="00482079" w:rsidP="00482079">
      <w:pPr>
        <w:pStyle w:val="ac"/>
        <w:spacing w:line="440" w:lineRule="exact"/>
        <w:ind w:firstLineChars="50" w:firstLine="105"/>
        <w:jc w:val="left"/>
        <w:rPr>
          <w:rFonts w:hAnsi="宋体"/>
          <w:szCs w:val="21"/>
        </w:rPr>
      </w:pPr>
      <w:r>
        <w:rPr>
          <w:rFonts w:hAnsi="宋体"/>
          <w:szCs w:val="21"/>
        </w:rPr>
        <w:t>据此函，签字</w:t>
      </w:r>
      <w:proofErr w:type="gramStart"/>
      <w:r>
        <w:rPr>
          <w:rFonts w:hAnsi="宋体"/>
          <w:szCs w:val="21"/>
        </w:rPr>
        <w:t>人兹宣布</w:t>
      </w:r>
      <w:proofErr w:type="gramEnd"/>
      <w:r>
        <w:rPr>
          <w:rFonts w:hAnsi="宋体"/>
          <w:szCs w:val="21"/>
          <w:lang w:val="zh-CN"/>
        </w:rPr>
        <w:t>同意如下</w:t>
      </w:r>
      <w:r>
        <w:rPr>
          <w:rFonts w:hAnsi="宋体"/>
          <w:szCs w:val="21"/>
        </w:rPr>
        <w:t>：</w:t>
      </w:r>
    </w:p>
    <w:p w:rsidR="00482079" w:rsidRDefault="00482079" w:rsidP="00482079">
      <w:pPr>
        <w:tabs>
          <w:tab w:val="left" w:pos="7560"/>
        </w:tabs>
        <w:spacing w:line="440" w:lineRule="exact"/>
        <w:ind w:leftChars="-171" w:left="-359" w:firstLineChars="150" w:firstLine="315"/>
        <w:jc w:val="left"/>
        <w:rPr>
          <w:rFonts w:ascii="宋体" w:hAnsi="宋体"/>
          <w:szCs w:val="21"/>
        </w:rPr>
      </w:pPr>
      <w:r>
        <w:rPr>
          <w:rFonts w:ascii="宋体" w:hAnsi="宋体"/>
          <w:szCs w:val="21"/>
        </w:rPr>
        <w:t>（1）我们接受招标文件的所有的条款和规定。</w:t>
      </w:r>
    </w:p>
    <w:p w:rsidR="00482079" w:rsidRDefault="00482079" w:rsidP="00482079">
      <w:pPr>
        <w:tabs>
          <w:tab w:val="left" w:pos="7560"/>
        </w:tabs>
        <w:spacing w:line="440" w:lineRule="exact"/>
        <w:ind w:leftChars="-171" w:left="-359" w:firstLineChars="150" w:firstLine="315"/>
        <w:jc w:val="left"/>
        <w:rPr>
          <w:rFonts w:ascii="宋体" w:hAnsi="宋体"/>
          <w:szCs w:val="21"/>
        </w:rPr>
      </w:pPr>
      <w:r>
        <w:rPr>
          <w:rFonts w:ascii="宋体" w:hAnsi="宋体"/>
          <w:szCs w:val="21"/>
        </w:rPr>
        <w:t>（2）我们完全理解贵方不一定将合同授予最低报价的投标人，并有权拒绝所有的投标。同时也理解你们不承担我们本次投标的费用。</w:t>
      </w:r>
    </w:p>
    <w:p w:rsidR="00482079" w:rsidRDefault="00482079" w:rsidP="00482079">
      <w:pPr>
        <w:pStyle w:val="afc"/>
        <w:spacing w:before="0" w:after="0" w:line="440" w:lineRule="exact"/>
        <w:ind w:leftChars="-171" w:left="-359" w:firstLineChars="150" w:firstLine="315"/>
        <w:rPr>
          <w:rFonts w:ascii="宋体" w:hAnsi="宋体"/>
          <w:kern w:val="2"/>
          <w:sz w:val="21"/>
          <w:szCs w:val="21"/>
        </w:rPr>
      </w:pPr>
      <w:r>
        <w:rPr>
          <w:rFonts w:ascii="宋体" w:hAnsi="宋体"/>
          <w:sz w:val="21"/>
          <w:szCs w:val="21"/>
        </w:rPr>
        <w:t>（3）我们已详细审核全部招标文件及其有效补充文件（如果有），我们知道必须放弃提出含糊不清或误解的问题的权利。</w:t>
      </w:r>
    </w:p>
    <w:p w:rsidR="00482079" w:rsidRDefault="00482079" w:rsidP="00482079">
      <w:pPr>
        <w:pStyle w:val="ac"/>
        <w:spacing w:line="440" w:lineRule="exact"/>
        <w:ind w:leftChars="-171" w:left="-359" w:firstLineChars="150" w:firstLine="315"/>
        <w:jc w:val="left"/>
        <w:rPr>
          <w:rFonts w:hAnsi="宋体"/>
          <w:szCs w:val="21"/>
        </w:rPr>
      </w:pPr>
      <w:r>
        <w:rPr>
          <w:rFonts w:hAnsi="宋体"/>
          <w:szCs w:val="21"/>
        </w:rPr>
        <w:t>（4）我们同意按照招标文件 “投标人须知”的规定，本投标文件的有效期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rsidR="00482079" w:rsidRDefault="00482079" w:rsidP="00482079">
      <w:pPr>
        <w:snapToGrid w:val="0"/>
        <w:spacing w:line="440" w:lineRule="exact"/>
        <w:ind w:leftChars="-171" w:left="-359" w:firstLineChars="150" w:firstLine="315"/>
        <w:jc w:val="left"/>
        <w:rPr>
          <w:rFonts w:ascii="宋体" w:hAnsi="宋体"/>
          <w:szCs w:val="21"/>
        </w:rPr>
      </w:pPr>
      <w:r>
        <w:rPr>
          <w:rFonts w:ascii="宋体" w:hAnsi="宋体"/>
          <w:szCs w:val="21"/>
        </w:rPr>
        <w:t>（5）我们同意向贵方提供贵方可能要求的与投标有关的任何证据或资料。</w:t>
      </w:r>
    </w:p>
    <w:p w:rsidR="00482079" w:rsidRDefault="00482079" w:rsidP="00482079">
      <w:pPr>
        <w:pStyle w:val="ac"/>
        <w:spacing w:line="440" w:lineRule="exact"/>
        <w:ind w:leftChars="-171" w:left="-359" w:firstLineChars="150" w:firstLine="315"/>
        <w:jc w:val="left"/>
        <w:rPr>
          <w:rFonts w:hAnsi="宋体"/>
          <w:szCs w:val="21"/>
        </w:rPr>
      </w:pPr>
      <w:r>
        <w:rPr>
          <w:rFonts w:hAnsi="宋体"/>
          <w:szCs w:val="21"/>
        </w:rPr>
        <w:t>（6）一旦我方中标，我方将根据招标文件的规定，严格履行合同的责任和义务，并保证按规定的时间交货、完成项目的施工、调试、交付买方验收、使用。否则我们的履约保证金将被贵方没收。</w:t>
      </w:r>
    </w:p>
    <w:p w:rsidR="00482079" w:rsidRDefault="00482079" w:rsidP="00482079">
      <w:pPr>
        <w:spacing w:line="440" w:lineRule="exact"/>
        <w:ind w:leftChars="-171" w:left="-359" w:firstLineChars="150" w:firstLine="315"/>
        <w:jc w:val="left"/>
        <w:rPr>
          <w:rFonts w:ascii="宋体" w:hAnsi="宋体"/>
          <w:szCs w:val="21"/>
        </w:rPr>
      </w:pPr>
      <w:r>
        <w:rPr>
          <w:rFonts w:ascii="宋体" w:hAnsi="宋体"/>
          <w:szCs w:val="21"/>
        </w:rPr>
        <w:t>（7）我们保证按合同要求供应原厂正宗货品，如有假冒伪劣，愿意接受贵方按合同规定的一切处罚。</w:t>
      </w:r>
    </w:p>
    <w:p w:rsidR="00482079" w:rsidRDefault="00482079" w:rsidP="00482079">
      <w:pPr>
        <w:spacing w:line="440" w:lineRule="exact"/>
        <w:ind w:leftChars="-171" w:left="-359" w:firstLineChars="150" w:firstLine="315"/>
        <w:jc w:val="left"/>
        <w:rPr>
          <w:rFonts w:ascii="宋体" w:hAnsi="宋体"/>
          <w:szCs w:val="21"/>
        </w:rPr>
      </w:pPr>
    </w:p>
    <w:p w:rsidR="00482079" w:rsidRDefault="00482079" w:rsidP="00482079">
      <w:pPr>
        <w:pStyle w:val="ac"/>
        <w:spacing w:line="440" w:lineRule="exact"/>
        <w:ind w:firstLineChars="1850" w:firstLine="3885"/>
        <w:rPr>
          <w:rFonts w:hAnsi="宋体"/>
          <w:szCs w:val="21"/>
          <w:u w:val="single"/>
        </w:rPr>
      </w:pPr>
      <w:r>
        <w:rPr>
          <w:rFonts w:hAnsi="宋体"/>
          <w:szCs w:val="21"/>
        </w:rPr>
        <w:t>投标人名称:</w:t>
      </w:r>
      <w:r>
        <w:rPr>
          <w:rFonts w:hAnsi="宋体"/>
          <w:szCs w:val="21"/>
          <w:u w:val="single"/>
        </w:rPr>
        <w:t xml:space="preserve">                     （公章）</w:t>
      </w:r>
    </w:p>
    <w:p w:rsidR="00482079" w:rsidRDefault="00482079" w:rsidP="00482079">
      <w:pPr>
        <w:snapToGrid w:val="0"/>
        <w:spacing w:line="440" w:lineRule="exact"/>
        <w:ind w:firstLineChars="1850" w:firstLine="3885"/>
        <w:rPr>
          <w:rFonts w:ascii="宋体" w:hAnsi="宋体"/>
          <w:szCs w:val="21"/>
          <w:u w:val="single"/>
        </w:rPr>
      </w:pPr>
      <w:r>
        <w:rPr>
          <w:rFonts w:ascii="宋体" w:hAnsi="宋体"/>
          <w:szCs w:val="21"/>
        </w:rPr>
        <w:t>地址:</w:t>
      </w:r>
      <w:r>
        <w:rPr>
          <w:rFonts w:ascii="宋体" w:hAnsi="宋体"/>
          <w:szCs w:val="21"/>
          <w:u w:val="single"/>
        </w:rPr>
        <w:t xml:space="preserve">                                   </w:t>
      </w:r>
    </w:p>
    <w:p w:rsidR="00482079" w:rsidRDefault="00482079" w:rsidP="00482079">
      <w:pPr>
        <w:snapToGrid w:val="0"/>
        <w:spacing w:line="440" w:lineRule="exact"/>
        <w:ind w:firstLineChars="1850" w:firstLine="3885"/>
        <w:rPr>
          <w:rFonts w:ascii="宋体" w:hAnsi="宋体"/>
          <w:szCs w:val="21"/>
          <w:u w:val="single"/>
        </w:rPr>
      </w:pPr>
      <w:r>
        <w:rPr>
          <w:rFonts w:ascii="宋体" w:hAnsi="宋体"/>
          <w:szCs w:val="21"/>
        </w:rPr>
        <w:t>电话:</w:t>
      </w:r>
      <w:r>
        <w:rPr>
          <w:rFonts w:ascii="宋体" w:hAnsi="宋体"/>
          <w:szCs w:val="21"/>
          <w:u w:val="single"/>
        </w:rPr>
        <w:t xml:space="preserve">                                   </w:t>
      </w:r>
    </w:p>
    <w:p w:rsidR="00482079" w:rsidRDefault="00482079" w:rsidP="00482079">
      <w:pPr>
        <w:snapToGrid w:val="0"/>
        <w:spacing w:line="440" w:lineRule="exact"/>
        <w:ind w:firstLineChars="1850" w:firstLine="3885"/>
        <w:rPr>
          <w:rFonts w:ascii="宋体" w:hAnsi="宋体"/>
          <w:szCs w:val="21"/>
          <w:u w:val="single"/>
        </w:rPr>
      </w:pPr>
      <w:r>
        <w:rPr>
          <w:rFonts w:ascii="宋体" w:hAnsi="宋体"/>
          <w:szCs w:val="21"/>
        </w:rPr>
        <w:t>传真:</w:t>
      </w:r>
      <w:r>
        <w:rPr>
          <w:rFonts w:ascii="宋体" w:hAnsi="宋体"/>
          <w:szCs w:val="21"/>
          <w:u w:val="single"/>
        </w:rPr>
        <w:t xml:space="preserve">                                   </w:t>
      </w:r>
    </w:p>
    <w:p w:rsidR="00482079" w:rsidRDefault="00482079" w:rsidP="00482079">
      <w:pPr>
        <w:pStyle w:val="ac"/>
        <w:spacing w:line="440" w:lineRule="exact"/>
        <w:ind w:firstLineChars="1850" w:firstLine="3885"/>
        <w:rPr>
          <w:rFonts w:hAnsi="宋体"/>
          <w:szCs w:val="21"/>
          <w:u w:val="single"/>
        </w:rPr>
      </w:pPr>
      <w:r>
        <w:rPr>
          <w:rFonts w:hAnsi="宋体"/>
          <w:szCs w:val="21"/>
        </w:rPr>
        <w:t>授权代表（签字）:</w:t>
      </w:r>
      <w:r>
        <w:rPr>
          <w:rFonts w:hAnsi="宋体"/>
          <w:szCs w:val="21"/>
          <w:u w:val="single"/>
        </w:rPr>
        <w:t xml:space="preserve">                       </w:t>
      </w:r>
    </w:p>
    <w:p w:rsidR="00482079" w:rsidRDefault="00482079" w:rsidP="00482079">
      <w:pPr>
        <w:pStyle w:val="ac"/>
        <w:spacing w:line="440" w:lineRule="exact"/>
        <w:ind w:firstLineChars="1850" w:firstLine="3885"/>
        <w:rPr>
          <w:rFonts w:hAnsi="宋体"/>
          <w:szCs w:val="21"/>
        </w:rPr>
      </w:pPr>
      <w:r>
        <w:rPr>
          <w:rFonts w:hAnsi="宋体"/>
          <w:szCs w:val="21"/>
        </w:rPr>
        <w:t>职务:</w:t>
      </w:r>
      <w:r>
        <w:rPr>
          <w:rFonts w:hAnsi="宋体"/>
          <w:szCs w:val="21"/>
          <w:u w:val="single"/>
        </w:rPr>
        <w:t xml:space="preserve">                                   </w:t>
      </w:r>
    </w:p>
    <w:p w:rsidR="00482079" w:rsidRDefault="00482079" w:rsidP="00482079">
      <w:pPr>
        <w:pStyle w:val="ac"/>
        <w:spacing w:line="440" w:lineRule="exact"/>
        <w:ind w:firstLineChars="1850" w:firstLine="3885"/>
        <w:rPr>
          <w:rFonts w:hAnsi="宋体"/>
          <w:szCs w:val="21"/>
        </w:rPr>
      </w:pPr>
      <w:r>
        <w:rPr>
          <w:rFonts w:hAnsi="宋体"/>
          <w:szCs w:val="21"/>
        </w:rPr>
        <w:t xml:space="preserve">日期: </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482079" w:rsidRDefault="00482079" w:rsidP="00482079">
      <w:pPr>
        <w:widowControl/>
        <w:spacing w:before="19" w:line="440" w:lineRule="exact"/>
        <w:ind w:firstLineChars="845" w:firstLine="1781"/>
        <w:rPr>
          <w:rFonts w:ascii="宋体" w:hAnsi="宋体"/>
          <w:b/>
          <w:szCs w:val="21"/>
        </w:rPr>
      </w:pPr>
    </w:p>
    <w:p w:rsidR="00482079" w:rsidRDefault="00482079" w:rsidP="00482079">
      <w:pPr>
        <w:pStyle w:val="ac"/>
        <w:spacing w:line="440" w:lineRule="exact"/>
        <w:ind w:firstLineChars="1850" w:firstLine="3885"/>
        <w:rPr>
          <w:rFonts w:hAnsi="宋体"/>
          <w:szCs w:val="21"/>
        </w:rPr>
      </w:pPr>
    </w:p>
    <w:p w:rsidR="00482079" w:rsidRDefault="00482079" w:rsidP="00482079">
      <w:pPr>
        <w:widowControl/>
        <w:spacing w:before="19" w:line="440" w:lineRule="exact"/>
        <w:ind w:firstLineChars="845" w:firstLine="1781"/>
        <w:rPr>
          <w:rFonts w:ascii="宋体" w:hAnsi="宋体"/>
          <w:b/>
          <w:szCs w:val="21"/>
        </w:rPr>
      </w:pPr>
    </w:p>
    <w:p w:rsidR="00482079" w:rsidRDefault="00482079" w:rsidP="00482079">
      <w:pPr>
        <w:widowControl/>
        <w:spacing w:before="19" w:line="440" w:lineRule="exact"/>
        <w:ind w:firstLineChars="845" w:firstLine="1781"/>
        <w:rPr>
          <w:rFonts w:ascii="宋体" w:hAnsi="宋体"/>
          <w:b/>
          <w:szCs w:val="21"/>
        </w:rPr>
      </w:pPr>
    </w:p>
    <w:p w:rsidR="00482079" w:rsidRDefault="00482079" w:rsidP="00482079">
      <w:pPr>
        <w:widowControl/>
        <w:spacing w:before="19" w:line="440" w:lineRule="exact"/>
        <w:ind w:firstLineChars="845" w:firstLine="1781"/>
        <w:rPr>
          <w:rFonts w:ascii="宋体" w:hAnsi="宋体"/>
          <w:b/>
          <w:szCs w:val="21"/>
        </w:rPr>
      </w:pPr>
    </w:p>
    <w:p w:rsidR="00482079" w:rsidRDefault="00482079" w:rsidP="00482079">
      <w:pPr>
        <w:pStyle w:val="ac"/>
        <w:numPr>
          <w:ilvl w:val="0"/>
          <w:numId w:val="6"/>
        </w:numPr>
        <w:jc w:val="center"/>
        <w:rPr>
          <w:rFonts w:hAnsi="宋体"/>
          <w:sz w:val="36"/>
          <w:szCs w:val="36"/>
        </w:rPr>
      </w:pPr>
      <w:bookmarkStart w:id="60" w:name="_Toc157775468"/>
      <w:r>
        <w:rPr>
          <w:rFonts w:hAnsi="宋体" w:hint="eastAsia"/>
          <w:b/>
          <w:sz w:val="36"/>
          <w:szCs w:val="36"/>
        </w:rPr>
        <w:lastRenderedPageBreak/>
        <w:t>开标一览</w:t>
      </w:r>
      <w:r>
        <w:rPr>
          <w:rFonts w:hAnsi="宋体"/>
          <w:b/>
          <w:sz w:val="36"/>
          <w:szCs w:val="36"/>
        </w:rPr>
        <w:t>表</w:t>
      </w:r>
    </w:p>
    <w:p w:rsidR="00482079" w:rsidRDefault="00482079" w:rsidP="00482079">
      <w:pPr>
        <w:spacing w:line="440" w:lineRule="exact"/>
        <w:rPr>
          <w:rFonts w:ascii="宋体" w:hAnsi="宋体"/>
          <w:szCs w:val="21"/>
        </w:rPr>
      </w:pPr>
    </w:p>
    <w:p w:rsidR="00482079" w:rsidRDefault="00482079" w:rsidP="00482079">
      <w:pPr>
        <w:spacing w:line="440" w:lineRule="exact"/>
        <w:rPr>
          <w:rFonts w:ascii="宋体" w:hAnsi="宋体"/>
          <w:szCs w:val="21"/>
        </w:rPr>
      </w:pPr>
      <w:r>
        <w:rPr>
          <w:rFonts w:ascii="宋体" w:hAnsi="宋体" w:hint="eastAsia"/>
          <w:szCs w:val="21"/>
        </w:rPr>
        <w:t xml:space="preserve">项目编号：    </w:t>
      </w:r>
    </w:p>
    <w:p w:rsidR="00482079" w:rsidRDefault="00482079" w:rsidP="00482079">
      <w:pPr>
        <w:spacing w:line="440" w:lineRule="exact"/>
        <w:rPr>
          <w:rFonts w:ascii="宋体" w:hAnsi="宋体"/>
          <w:szCs w:val="21"/>
        </w:rPr>
      </w:pPr>
    </w:p>
    <w:tbl>
      <w:tblPr>
        <w:tblW w:w="88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6405"/>
      </w:tblGrid>
      <w:tr w:rsidR="00482079" w:rsidTr="00EF6EE4">
        <w:trPr>
          <w:cantSplit/>
          <w:trHeight w:val="1098"/>
        </w:trPr>
        <w:tc>
          <w:tcPr>
            <w:tcW w:w="2481" w:type="dxa"/>
            <w:tcBorders>
              <w:top w:val="single" w:sz="4" w:space="0" w:color="auto"/>
              <w:left w:val="single" w:sz="4" w:space="0" w:color="auto"/>
              <w:bottom w:val="single" w:sz="4" w:space="0" w:color="auto"/>
              <w:right w:val="single" w:sz="4" w:space="0" w:color="auto"/>
            </w:tcBorders>
            <w:vAlign w:val="center"/>
          </w:tcPr>
          <w:p w:rsidR="00482079" w:rsidRDefault="00482079" w:rsidP="00EF6EE4">
            <w:pPr>
              <w:pStyle w:val="ac"/>
              <w:spacing w:afterLines="50" w:after="156" w:line="440" w:lineRule="exact"/>
              <w:jc w:val="left"/>
              <w:rPr>
                <w:rFonts w:hAnsi="宋体"/>
                <w:szCs w:val="21"/>
              </w:rPr>
            </w:pPr>
            <w:r>
              <w:rPr>
                <w:rFonts w:hAnsi="宋体" w:hint="eastAsia"/>
                <w:szCs w:val="21"/>
              </w:rPr>
              <w:t xml:space="preserve">    项目名称</w:t>
            </w:r>
          </w:p>
        </w:tc>
        <w:tc>
          <w:tcPr>
            <w:tcW w:w="6405" w:type="dxa"/>
            <w:tcBorders>
              <w:top w:val="single" w:sz="4" w:space="0" w:color="auto"/>
              <w:left w:val="single" w:sz="4" w:space="0" w:color="auto"/>
              <w:bottom w:val="single" w:sz="4" w:space="0" w:color="auto"/>
              <w:right w:val="single" w:sz="4" w:space="0" w:color="auto"/>
            </w:tcBorders>
            <w:vAlign w:val="center"/>
          </w:tcPr>
          <w:p w:rsidR="00482079" w:rsidRDefault="00482079" w:rsidP="00EF6EE4">
            <w:pPr>
              <w:pStyle w:val="ac"/>
              <w:spacing w:afterLines="50" w:after="156" w:line="440" w:lineRule="exact"/>
              <w:jc w:val="left"/>
              <w:rPr>
                <w:rFonts w:hAnsi="宋体"/>
                <w:szCs w:val="21"/>
              </w:rPr>
            </w:pPr>
            <w:r>
              <w:rPr>
                <w:rFonts w:hAnsi="宋体" w:hint="eastAsia"/>
                <w:szCs w:val="21"/>
              </w:rPr>
              <w:t xml:space="preserve">                      投标总报价</w:t>
            </w:r>
          </w:p>
        </w:tc>
      </w:tr>
      <w:tr w:rsidR="00482079" w:rsidTr="00EF6EE4">
        <w:trPr>
          <w:cantSplit/>
          <w:trHeight w:val="1697"/>
        </w:trPr>
        <w:tc>
          <w:tcPr>
            <w:tcW w:w="2481" w:type="dxa"/>
            <w:tcBorders>
              <w:top w:val="single" w:sz="4" w:space="0" w:color="auto"/>
              <w:left w:val="single" w:sz="4" w:space="0" w:color="auto"/>
              <w:bottom w:val="single" w:sz="4" w:space="0" w:color="auto"/>
              <w:right w:val="single" w:sz="4" w:space="0" w:color="auto"/>
            </w:tcBorders>
            <w:vAlign w:val="center"/>
          </w:tcPr>
          <w:p w:rsidR="00482079" w:rsidRDefault="00482079" w:rsidP="00EF6EE4">
            <w:pPr>
              <w:pStyle w:val="ac"/>
              <w:spacing w:afterLines="50" w:after="156" w:line="440" w:lineRule="exact"/>
              <w:jc w:val="left"/>
              <w:rPr>
                <w:rFonts w:hAnsi="宋体"/>
                <w:szCs w:val="21"/>
              </w:rPr>
            </w:pPr>
          </w:p>
        </w:tc>
        <w:tc>
          <w:tcPr>
            <w:tcW w:w="6405" w:type="dxa"/>
            <w:tcBorders>
              <w:top w:val="single" w:sz="4" w:space="0" w:color="auto"/>
              <w:left w:val="single" w:sz="4" w:space="0" w:color="auto"/>
              <w:bottom w:val="single" w:sz="4" w:space="0" w:color="auto"/>
              <w:right w:val="single" w:sz="4" w:space="0" w:color="auto"/>
            </w:tcBorders>
            <w:vAlign w:val="center"/>
          </w:tcPr>
          <w:p w:rsidR="00482079" w:rsidRDefault="00482079" w:rsidP="00EF6EE4">
            <w:pPr>
              <w:pStyle w:val="ac"/>
              <w:spacing w:afterLines="50" w:after="156" w:line="440" w:lineRule="exact"/>
              <w:jc w:val="left"/>
              <w:rPr>
                <w:rFonts w:hAnsi="宋体"/>
                <w:szCs w:val="21"/>
              </w:rPr>
            </w:pPr>
            <w:r>
              <w:rPr>
                <w:rFonts w:hAnsi="宋体" w:hint="eastAsia"/>
                <w:szCs w:val="21"/>
              </w:rPr>
              <w:t>大写：</w:t>
            </w:r>
          </w:p>
          <w:p w:rsidR="00482079" w:rsidRDefault="00482079" w:rsidP="00EF6EE4">
            <w:pPr>
              <w:pStyle w:val="ac"/>
              <w:spacing w:afterLines="50" w:after="156" w:line="440" w:lineRule="exact"/>
              <w:jc w:val="left"/>
              <w:rPr>
                <w:rFonts w:hAnsi="宋体"/>
                <w:szCs w:val="21"/>
              </w:rPr>
            </w:pPr>
            <w:r>
              <w:rPr>
                <w:rFonts w:hAnsi="宋体" w:hint="eastAsia"/>
                <w:szCs w:val="21"/>
              </w:rPr>
              <w:t xml:space="preserve">小写：                             </w:t>
            </w:r>
          </w:p>
        </w:tc>
      </w:tr>
      <w:tr w:rsidR="00482079" w:rsidTr="00EF6EE4">
        <w:trPr>
          <w:cantSplit/>
          <w:trHeight w:val="646"/>
        </w:trPr>
        <w:tc>
          <w:tcPr>
            <w:tcW w:w="2481" w:type="dxa"/>
            <w:tcBorders>
              <w:top w:val="single" w:sz="4" w:space="0" w:color="auto"/>
              <w:left w:val="single" w:sz="4" w:space="0" w:color="auto"/>
              <w:bottom w:val="single" w:sz="4" w:space="0" w:color="auto"/>
              <w:right w:val="single" w:sz="4" w:space="0" w:color="auto"/>
            </w:tcBorders>
            <w:vAlign w:val="center"/>
          </w:tcPr>
          <w:p w:rsidR="00482079" w:rsidRDefault="00482079" w:rsidP="00EF6EE4">
            <w:pPr>
              <w:pStyle w:val="ac"/>
              <w:spacing w:afterLines="50" w:after="156" w:line="440" w:lineRule="exact"/>
              <w:jc w:val="left"/>
              <w:rPr>
                <w:rFonts w:hAnsi="宋体"/>
                <w:szCs w:val="21"/>
              </w:rPr>
            </w:pPr>
            <w:r>
              <w:rPr>
                <w:rFonts w:hAnsi="宋体" w:hint="eastAsia"/>
                <w:szCs w:val="21"/>
              </w:rPr>
              <w:t>免费质保期</w:t>
            </w:r>
          </w:p>
        </w:tc>
        <w:tc>
          <w:tcPr>
            <w:tcW w:w="6405" w:type="dxa"/>
            <w:tcBorders>
              <w:top w:val="single" w:sz="4" w:space="0" w:color="auto"/>
              <w:left w:val="single" w:sz="4" w:space="0" w:color="auto"/>
              <w:bottom w:val="single" w:sz="4" w:space="0" w:color="auto"/>
              <w:right w:val="single" w:sz="4" w:space="0" w:color="auto"/>
            </w:tcBorders>
            <w:vAlign w:val="center"/>
          </w:tcPr>
          <w:p w:rsidR="00482079" w:rsidRDefault="00482079" w:rsidP="00EF6EE4">
            <w:pPr>
              <w:pStyle w:val="ac"/>
              <w:spacing w:afterLines="50" w:after="156" w:line="440" w:lineRule="exact"/>
              <w:jc w:val="left"/>
              <w:rPr>
                <w:rFonts w:hAnsi="宋体"/>
                <w:szCs w:val="21"/>
              </w:rPr>
            </w:pPr>
          </w:p>
        </w:tc>
      </w:tr>
      <w:tr w:rsidR="00482079" w:rsidTr="00EF6EE4">
        <w:trPr>
          <w:cantSplit/>
          <w:trHeight w:val="646"/>
        </w:trPr>
        <w:tc>
          <w:tcPr>
            <w:tcW w:w="2481" w:type="dxa"/>
            <w:tcBorders>
              <w:top w:val="single" w:sz="4" w:space="0" w:color="auto"/>
              <w:left w:val="single" w:sz="4" w:space="0" w:color="auto"/>
              <w:bottom w:val="single" w:sz="4" w:space="0" w:color="auto"/>
              <w:right w:val="single" w:sz="4" w:space="0" w:color="auto"/>
            </w:tcBorders>
            <w:vAlign w:val="center"/>
          </w:tcPr>
          <w:p w:rsidR="00482079" w:rsidRDefault="00482079" w:rsidP="00EF6EE4">
            <w:pPr>
              <w:pStyle w:val="ac"/>
              <w:spacing w:afterLines="50" w:after="156" w:line="440" w:lineRule="exact"/>
              <w:jc w:val="left"/>
              <w:rPr>
                <w:rFonts w:hAnsi="宋体"/>
                <w:szCs w:val="21"/>
              </w:rPr>
            </w:pPr>
            <w:r>
              <w:rPr>
                <w:rFonts w:hAnsi="宋体" w:hint="eastAsia"/>
                <w:szCs w:val="21"/>
              </w:rPr>
              <w:t>供货期</w:t>
            </w:r>
          </w:p>
        </w:tc>
        <w:tc>
          <w:tcPr>
            <w:tcW w:w="6405" w:type="dxa"/>
            <w:tcBorders>
              <w:top w:val="single" w:sz="4" w:space="0" w:color="auto"/>
              <w:left w:val="single" w:sz="4" w:space="0" w:color="auto"/>
              <w:bottom w:val="single" w:sz="4" w:space="0" w:color="auto"/>
              <w:right w:val="single" w:sz="4" w:space="0" w:color="auto"/>
            </w:tcBorders>
            <w:vAlign w:val="center"/>
          </w:tcPr>
          <w:p w:rsidR="00482079" w:rsidRDefault="00482079" w:rsidP="00EF6EE4">
            <w:pPr>
              <w:pStyle w:val="ac"/>
              <w:spacing w:afterLines="50" w:after="156" w:line="440" w:lineRule="exact"/>
              <w:jc w:val="left"/>
              <w:rPr>
                <w:rFonts w:hAnsi="宋体"/>
                <w:szCs w:val="21"/>
              </w:rPr>
            </w:pPr>
          </w:p>
        </w:tc>
      </w:tr>
      <w:tr w:rsidR="00482079" w:rsidTr="00EF6EE4">
        <w:trPr>
          <w:cantSplit/>
          <w:trHeight w:val="1361"/>
        </w:trPr>
        <w:tc>
          <w:tcPr>
            <w:tcW w:w="2481" w:type="dxa"/>
            <w:tcBorders>
              <w:top w:val="single" w:sz="4" w:space="0" w:color="auto"/>
              <w:left w:val="single" w:sz="4" w:space="0" w:color="auto"/>
              <w:bottom w:val="single" w:sz="4" w:space="0" w:color="auto"/>
              <w:right w:val="single" w:sz="4" w:space="0" w:color="auto"/>
            </w:tcBorders>
            <w:vAlign w:val="center"/>
          </w:tcPr>
          <w:p w:rsidR="00482079" w:rsidRDefault="00482079" w:rsidP="00EF6EE4">
            <w:pPr>
              <w:pStyle w:val="ac"/>
              <w:spacing w:afterLines="50" w:after="156" w:line="440" w:lineRule="exact"/>
              <w:jc w:val="left"/>
              <w:rPr>
                <w:rFonts w:hAnsi="宋体"/>
                <w:szCs w:val="21"/>
              </w:rPr>
            </w:pPr>
            <w:r>
              <w:rPr>
                <w:rFonts w:hAnsi="宋体" w:hint="eastAsia"/>
                <w:szCs w:val="21"/>
              </w:rPr>
              <w:t>主要货物</w:t>
            </w:r>
          </w:p>
          <w:p w:rsidR="00482079" w:rsidRDefault="00482079" w:rsidP="00EF6EE4">
            <w:pPr>
              <w:pStyle w:val="ac"/>
              <w:spacing w:afterLines="50" w:after="156" w:line="440" w:lineRule="exact"/>
              <w:jc w:val="left"/>
              <w:rPr>
                <w:rFonts w:hAnsi="宋体"/>
                <w:szCs w:val="21"/>
              </w:rPr>
            </w:pPr>
            <w:r>
              <w:rPr>
                <w:rFonts w:hAnsi="宋体" w:hint="eastAsia"/>
                <w:szCs w:val="21"/>
              </w:rPr>
              <w:t>生产者及产地</w:t>
            </w:r>
          </w:p>
        </w:tc>
        <w:tc>
          <w:tcPr>
            <w:tcW w:w="6405" w:type="dxa"/>
            <w:tcBorders>
              <w:top w:val="single" w:sz="4" w:space="0" w:color="auto"/>
              <w:left w:val="single" w:sz="4" w:space="0" w:color="auto"/>
              <w:bottom w:val="single" w:sz="4" w:space="0" w:color="auto"/>
              <w:right w:val="single" w:sz="4" w:space="0" w:color="auto"/>
            </w:tcBorders>
            <w:vAlign w:val="center"/>
          </w:tcPr>
          <w:p w:rsidR="00482079" w:rsidRDefault="00482079" w:rsidP="00EF6EE4">
            <w:pPr>
              <w:pStyle w:val="ac"/>
              <w:spacing w:afterLines="50" w:after="156" w:line="440" w:lineRule="exact"/>
              <w:jc w:val="left"/>
              <w:rPr>
                <w:rFonts w:hAnsi="宋体"/>
                <w:szCs w:val="21"/>
              </w:rPr>
            </w:pPr>
          </w:p>
        </w:tc>
      </w:tr>
    </w:tbl>
    <w:p w:rsidR="00482079" w:rsidRDefault="00482079" w:rsidP="00482079">
      <w:pPr>
        <w:ind w:firstLine="480"/>
        <w:rPr>
          <w:rFonts w:ascii="宋体" w:hAnsi="宋体"/>
          <w:szCs w:val="21"/>
        </w:rPr>
      </w:pPr>
    </w:p>
    <w:p w:rsidR="00482079" w:rsidRDefault="00482079" w:rsidP="00482079">
      <w:pPr>
        <w:spacing w:line="440" w:lineRule="exact"/>
        <w:rPr>
          <w:rFonts w:ascii="宋体" w:hAnsi="宋体"/>
          <w:szCs w:val="21"/>
        </w:rPr>
      </w:pPr>
      <w:r>
        <w:rPr>
          <w:rFonts w:ascii="宋体" w:hAnsi="宋体" w:hint="eastAsia"/>
          <w:szCs w:val="21"/>
        </w:rPr>
        <w:t xml:space="preserve">                                                 日期：       年   月   日</w:t>
      </w:r>
    </w:p>
    <w:p w:rsidR="00482079" w:rsidRDefault="00482079" w:rsidP="00482079">
      <w:pPr>
        <w:spacing w:line="440" w:lineRule="exact"/>
        <w:rPr>
          <w:rFonts w:ascii="宋体" w:hAnsi="宋体"/>
          <w:szCs w:val="21"/>
        </w:rPr>
      </w:pPr>
    </w:p>
    <w:p w:rsidR="00482079" w:rsidRDefault="00482079" w:rsidP="00482079">
      <w:pPr>
        <w:spacing w:line="440" w:lineRule="exact"/>
        <w:rPr>
          <w:rFonts w:ascii="宋体" w:hAnsi="宋体"/>
          <w:szCs w:val="21"/>
        </w:rPr>
      </w:pPr>
      <w:r>
        <w:rPr>
          <w:rFonts w:ascii="宋体" w:hAnsi="宋体" w:hint="eastAsia"/>
          <w:szCs w:val="21"/>
        </w:rPr>
        <w:t>填写说明：</w:t>
      </w:r>
    </w:p>
    <w:p w:rsidR="00482079" w:rsidRDefault="00482079" w:rsidP="00482079">
      <w:pPr>
        <w:spacing w:line="440" w:lineRule="exact"/>
        <w:rPr>
          <w:rFonts w:ascii="宋体" w:hAnsi="宋体"/>
          <w:szCs w:val="21"/>
        </w:rPr>
      </w:pPr>
      <w:r>
        <w:rPr>
          <w:rFonts w:ascii="宋体" w:hAnsi="宋体" w:hint="eastAsia"/>
          <w:szCs w:val="21"/>
        </w:rPr>
        <w:t>1.开标一览表必须加盖投标单位公章（复印件无效），被授权代表签名；</w:t>
      </w:r>
    </w:p>
    <w:p w:rsidR="00482079" w:rsidRDefault="00482079" w:rsidP="00482079">
      <w:pPr>
        <w:spacing w:line="440" w:lineRule="exact"/>
        <w:rPr>
          <w:rFonts w:ascii="宋体" w:hAnsi="宋体"/>
          <w:szCs w:val="21"/>
        </w:rPr>
      </w:pPr>
      <w:r>
        <w:rPr>
          <w:rFonts w:ascii="宋体" w:hAnsi="宋体" w:hint="eastAsia"/>
          <w:szCs w:val="21"/>
        </w:rPr>
        <w:t>2.标书中要另附明细报价，且不可缺漏设备配置；</w:t>
      </w:r>
    </w:p>
    <w:p w:rsidR="00482079" w:rsidRDefault="00482079" w:rsidP="00482079">
      <w:pPr>
        <w:spacing w:line="440" w:lineRule="exact"/>
        <w:rPr>
          <w:rFonts w:ascii="宋体" w:hAnsi="宋体"/>
          <w:szCs w:val="21"/>
        </w:rPr>
      </w:pPr>
      <w:r>
        <w:rPr>
          <w:rFonts w:ascii="宋体" w:hAnsi="宋体" w:hint="eastAsia"/>
          <w:szCs w:val="21"/>
        </w:rPr>
        <w:t>3.如有分包，投标人</w:t>
      </w:r>
      <w:proofErr w:type="gramStart"/>
      <w:r>
        <w:rPr>
          <w:rFonts w:ascii="宋体" w:hAnsi="宋体" w:hint="eastAsia"/>
          <w:szCs w:val="21"/>
        </w:rPr>
        <w:t>投任何</w:t>
      </w:r>
      <w:proofErr w:type="gramEnd"/>
      <w:r>
        <w:rPr>
          <w:rFonts w:ascii="宋体" w:hAnsi="宋体" w:hint="eastAsia"/>
          <w:szCs w:val="21"/>
        </w:rPr>
        <w:t>一个包的标的，都需单独填写开标一览表。</w:t>
      </w:r>
    </w:p>
    <w:p w:rsidR="00482079" w:rsidRDefault="00482079" w:rsidP="00482079">
      <w:pPr>
        <w:spacing w:line="440" w:lineRule="exact"/>
        <w:rPr>
          <w:rFonts w:ascii="宋体" w:hAnsi="宋体"/>
          <w:szCs w:val="21"/>
        </w:rPr>
      </w:pPr>
    </w:p>
    <w:p w:rsidR="00482079" w:rsidRDefault="00482079" w:rsidP="00482079">
      <w:pPr>
        <w:spacing w:line="520" w:lineRule="exact"/>
        <w:ind w:firstLineChars="1700" w:firstLine="3570"/>
        <w:rPr>
          <w:rFonts w:ascii="宋体" w:hAnsi="宋体"/>
          <w:szCs w:val="21"/>
        </w:rPr>
      </w:pPr>
    </w:p>
    <w:p w:rsidR="00482079" w:rsidRDefault="00482079" w:rsidP="00482079">
      <w:pPr>
        <w:spacing w:line="520" w:lineRule="exact"/>
        <w:ind w:firstLineChars="1700" w:firstLine="3570"/>
        <w:rPr>
          <w:rFonts w:ascii="宋体" w:hAnsi="宋体"/>
          <w:szCs w:val="21"/>
          <w:u w:val="single"/>
        </w:rPr>
      </w:pPr>
      <w:r>
        <w:rPr>
          <w:rFonts w:ascii="宋体" w:hAnsi="宋体"/>
          <w:szCs w:val="21"/>
        </w:rPr>
        <w:t>投标人：</w:t>
      </w:r>
      <w:r>
        <w:rPr>
          <w:rFonts w:ascii="宋体" w:hAnsi="宋体"/>
          <w:szCs w:val="21"/>
          <w:u w:val="single"/>
        </w:rPr>
        <w:t xml:space="preserve">                         （加盖公章）</w:t>
      </w:r>
    </w:p>
    <w:p w:rsidR="00482079" w:rsidRDefault="00482079" w:rsidP="00482079">
      <w:pPr>
        <w:spacing w:line="520" w:lineRule="exact"/>
        <w:ind w:firstLineChars="1700" w:firstLine="3570"/>
        <w:rPr>
          <w:rFonts w:ascii="宋体" w:hAnsi="宋体"/>
          <w:szCs w:val="21"/>
          <w:u w:val="single"/>
        </w:rPr>
      </w:pPr>
      <w:r>
        <w:rPr>
          <w:rFonts w:ascii="宋体" w:hAnsi="宋体"/>
          <w:szCs w:val="21"/>
        </w:rPr>
        <w:t>法定代表人或其授权代表(签字)：</w:t>
      </w:r>
      <w:r>
        <w:rPr>
          <w:rFonts w:ascii="宋体" w:hAnsi="宋体" w:hint="eastAsia"/>
          <w:szCs w:val="21"/>
        </w:rPr>
        <w:t xml:space="preserve"> </w:t>
      </w:r>
      <w:r>
        <w:rPr>
          <w:rFonts w:ascii="宋体" w:hAnsi="宋体" w:hint="eastAsia"/>
          <w:szCs w:val="21"/>
          <w:u w:val="single"/>
        </w:rPr>
        <w:t xml:space="preserve">              </w:t>
      </w:r>
    </w:p>
    <w:p w:rsidR="00482079" w:rsidRDefault="00482079" w:rsidP="00482079">
      <w:pPr>
        <w:spacing w:line="520" w:lineRule="exact"/>
        <w:ind w:firstLineChars="1700" w:firstLine="3570"/>
        <w:rPr>
          <w:rFonts w:ascii="宋体" w:hAnsi="宋体"/>
          <w:szCs w:val="21"/>
          <w:u w:val="single"/>
        </w:rPr>
      </w:pPr>
    </w:p>
    <w:p w:rsidR="00482079" w:rsidRDefault="00482079" w:rsidP="00482079">
      <w:pPr>
        <w:spacing w:line="520" w:lineRule="exact"/>
        <w:ind w:firstLineChars="1700" w:firstLine="3570"/>
        <w:rPr>
          <w:rFonts w:ascii="宋体" w:hAnsi="宋体"/>
          <w:szCs w:val="21"/>
          <w:u w:val="single"/>
        </w:rPr>
      </w:pPr>
    </w:p>
    <w:p w:rsidR="0084074A" w:rsidRDefault="0084074A" w:rsidP="0084074A">
      <w:pPr>
        <w:jc w:val="center"/>
        <w:rPr>
          <w:rFonts w:ascii="宋体" w:hAnsi="宋体"/>
          <w:b/>
          <w:sz w:val="32"/>
          <w:szCs w:val="32"/>
        </w:rPr>
      </w:pPr>
      <w:r>
        <w:rPr>
          <w:rFonts w:ascii="宋体" w:hAnsi="宋体" w:hint="eastAsia"/>
          <w:b/>
          <w:sz w:val="32"/>
          <w:szCs w:val="32"/>
        </w:rPr>
        <w:lastRenderedPageBreak/>
        <w:t>资格性和符合性检查响应对照及评分索引表</w:t>
      </w:r>
    </w:p>
    <w:p w:rsidR="0084074A" w:rsidRDefault="0084074A" w:rsidP="0084074A">
      <w:pPr>
        <w:ind w:firstLine="309"/>
        <w:rPr>
          <w:rFonts w:ascii="宋体" w:hAnsi="宋体"/>
          <w:sz w:val="24"/>
        </w:rPr>
      </w:pPr>
      <w:r>
        <w:rPr>
          <w:rFonts w:ascii="宋体" w:hAnsi="宋体" w:hint="eastAsia"/>
          <w:sz w:val="24"/>
        </w:rPr>
        <w:t>投标人全称（加盖公章）：</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06"/>
        <w:gridCol w:w="5352"/>
        <w:gridCol w:w="1569"/>
        <w:gridCol w:w="1833"/>
      </w:tblGrid>
      <w:tr w:rsidR="0084074A" w:rsidTr="00ED15EE">
        <w:trPr>
          <w:trHeight w:val="882"/>
        </w:trPr>
        <w:tc>
          <w:tcPr>
            <w:tcW w:w="680" w:type="dxa"/>
            <w:tcBorders>
              <w:top w:val="single" w:sz="4" w:space="0" w:color="auto"/>
              <w:left w:val="single" w:sz="4" w:space="0" w:color="auto"/>
              <w:bottom w:val="single" w:sz="4" w:space="0" w:color="auto"/>
              <w:right w:val="single" w:sz="4" w:space="0" w:color="auto"/>
            </w:tcBorders>
            <w:vAlign w:val="center"/>
            <w:hideMark/>
          </w:tcPr>
          <w:p w:rsidR="0084074A" w:rsidRDefault="0084074A" w:rsidP="00ED15EE">
            <w:pPr>
              <w:snapToGrid w:val="0"/>
              <w:spacing w:line="240" w:lineRule="atLeast"/>
              <w:jc w:val="center"/>
              <w:rPr>
                <w:rFonts w:ascii="幼圆" w:eastAsia="幼圆"/>
                <w:b/>
                <w:szCs w:val="21"/>
              </w:rPr>
            </w:pPr>
            <w:r>
              <w:rPr>
                <w:rFonts w:ascii="幼圆" w:eastAsia="幼圆" w:hint="eastAsia"/>
                <w:b/>
              </w:rPr>
              <w:t>序号</w:t>
            </w:r>
          </w:p>
        </w:tc>
        <w:tc>
          <w:tcPr>
            <w:tcW w:w="5558" w:type="dxa"/>
            <w:gridSpan w:val="2"/>
            <w:tcBorders>
              <w:top w:val="single" w:sz="4" w:space="0" w:color="auto"/>
              <w:left w:val="single" w:sz="4" w:space="0" w:color="auto"/>
              <w:bottom w:val="single" w:sz="4" w:space="0" w:color="auto"/>
              <w:right w:val="single" w:sz="4" w:space="0" w:color="auto"/>
            </w:tcBorders>
            <w:vAlign w:val="center"/>
            <w:hideMark/>
          </w:tcPr>
          <w:p w:rsidR="0084074A" w:rsidRDefault="0084074A" w:rsidP="00ED15EE">
            <w:pPr>
              <w:snapToGrid w:val="0"/>
              <w:spacing w:line="240" w:lineRule="atLeast"/>
              <w:jc w:val="center"/>
              <w:rPr>
                <w:rFonts w:ascii="幼圆" w:eastAsia="幼圆"/>
                <w:b/>
                <w:szCs w:val="21"/>
              </w:rPr>
            </w:pPr>
            <w:r>
              <w:rPr>
                <w:rFonts w:ascii="幼圆" w:eastAsia="幼圆" w:hint="eastAsia"/>
                <w:b/>
              </w:rPr>
              <w:t>资格性和符合性检查响应内容</w:t>
            </w:r>
          </w:p>
        </w:tc>
        <w:tc>
          <w:tcPr>
            <w:tcW w:w="1569" w:type="dxa"/>
            <w:tcBorders>
              <w:top w:val="single" w:sz="4" w:space="0" w:color="auto"/>
              <w:left w:val="single" w:sz="4" w:space="0" w:color="auto"/>
              <w:bottom w:val="single" w:sz="4" w:space="0" w:color="auto"/>
              <w:right w:val="single" w:sz="4" w:space="0" w:color="auto"/>
            </w:tcBorders>
            <w:vAlign w:val="center"/>
            <w:hideMark/>
          </w:tcPr>
          <w:p w:rsidR="0084074A" w:rsidRDefault="0084074A" w:rsidP="00ED15EE">
            <w:pPr>
              <w:snapToGrid w:val="0"/>
              <w:spacing w:line="240" w:lineRule="atLeast"/>
              <w:jc w:val="center"/>
              <w:rPr>
                <w:rFonts w:ascii="幼圆" w:eastAsia="幼圆"/>
                <w:b/>
                <w:szCs w:val="21"/>
              </w:rPr>
            </w:pPr>
            <w:r>
              <w:rPr>
                <w:rFonts w:ascii="幼圆" w:eastAsia="幼圆" w:hint="eastAsia"/>
                <w:b/>
              </w:rPr>
              <w:t>是否响应</w:t>
            </w:r>
          </w:p>
          <w:p w:rsidR="0084074A" w:rsidRDefault="0084074A" w:rsidP="00ED15EE">
            <w:pPr>
              <w:snapToGrid w:val="0"/>
              <w:spacing w:line="240" w:lineRule="atLeast"/>
              <w:jc w:val="center"/>
              <w:rPr>
                <w:rFonts w:ascii="幼圆" w:eastAsia="幼圆"/>
                <w:b/>
                <w:szCs w:val="21"/>
              </w:rPr>
            </w:pPr>
            <w:r>
              <w:rPr>
                <w:rFonts w:ascii="幼圆" w:eastAsia="幼圆" w:hint="eastAsia"/>
                <w:b/>
              </w:rPr>
              <w:t>（填是或者否）</w:t>
            </w:r>
          </w:p>
        </w:tc>
        <w:tc>
          <w:tcPr>
            <w:tcW w:w="1833" w:type="dxa"/>
            <w:tcBorders>
              <w:top w:val="single" w:sz="4" w:space="0" w:color="auto"/>
              <w:left w:val="single" w:sz="4" w:space="0" w:color="auto"/>
              <w:bottom w:val="single" w:sz="4" w:space="0" w:color="auto"/>
              <w:right w:val="single" w:sz="4" w:space="0" w:color="auto"/>
            </w:tcBorders>
            <w:vAlign w:val="center"/>
            <w:hideMark/>
          </w:tcPr>
          <w:p w:rsidR="0084074A" w:rsidRDefault="0084074A" w:rsidP="00ED15EE">
            <w:pPr>
              <w:snapToGrid w:val="0"/>
              <w:spacing w:line="240" w:lineRule="atLeast"/>
              <w:jc w:val="center"/>
              <w:rPr>
                <w:rFonts w:ascii="幼圆" w:eastAsia="幼圆"/>
                <w:b/>
                <w:szCs w:val="21"/>
              </w:rPr>
            </w:pPr>
            <w:r>
              <w:rPr>
                <w:rFonts w:ascii="幼圆" w:eastAsia="幼圆" w:hint="eastAsia"/>
                <w:b/>
              </w:rPr>
              <w:t>投标文件中的</w:t>
            </w:r>
          </w:p>
          <w:p w:rsidR="0084074A" w:rsidRDefault="0084074A" w:rsidP="00ED15EE">
            <w:pPr>
              <w:snapToGrid w:val="0"/>
              <w:spacing w:line="240" w:lineRule="atLeast"/>
              <w:jc w:val="center"/>
              <w:rPr>
                <w:rFonts w:ascii="幼圆" w:eastAsia="幼圆"/>
                <w:b/>
                <w:szCs w:val="21"/>
              </w:rPr>
            </w:pPr>
            <w:r>
              <w:rPr>
                <w:rFonts w:ascii="幼圆" w:eastAsia="幼圆" w:hint="eastAsia"/>
                <w:b/>
              </w:rPr>
              <w:t>页码位置</w:t>
            </w:r>
          </w:p>
        </w:tc>
      </w:tr>
      <w:tr w:rsidR="0084074A" w:rsidTr="00ED15EE">
        <w:trPr>
          <w:trHeight w:val="585"/>
        </w:trPr>
        <w:tc>
          <w:tcPr>
            <w:tcW w:w="680" w:type="dxa"/>
            <w:tcBorders>
              <w:top w:val="single" w:sz="4" w:space="0" w:color="auto"/>
              <w:left w:val="single" w:sz="4" w:space="0" w:color="auto"/>
              <w:bottom w:val="single" w:sz="4" w:space="0" w:color="auto"/>
              <w:right w:val="single" w:sz="4" w:space="0" w:color="auto"/>
            </w:tcBorders>
            <w:vAlign w:val="center"/>
            <w:hideMark/>
          </w:tcPr>
          <w:p w:rsidR="0084074A" w:rsidRDefault="0084074A" w:rsidP="00ED15EE">
            <w:pPr>
              <w:jc w:val="center"/>
              <w:rPr>
                <w:rFonts w:ascii="宋体" w:hAnsi="宋体"/>
                <w:b/>
                <w:szCs w:val="21"/>
              </w:rPr>
            </w:pPr>
            <w:r>
              <w:rPr>
                <w:rFonts w:ascii="宋体" w:hAnsi="宋体" w:hint="eastAsia"/>
                <w:b/>
              </w:rPr>
              <w:t>1</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84074A" w:rsidRDefault="0084074A" w:rsidP="00ED15EE">
            <w:pPr>
              <w:spacing w:line="480" w:lineRule="exac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84074A" w:rsidRDefault="0084074A" w:rsidP="00ED15EE">
            <w:pPr>
              <w:rPr>
                <w:rFonts w:ascii="宋体" w:hAnsi="宋体"/>
                <w:b/>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84074A" w:rsidRDefault="0084074A" w:rsidP="00ED15EE">
            <w:pPr>
              <w:rPr>
                <w:rFonts w:ascii="宋体" w:hAnsi="宋体"/>
                <w:b/>
                <w:szCs w:val="21"/>
              </w:rPr>
            </w:pPr>
          </w:p>
        </w:tc>
      </w:tr>
      <w:tr w:rsidR="0084074A" w:rsidTr="00ED15EE">
        <w:trPr>
          <w:trHeight w:val="585"/>
        </w:trPr>
        <w:tc>
          <w:tcPr>
            <w:tcW w:w="680" w:type="dxa"/>
            <w:tcBorders>
              <w:top w:val="single" w:sz="4" w:space="0" w:color="auto"/>
              <w:left w:val="single" w:sz="4" w:space="0" w:color="auto"/>
              <w:bottom w:val="single" w:sz="4" w:space="0" w:color="auto"/>
              <w:right w:val="single" w:sz="4" w:space="0" w:color="auto"/>
            </w:tcBorders>
            <w:vAlign w:val="center"/>
            <w:hideMark/>
          </w:tcPr>
          <w:p w:rsidR="0084074A" w:rsidRDefault="0084074A" w:rsidP="00ED15EE">
            <w:pPr>
              <w:jc w:val="center"/>
              <w:rPr>
                <w:rFonts w:ascii="宋体" w:hAnsi="宋体"/>
                <w:b/>
                <w:szCs w:val="21"/>
              </w:rPr>
            </w:pPr>
            <w:r>
              <w:rPr>
                <w:rFonts w:ascii="宋体" w:hAnsi="宋体" w:hint="eastAsia"/>
                <w:b/>
              </w:rPr>
              <w:t>2</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84074A" w:rsidRDefault="0084074A" w:rsidP="00ED15EE">
            <w:pPr>
              <w:snapToGrid w:val="0"/>
              <w:spacing w:before="50" w:afterLines="50" w:after="156"/>
              <w:ind w:firstLineChars="200" w:firstLine="562"/>
              <w:jc w:val="left"/>
              <w:rPr>
                <w:rFonts w:ascii="宋体" w:hAnsi="宋体"/>
                <w:b/>
                <w:sz w:val="28"/>
                <w:szCs w:val="28"/>
              </w:rPr>
            </w:pPr>
          </w:p>
        </w:tc>
        <w:tc>
          <w:tcPr>
            <w:tcW w:w="1569" w:type="dxa"/>
            <w:tcBorders>
              <w:top w:val="single" w:sz="4" w:space="0" w:color="auto"/>
              <w:left w:val="single" w:sz="4" w:space="0" w:color="auto"/>
              <w:bottom w:val="single" w:sz="4" w:space="0" w:color="auto"/>
              <w:right w:val="single" w:sz="4" w:space="0" w:color="auto"/>
            </w:tcBorders>
            <w:vAlign w:val="center"/>
          </w:tcPr>
          <w:p w:rsidR="0084074A" w:rsidRDefault="0084074A" w:rsidP="00ED15EE">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84074A" w:rsidRDefault="0084074A" w:rsidP="00ED15EE">
            <w:pPr>
              <w:rPr>
                <w:rFonts w:ascii="宋体" w:hAnsi="宋体"/>
                <w:szCs w:val="21"/>
              </w:rPr>
            </w:pPr>
          </w:p>
        </w:tc>
      </w:tr>
      <w:tr w:rsidR="0084074A" w:rsidTr="00ED15EE">
        <w:trPr>
          <w:trHeight w:val="585"/>
        </w:trPr>
        <w:tc>
          <w:tcPr>
            <w:tcW w:w="680" w:type="dxa"/>
            <w:tcBorders>
              <w:top w:val="single" w:sz="4" w:space="0" w:color="auto"/>
              <w:left w:val="single" w:sz="4" w:space="0" w:color="auto"/>
              <w:bottom w:val="single" w:sz="4" w:space="0" w:color="auto"/>
              <w:right w:val="single" w:sz="4" w:space="0" w:color="auto"/>
            </w:tcBorders>
            <w:vAlign w:val="center"/>
            <w:hideMark/>
          </w:tcPr>
          <w:p w:rsidR="0084074A" w:rsidRDefault="0084074A" w:rsidP="00ED15EE">
            <w:pPr>
              <w:jc w:val="center"/>
              <w:rPr>
                <w:rFonts w:ascii="宋体" w:hAnsi="宋体"/>
                <w:b/>
                <w:szCs w:val="21"/>
              </w:rPr>
            </w:pPr>
            <w:r>
              <w:rPr>
                <w:rFonts w:ascii="宋体" w:hAnsi="宋体" w:hint="eastAsia"/>
                <w:b/>
              </w:rPr>
              <w:t>3</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84074A" w:rsidRDefault="0084074A" w:rsidP="00ED15EE">
            <w:pPr>
              <w:spacing w:line="480" w:lineRule="exac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84074A" w:rsidRDefault="0084074A" w:rsidP="00ED15EE">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84074A" w:rsidRDefault="0084074A" w:rsidP="00ED15EE">
            <w:pPr>
              <w:rPr>
                <w:rFonts w:ascii="宋体" w:hAnsi="宋体"/>
                <w:szCs w:val="21"/>
              </w:rPr>
            </w:pPr>
          </w:p>
        </w:tc>
      </w:tr>
      <w:tr w:rsidR="0084074A" w:rsidTr="00ED15EE">
        <w:trPr>
          <w:trHeight w:val="549"/>
        </w:trPr>
        <w:tc>
          <w:tcPr>
            <w:tcW w:w="680" w:type="dxa"/>
            <w:tcBorders>
              <w:top w:val="single" w:sz="4" w:space="0" w:color="auto"/>
              <w:left w:val="single" w:sz="4" w:space="0" w:color="auto"/>
              <w:bottom w:val="single" w:sz="4" w:space="0" w:color="auto"/>
              <w:right w:val="single" w:sz="4" w:space="0" w:color="auto"/>
            </w:tcBorders>
            <w:vAlign w:val="center"/>
            <w:hideMark/>
          </w:tcPr>
          <w:p w:rsidR="0084074A" w:rsidRDefault="0084074A" w:rsidP="00ED15EE">
            <w:pPr>
              <w:jc w:val="center"/>
              <w:rPr>
                <w:rFonts w:ascii="宋体" w:hAnsi="宋体"/>
                <w:b/>
                <w:szCs w:val="21"/>
              </w:rPr>
            </w:pPr>
            <w:r>
              <w:rPr>
                <w:rFonts w:ascii="宋体" w:hAnsi="宋体" w:hint="eastAsia"/>
                <w:b/>
              </w:rPr>
              <w:t>4</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84074A" w:rsidRDefault="0084074A" w:rsidP="00ED15EE">
            <w:pPr>
              <w:spacing w:line="360" w:lineRule="auto"/>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84074A" w:rsidRDefault="0084074A" w:rsidP="00ED15EE">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84074A" w:rsidRDefault="0084074A" w:rsidP="00ED15EE">
            <w:pPr>
              <w:rPr>
                <w:rFonts w:ascii="宋体" w:hAnsi="宋体"/>
                <w:szCs w:val="21"/>
              </w:rPr>
            </w:pPr>
          </w:p>
        </w:tc>
      </w:tr>
      <w:tr w:rsidR="0084074A" w:rsidTr="00ED15EE">
        <w:trPr>
          <w:trHeight w:val="515"/>
        </w:trPr>
        <w:tc>
          <w:tcPr>
            <w:tcW w:w="680" w:type="dxa"/>
            <w:tcBorders>
              <w:top w:val="single" w:sz="4" w:space="0" w:color="auto"/>
              <w:left w:val="single" w:sz="4" w:space="0" w:color="auto"/>
              <w:bottom w:val="single" w:sz="4" w:space="0" w:color="auto"/>
              <w:right w:val="single" w:sz="4" w:space="0" w:color="auto"/>
            </w:tcBorders>
            <w:vAlign w:val="center"/>
            <w:hideMark/>
          </w:tcPr>
          <w:p w:rsidR="0084074A" w:rsidRDefault="0084074A" w:rsidP="00ED15EE">
            <w:pPr>
              <w:jc w:val="center"/>
              <w:rPr>
                <w:rFonts w:ascii="宋体" w:hAnsi="宋体"/>
                <w:b/>
                <w:szCs w:val="21"/>
              </w:rPr>
            </w:pPr>
            <w:r>
              <w:rPr>
                <w:rFonts w:ascii="宋体" w:hAnsi="宋体" w:hint="eastAsia"/>
                <w:b/>
              </w:rPr>
              <w:t>5</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84074A" w:rsidRDefault="0084074A" w:rsidP="00ED15EE">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84074A" w:rsidRDefault="0084074A" w:rsidP="00ED15EE">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84074A" w:rsidRDefault="0084074A" w:rsidP="00ED15EE">
            <w:pPr>
              <w:rPr>
                <w:rFonts w:ascii="宋体" w:hAnsi="宋体"/>
                <w:szCs w:val="21"/>
              </w:rPr>
            </w:pPr>
          </w:p>
        </w:tc>
      </w:tr>
      <w:tr w:rsidR="0084074A" w:rsidTr="00ED15EE">
        <w:trPr>
          <w:trHeight w:val="90"/>
        </w:trPr>
        <w:tc>
          <w:tcPr>
            <w:tcW w:w="680" w:type="dxa"/>
            <w:tcBorders>
              <w:top w:val="single" w:sz="4" w:space="0" w:color="auto"/>
              <w:left w:val="single" w:sz="4" w:space="0" w:color="auto"/>
              <w:bottom w:val="single" w:sz="4" w:space="0" w:color="auto"/>
              <w:right w:val="single" w:sz="4" w:space="0" w:color="auto"/>
            </w:tcBorders>
            <w:vAlign w:val="center"/>
            <w:hideMark/>
          </w:tcPr>
          <w:p w:rsidR="0084074A" w:rsidRDefault="0084074A" w:rsidP="00ED15EE">
            <w:pPr>
              <w:jc w:val="center"/>
              <w:rPr>
                <w:rFonts w:ascii="宋体" w:hAnsi="宋体"/>
                <w:b/>
                <w:szCs w:val="21"/>
              </w:rPr>
            </w:pPr>
            <w:r>
              <w:rPr>
                <w:rFonts w:ascii="宋体" w:hAnsi="宋体" w:hint="eastAsia"/>
                <w:b/>
              </w:rPr>
              <w:t>6</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84074A" w:rsidRDefault="0084074A" w:rsidP="00ED15EE">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84074A" w:rsidRDefault="0084074A" w:rsidP="00ED15EE">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84074A" w:rsidRDefault="0084074A" w:rsidP="00ED15EE">
            <w:pPr>
              <w:rPr>
                <w:rFonts w:ascii="宋体" w:hAnsi="宋体"/>
                <w:szCs w:val="21"/>
              </w:rPr>
            </w:pPr>
          </w:p>
        </w:tc>
      </w:tr>
      <w:tr w:rsidR="0084074A" w:rsidTr="00ED15EE">
        <w:trPr>
          <w:trHeight w:val="90"/>
        </w:trPr>
        <w:tc>
          <w:tcPr>
            <w:tcW w:w="680" w:type="dxa"/>
            <w:tcBorders>
              <w:top w:val="single" w:sz="4" w:space="0" w:color="auto"/>
              <w:left w:val="single" w:sz="4" w:space="0" w:color="auto"/>
              <w:bottom w:val="single" w:sz="4" w:space="0" w:color="auto"/>
              <w:right w:val="single" w:sz="4" w:space="0" w:color="auto"/>
            </w:tcBorders>
            <w:vAlign w:val="center"/>
            <w:hideMark/>
          </w:tcPr>
          <w:p w:rsidR="0084074A" w:rsidRDefault="0084074A" w:rsidP="00ED15EE">
            <w:pPr>
              <w:jc w:val="center"/>
              <w:rPr>
                <w:rFonts w:ascii="宋体" w:hAnsi="宋体"/>
                <w:b/>
                <w:szCs w:val="21"/>
              </w:rPr>
            </w:pPr>
            <w:r>
              <w:rPr>
                <w:rFonts w:ascii="宋体" w:hAnsi="宋体" w:hint="eastAsia"/>
                <w:b/>
              </w:rPr>
              <w:t>7</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84074A" w:rsidRDefault="0084074A" w:rsidP="00ED15EE">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84074A" w:rsidRDefault="0084074A" w:rsidP="00ED15EE">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84074A" w:rsidRDefault="0084074A" w:rsidP="00ED15EE">
            <w:pPr>
              <w:rPr>
                <w:rFonts w:ascii="宋体" w:hAnsi="宋体"/>
                <w:szCs w:val="21"/>
              </w:rPr>
            </w:pPr>
          </w:p>
        </w:tc>
      </w:tr>
      <w:tr w:rsidR="0084074A" w:rsidTr="00ED15EE">
        <w:trPr>
          <w:trHeight w:val="307"/>
        </w:trPr>
        <w:tc>
          <w:tcPr>
            <w:tcW w:w="6238" w:type="dxa"/>
            <w:gridSpan w:val="3"/>
            <w:tcBorders>
              <w:top w:val="single" w:sz="4" w:space="0" w:color="000000"/>
              <w:left w:val="single" w:sz="4" w:space="0" w:color="000000"/>
              <w:bottom w:val="single" w:sz="4" w:space="0" w:color="000000"/>
              <w:right w:val="single" w:sz="4" w:space="0" w:color="000000"/>
            </w:tcBorders>
            <w:vAlign w:val="center"/>
            <w:hideMark/>
          </w:tcPr>
          <w:p w:rsidR="0084074A" w:rsidRDefault="0084074A" w:rsidP="00ED15EE">
            <w:pPr>
              <w:widowControl/>
              <w:spacing w:line="360" w:lineRule="auto"/>
              <w:jc w:val="center"/>
              <w:rPr>
                <w:rFonts w:ascii="宋体" w:hAnsi="宋体"/>
                <w:b/>
                <w:bCs/>
                <w:kern w:val="0"/>
                <w:sz w:val="24"/>
              </w:rPr>
            </w:pPr>
            <w:r>
              <w:rPr>
                <w:rFonts w:ascii="宋体" w:hAnsi="宋体" w:hint="eastAsia"/>
                <w:b/>
                <w:bCs/>
                <w:kern w:val="0"/>
                <w:sz w:val="24"/>
              </w:rPr>
              <w:t>评分项</w:t>
            </w:r>
          </w:p>
        </w:tc>
        <w:tc>
          <w:tcPr>
            <w:tcW w:w="3402" w:type="dxa"/>
            <w:gridSpan w:val="2"/>
            <w:tcBorders>
              <w:top w:val="single" w:sz="4" w:space="0" w:color="000000"/>
              <w:left w:val="nil"/>
              <w:bottom w:val="single" w:sz="4" w:space="0" w:color="000000"/>
              <w:right w:val="single" w:sz="4" w:space="0" w:color="000000"/>
            </w:tcBorders>
            <w:vAlign w:val="center"/>
            <w:hideMark/>
          </w:tcPr>
          <w:p w:rsidR="0084074A" w:rsidRDefault="0084074A" w:rsidP="00ED15EE">
            <w:pPr>
              <w:widowControl/>
              <w:spacing w:line="360" w:lineRule="auto"/>
              <w:jc w:val="center"/>
              <w:rPr>
                <w:rFonts w:ascii="宋体" w:hAnsi="宋体"/>
                <w:b/>
                <w:bCs/>
                <w:kern w:val="0"/>
                <w:sz w:val="24"/>
              </w:rPr>
            </w:pPr>
            <w:r>
              <w:rPr>
                <w:rFonts w:ascii="幼圆" w:eastAsia="幼圆" w:hint="eastAsia"/>
                <w:b/>
                <w:bCs/>
                <w:kern w:val="0"/>
                <w:sz w:val="24"/>
              </w:rPr>
              <w:t>在投标文件中的页码位置</w:t>
            </w:r>
          </w:p>
        </w:tc>
      </w:tr>
      <w:tr w:rsidR="0084074A" w:rsidTr="00ED15EE">
        <w:trPr>
          <w:trHeight w:val="470"/>
        </w:trPr>
        <w:tc>
          <w:tcPr>
            <w:tcW w:w="6238" w:type="dxa"/>
            <w:gridSpan w:val="3"/>
            <w:tcBorders>
              <w:top w:val="single" w:sz="4" w:space="0" w:color="000000"/>
              <w:left w:val="single" w:sz="4" w:space="0" w:color="000000"/>
              <w:bottom w:val="single" w:sz="4" w:space="0" w:color="000000"/>
              <w:right w:val="single" w:sz="4" w:space="0" w:color="000000"/>
            </w:tcBorders>
            <w:vAlign w:val="center"/>
          </w:tcPr>
          <w:p w:rsidR="0084074A" w:rsidRDefault="0084074A" w:rsidP="00ED15EE">
            <w:pPr>
              <w:widowControl/>
              <w:spacing w:line="360" w:lineRule="auto"/>
              <w:jc w:val="left"/>
              <w:rPr>
                <w:rFonts w:ascii="仿宋_GB2312" w:hAnsi="仿宋_GB2312"/>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84074A" w:rsidRDefault="0084074A" w:rsidP="00ED15EE">
            <w:pPr>
              <w:widowControl/>
              <w:spacing w:line="360" w:lineRule="auto"/>
              <w:ind w:firstLine="420"/>
              <w:jc w:val="center"/>
              <w:rPr>
                <w:rFonts w:ascii="宋体" w:hAnsi="宋体"/>
                <w:b/>
                <w:bCs/>
                <w:kern w:val="0"/>
                <w:sz w:val="24"/>
              </w:rPr>
            </w:pPr>
          </w:p>
        </w:tc>
      </w:tr>
      <w:tr w:rsidR="0084074A" w:rsidTr="00ED15EE">
        <w:trPr>
          <w:trHeight w:val="470"/>
        </w:trPr>
        <w:tc>
          <w:tcPr>
            <w:tcW w:w="886" w:type="dxa"/>
            <w:gridSpan w:val="2"/>
            <w:vMerge w:val="restart"/>
            <w:tcBorders>
              <w:top w:val="nil"/>
              <w:left w:val="single" w:sz="4" w:space="0" w:color="000000"/>
              <w:bottom w:val="single" w:sz="4" w:space="0" w:color="000000"/>
              <w:right w:val="single" w:sz="4" w:space="0" w:color="000000"/>
            </w:tcBorders>
            <w:vAlign w:val="center"/>
          </w:tcPr>
          <w:p w:rsidR="0084074A" w:rsidRDefault="0084074A" w:rsidP="00ED15EE">
            <w:pPr>
              <w:widowControl/>
              <w:spacing w:line="360" w:lineRule="auto"/>
              <w:jc w:val="center"/>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84074A" w:rsidRDefault="0084074A" w:rsidP="00ED15EE">
            <w:pPr>
              <w:widowControl/>
              <w:spacing w:line="360" w:lineRule="auto"/>
              <w:jc w:val="left"/>
              <w:rPr>
                <w:rFonts w:ascii="宋体" w:hAnsi="宋体"/>
                <w:kern w:val="0"/>
                <w:szCs w:val="21"/>
              </w:rPr>
            </w:pPr>
          </w:p>
        </w:tc>
        <w:tc>
          <w:tcPr>
            <w:tcW w:w="3402" w:type="dxa"/>
            <w:gridSpan w:val="2"/>
            <w:tcBorders>
              <w:top w:val="single" w:sz="4" w:space="0" w:color="000000"/>
              <w:left w:val="nil"/>
              <w:bottom w:val="single" w:sz="4" w:space="0" w:color="000000"/>
              <w:right w:val="single" w:sz="4" w:space="0" w:color="000000"/>
            </w:tcBorders>
            <w:vAlign w:val="center"/>
          </w:tcPr>
          <w:p w:rsidR="0084074A" w:rsidRDefault="0084074A" w:rsidP="00ED15EE">
            <w:pPr>
              <w:widowControl/>
              <w:spacing w:line="360" w:lineRule="auto"/>
              <w:ind w:firstLine="420"/>
              <w:jc w:val="center"/>
              <w:rPr>
                <w:rFonts w:ascii="宋体" w:hAnsi="宋体"/>
                <w:b/>
                <w:bCs/>
                <w:kern w:val="0"/>
                <w:sz w:val="24"/>
              </w:rPr>
            </w:pPr>
          </w:p>
        </w:tc>
      </w:tr>
      <w:tr w:rsidR="0084074A" w:rsidTr="00ED15EE">
        <w:trPr>
          <w:trHeight w:val="617"/>
        </w:trPr>
        <w:tc>
          <w:tcPr>
            <w:tcW w:w="11796" w:type="dxa"/>
            <w:gridSpan w:val="2"/>
            <w:vMerge/>
            <w:tcBorders>
              <w:top w:val="nil"/>
              <w:left w:val="single" w:sz="4" w:space="0" w:color="000000"/>
              <w:bottom w:val="single" w:sz="4" w:space="0" w:color="000000"/>
              <w:right w:val="single" w:sz="4" w:space="0" w:color="000000"/>
            </w:tcBorders>
            <w:vAlign w:val="center"/>
            <w:hideMark/>
          </w:tcPr>
          <w:p w:rsidR="0084074A" w:rsidRDefault="0084074A" w:rsidP="00ED15EE">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84074A" w:rsidRDefault="0084074A" w:rsidP="00ED15EE">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84074A" w:rsidRDefault="0084074A" w:rsidP="00ED15EE">
            <w:pPr>
              <w:widowControl/>
              <w:spacing w:line="360" w:lineRule="auto"/>
              <w:ind w:firstLine="420"/>
              <w:jc w:val="center"/>
              <w:rPr>
                <w:rFonts w:ascii="宋体" w:hAnsi="宋体"/>
                <w:b/>
                <w:bCs/>
                <w:kern w:val="0"/>
                <w:sz w:val="24"/>
              </w:rPr>
            </w:pPr>
          </w:p>
        </w:tc>
      </w:tr>
      <w:tr w:rsidR="0084074A" w:rsidTr="00ED15EE">
        <w:trPr>
          <w:trHeight w:val="405"/>
        </w:trPr>
        <w:tc>
          <w:tcPr>
            <w:tcW w:w="11796" w:type="dxa"/>
            <w:gridSpan w:val="2"/>
            <w:vMerge/>
            <w:tcBorders>
              <w:top w:val="nil"/>
              <w:left w:val="single" w:sz="4" w:space="0" w:color="000000"/>
              <w:bottom w:val="single" w:sz="4" w:space="0" w:color="000000"/>
              <w:right w:val="single" w:sz="4" w:space="0" w:color="000000"/>
            </w:tcBorders>
            <w:vAlign w:val="center"/>
            <w:hideMark/>
          </w:tcPr>
          <w:p w:rsidR="0084074A" w:rsidRDefault="0084074A" w:rsidP="00ED15EE">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84074A" w:rsidRDefault="0084074A" w:rsidP="00ED15EE">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84074A" w:rsidRDefault="0084074A" w:rsidP="00ED15EE">
            <w:pPr>
              <w:widowControl/>
              <w:spacing w:line="360" w:lineRule="auto"/>
              <w:ind w:firstLine="420"/>
              <w:jc w:val="center"/>
              <w:rPr>
                <w:rFonts w:ascii="宋体" w:hAnsi="宋体"/>
                <w:b/>
                <w:bCs/>
                <w:kern w:val="0"/>
                <w:sz w:val="24"/>
              </w:rPr>
            </w:pPr>
          </w:p>
        </w:tc>
      </w:tr>
      <w:tr w:rsidR="0084074A" w:rsidTr="00ED15EE">
        <w:trPr>
          <w:trHeight w:val="398"/>
        </w:trPr>
        <w:tc>
          <w:tcPr>
            <w:tcW w:w="11796" w:type="dxa"/>
            <w:gridSpan w:val="2"/>
            <w:vMerge/>
            <w:tcBorders>
              <w:top w:val="nil"/>
              <w:left w:val="single" w:sz="4" w:space="0" w:color="000000"/>
              <w:bottom w:val="single" w:sz="4" w:space="0" w:color="000000"/>
              <w:right w:val="single" w:sz="4" w:space="0" w:color="000000"/>
            </w:tcBorders>
            <w:vAlign w:val="center"/>
            <w:hideMark/>
          </w:tcPr>
          <w:p w:rsidR="0084074A" w:rsidRDefault="0084074A" w:rsidP="00ED15EE">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84074A" w:rsidRDefault="0084074A" w:rsidP="00ED15EE">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84074A" w:rsidRDefault="0084074A" w:rsidP="00ED15EE">
            <w:pPr>
              <w:widowControl/>
              <w:spacing w:line="360" w:lineRule="auto"/>
              <w:ind w:firstLine="420"/>
              <w:jc w:val="center"/>
              <w:rPr>
                <w:rFonts w:ascii="宋体" w:hAnsi="宋体"/>
                <w:b/>
                <w:bCs/>
                <w:kern w:val="0"/>
                <w:sz w:val="24"/>
              </w:rPr>
            </w:pPr>
          </w:p>
        </w:tc>
      </w:tr>
      <w:tr w:rsidR="0084074A" w:rsidTr="00ED15EE">
        <w:trPr>
          <w:trHeight w:val="617"/>
        </w:trPr>
        <w:tc>
          <w:tcPr>
            <w:tcW w:w="886" w:type="dxa"/>
            <w:gridSpan w:val="2"/>
            <w:vMerge w:val="restart"/>
            <w:tcBorders>
              <w:top w:val="nil"/>
              <w:left w:val="single" w:sz="4" w:space="0" w:color="000000"/>
              <w:bottom w:val="nil"/>
              <w:right w:val="single" w:sz="4" w:space="0" w:color="000000"/>
            </w:tcBorders>
            <w:vAlign w:val="center"/>
          </w:tcPr>
          <w:p w:rsidR="0084074A" w:rsidRDefault="0084074A" w:rsidP="00ED15EE">
            <w:pPr>
              <w:widowControl/>
              <w:spacing w:line="360" w:lineRule="auto"/>
              <w:jc w:val="center"/>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84074A" w:rsidRDefault="0084074A" w:rsidP="00ED15EE">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84074A" w:rsidRDefault="0084074A" w:rsidP="00ED15EE">
            <w:pPr>
              <w:widowControl/>
              <w:spacing w:line="360" w:lineRule="auto"/>
              <w:ind w:firstLine="420"/>
              <w:jc w:val="center"/>
              <w:rPr>
                <w:rFonts w:ascii="宋体" w:hAnsi="宋体"/>
                <w:b/>
                <w:bCs/>
                <w:kern w:val="0"/>
                <w:sz w:val="24"/>
              </w:rPr>
            </w:pPr>
          </w:p>
        </w:tc>
      </w:tr>
      <w:tr w:rsidR="0084074A" w:rsidTr="00ED15EE">
        <w:trPr>
          <w:trHeight w:val="617"/>
        </w:trPr>
        <w:tc>
          <w:tcPr>
            <w:tcW w:w="11796" w:type="dxa"/>
            <w:gridSpan w:val="2"/>
            <w:vMerge/>
            <w:tcBorders>
              <w:top w:val="nil"/>
              <w:left w:val="single" w:sz="4" w:space="0" w:color="000000"/>
              <w:bottom w:val="nil"/>
              <w:right w:val="single" w:sz="4" w:space="0" w:color="000000"/>
            </w:tcBorders>
            <w:vAlign w:val="center"/>
            <w:hideMark/>
          </w:tcPr>
          <w:p w:rsidR="0084074A" w:rsidRDefault="0084074A" w:rsidP="00ED15EE">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84074A" w:rsidRDefault="0084074A" w:rsidP="00ED15EE">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84074A" w:rsidRDefault="0084074A" w:rsidP="00ED15EE">
            <w:pPr>
              <w:widowControl/>
              <w:spacing w:line="360" w:lineRule="auto"/>
              <w:ind w:firstLine="420"/>
              <w:jc w:val="center"/>
              <w:rPr>
                <w:rFonts w:ascii="宋体" w:hAnsi="宋体"/>
                <w:b/>
                <w:bCs/>
                <w:kern w:val="0"/>
                <w:sz w:val="24"/>
              </w:rPr>
            </w:pPr>
          </w:p>
        </w:tc>
      </w:tr>
      <w:tr w:rsidR="0084074A" w:rsidTr="00ED15EE">
        <w:trPr>
          <w:trHeight w:val="617"/>
        </w:trPr>
        <w:tc>
          <w:tcPr>
            <w:tcW w:w="11796" w:type="dxa"/>
            <w:gridSpan w:val="2"/>
            <w:vMerge/>
            <w:tcBorders>
              <w:top w:val="nil"/>
              <w:left w:val="single" w:sz="4" w:space="0" w:color="000000"/>
              <w:bottom w:val="nil"/>
              <w:right w:val="single" w:sz="4" w:space="0" w:color="000000"/>
            </w:tcBorders>
            <w:vAlign w:val="center"/>
            <w:hideMark/>
          </w:tcPr>
          <w:p w:rsidR="0084074A" w:rsidRDefault="0084074A" w:rsidP="00ED15EE">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84074A" w:rsidRDefault="0084074A" w:rsidP="00ED15EE">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84074A" w:rsidRDefault="0084074A" w:rsidP="00ED15EE">
            <w:pPr>
              <w:widowControl/>
              <w:spacing w:line="360" w:lineRule="auto"/>
              <w:ind w:firstLine="420"/>
              <w:jc w:val="center"/>
              <w:rPr>
                <w:rFonts w:ascii="宋体" w:hAnsi="宋体"/>
                <w:b/>
                <w:bCs/>
                <w:kern w:val="0"/>
                <w:sz w:val="24"/>
              </w:rPr>
            </w:pPr>
          </w:p>
        </w:tc>
      </w:tr>
      <w:tr w:rsidR="0084074A" w:rsidTr="00ED15EE">
        <w:trPr>
          <w:trHeight w:val="617"/>
        </w:trPr>
        <w:tc>
          <w:tcPr>
            <w:tcW w:w="886" w:type="dxa"/>
            <w:gridSpan w:val="2"/>
            <w:tcBorders>
              <w:top w:val="nil"/>
              <w:left w:val="single" w:sz="4" w:space="0" w:color="000000"/>
              <w:bottom w:val="single" w:sz="4" w:space="0" w:color="000000"/>
              <w:right w:val="single" w:sz="4" w:space="0" w:color="000000"/>
            </w:tcBorders>
            <w:vAlign w:val="center"/>
          </w:tcPr>
          <w:p w:rsidR="0084074A" w:rsidRDefault="0084074A" w:rsidP="00ED15EE">
            <w:pPr>
              <w:widowControl/>
              <w:spacing w:line="360" w:lineRule="auto"/>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84074A" w:rsidRDefault="0084074A" w:rsidP="00ED15EE">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84074A" w:rsidRDefault="0084074A" w:rsidP="00ED15EE">
            <w:pPr>
              <w:widowControl/>
              <w:spacing w:line="360" w:lineRule="auto"/>
              <w:ind w:firstLine="420"/>
              <w:jc w:val="center"/>
              <w:rPr>
                <w:rFonts w:ascii="宋体" w:hAnsi="宋体"/>
                <w:b/>
                <w:bCs/>
                <w:kern w:val="0"/>
                <w:sz w:val="24"/>
              </w:rPr>
            </w:pPr>
          </w:p>
        </w:tc>
      </w:tr>
    </w:tbl>
    <w:p w:rsidR="0084074A" w:rsidRPr="00E06D8C" w:rsidRDefault="0084074A" w:rsidP="0084074A">
      <w:pPr>
        <w:autoSpaceDE w:val="0"/>
        <w:autoSpaceDN w:val="0"/>
        <w:adjustRightInd w:val="0"/>
        <w:spacing w:line="360" w:lineRule="auto"/>
        <w:jc w:val="center"/>
        <w:rPr>
          <w:rFonts w:ascii="宋体"/>
          <w:b/>
          <w:kern w:val="0"/>
          <w:sz w:val="32"/>
          <w:szCs w:val="32"/>
        </w:rPr>
      </w:pPr>
    </w:p>
    <w:p w:rsidR="0084074A" w:rsidRPr="00E06D8C" w:rsidRDefault="0084074A" w:rsidP="0084074A">
      <w:pPr>
        <w:pStyle w:val="ac"/>
        <w:rPr>
          <w:rFonts w:hAnsi="宋体"/>
          <w:b/>
          <w:sz w:val="36"/>
          <w:szCs w:val="36"/>
        </w:rPr>
        <w:sectPr w:rsidR="0084074A" w:rsidRPr="00E06D8C">
          <w:pgSz w:w="11906" w:h="16838"/>
          <w:pgMar w:top="1440" w:right="1080" w:bottom="1440" w:left="1080" w:header="850" w:footer="850" w:gutter="0"/>
          <w:cols w:space="720"/>
          <w:docGrid w:type="lines" w:linePitch="312"/>
        </w:sectPr>
      </w:pPr>
    </w:p>
    <w:p w:rsidR="0084074A" w:rsidRPr="0084074A" w:rsidRDefault="0084074A" w:rsidP="00482079">
      <w:pPr>
        <w:spacing w:line="520" w:lineRule="exact"/>
        <w:ind w:firstLineChars="1700" w:firstLine="3570"/>
        <w:rPr>
          <w:rFonts w:ascii="宋体" w:hAnsi="宋体"/>
          <w:szCs w:val="21"/>
          <w:u w:val="single"/>
        </w:rPr>
      </w:pPr>
    </w:p>
    <w:p w:rsidR="00482079" w:rsidRDefault="00482079" w:rsidP="00482079">
      <w:pPr>
        <w:jc w:val="center"/>
        <w:rPr>
          <w:rFonts w:ascii="宋体" w:hAnsi="宋体"/>
          <w:b/>
          <w:sz w:val="36"/>
          <w:szCs w:val="36"/>
        </w:rPr>
      </w:pPr>
      <w:r>
        <w:rPr>
          <w:rFonts w:ascii="宋体" w:hAnsi="宋体"/>
          <w:b/>
          <w:sz w:val="36"/>
          <w:szCs w:val="36"/>
        </w:rPr>
        <w:t>三、</w:t>
      </w:r>
      <w:bookmarkStart w:id="61" w:name="_Toc157775469"/>
      <w:bookmarkEnd w:id="60"/>
      <w:r>
        <w:rPr>
          <w:rFonts w:ascii="宋体" w:hAnsi="宋体"/>
          <w:b/>
          <w:sz w:val="36"/>
          <w:szCs w:val="36"/>
        </w:rPr>
        <w:t>产品质保及服务承诺书</w:t>
      </w:r>
      <w:bookmarkStart w:id="62" w:name="_Toc417892821"/>
    </w:p>
    <w:p w:rsidR="00482079" w:rsidRDefault="00482079" w:rsidP="00482079">
      <w:pPr>
        <w:ind w:firstLineChars="750" w:firstLine="1575"/>
        <w:rPr>
          <w:rFonts w:ascii="宋体" w:hAnsi="宋体"/>
          <w:szCs w:val="21"/>
        </w:rPr>
      </w:pPr>
      <w:r>
        <w:rPr>
          <w:rFonts w:ascii="宋体" w:hAnsi="宋体"/>
          <w:szCs w:val="21"/>
        </w:rPr>
        <w:t>（格式由投标人自定、加盖投标人公章）</w:t>
      </w:r>
      <w:bookmarkEnd w:id="62"/>
    </w:p>
    <w:p w:rsidR="00482079" w:rsidRDefault="00482079" w:rsidP="00482079">
      <w:pPr>
        <w:pStyle w:val="ac"/>
        <w:spacing w:line="360" w:lineRule="auto"/>
        <w:jc w:val="left"/>
        <w:rPr>
          <w:rFonts w:hAnsi="宋体"/>
          <w:szCs w:val="21"/>
        </w:rPr>
      </w:pPr>
      <w:r>
        <w:rPr>
          <w:rFonts w:hAnsi="宋体" w:cs="宋体" w:hint="eastAsia"/>
          <w:szCs w:val="21"/>
        </w:rPr>
        <w:t>★</w:t>
      </w:r>
      <w:r>
        <w:rPr>
          <w:rFonts w:hAnsi="宋体"/>
          <w:b/>
          <w:szCs w:val="21"/>
        </w:rPr>
        <w:t>须明确说明所投设备的质保</w:t>
      </w:r>
      <w:r>
        <w:rPr>
          <w:rFonts w:hAnsi="宋体" w:hint="eastAsia"/>
          <w:b/>
          <w:szCs w:val="21"/>
        </w:rPr>
        <w:t>期</w:t>
      </w:r>
      <w:r>
        <w:rPr>
          <w:rFonts w:hAnsi="宋体"/>
          <w:b/>
          <w:szCs w:val="21"/>
        </w:rPr>
        <w:t>、</w:t>
      </w:r>
      <w:r>
        <w:rPr>
          <w:rFonts w:hAnsi="宋体" w:hint="eastAsia"/>
          <w:b/>
          <w:szCs w:val="21"/>
        </w:rPr>
        <w:t>保</w:t>
      </w:r>
      <w:r>
        <w:rPr>
          <w:rFonts w:hAnsi="宋体"/>
          <w:b/>
          <w:szCs w:val="21"/>
        </w:rPr>
        <w:t>修情况。</w:t>
      </w:r>
    </w:p>
    <w:p w:rsidR="00482079" w:rsidRDefault="00482079" w:rsidP="00482079">
      <w:pPr>
        <w:pStyle w:val="ac"/>
        <w:spacing w:line="360" w:lineRule="auto"/>
        <w:jc w:val="left"/>
        <w:rPr>
          <w:rFonts w:hAnsi="宋体"/>
          <w:szCs w:val="21"/>
        </w:rPr>
      </w:pPr>
      <w:r>
        <w:rPr>
          <w:rFonts w:hAnsi="宋体"/>
          <w:szCs w:val="21"/>
        </w:rPr>
        <w:t>注：如投标人未能提供上述资料或只出现“按原厂质保”字样，由此引发的后果投标人自行承担。</w:t>
      </w:r>
    </w:p>
    <w:p w:rsidR="00482079" w:rsidRDefault="00482079" w:rsidP="00482079">
      <w:pPr>
        <w:pStyle w:val="ac"/>
        <w:spacing w:line="360" w:lineRule="auto"/>
        <w:jc w:val="left"/>
        <w:rPr>
          <w:rFonts w:hAnsi="宋体"/>
          <w:szCs w:val="21"/>
        </w:rPr>
      </w:pPr>
    </w:p>
    <w:bookmarkEnd w:id="61"/>
    <w:p w:rsidR="00482079" w:rsidRDefault="00482079" w:rsidP="00482079">
      <w:pPr>
        <w:ind w:firstLineChars="950" w:firstLine="1995"/>
        <w:rPr>
          <w:rFonts w:ascii="宋体" w:hAnsi="宋体"/>
          <w:szCs w:val="21"/>
        </w:rPr>
      </w:pPr>
    </w:p>
    <w:p w:rsidR="00482079" w:rsidRDefault="00482079" w:rsidP="00482079">
      <w:pPr>
        <w:pStyle w:val="ac"/>
        <w:spacing w:afterLines="100" w:after="312" w:line="440" w:lineRule="exact"/>
        <w:jc w:val="center"/>
        <w:rPr>
          <w:rFonts w:hAnsi="宋体"/>
          <w:b/>
          <w:bCs/>
          <w:sz w:val="36"/>
          <w:szCs w:val="36"/>
        </w:rPr>
      </w:pPr>
      <w:r>
        <w:rPr>
          <w:rFonts w:hAnsi="宋体"/>
          <w:b/>
          <w:bCs/>
          <w:sz w:val="36"/>
          <w:szCs w:val="36"/>
        </w:rPr>
        <w:t>四、资格证明文件(供</w:t>
      </w:r>
      <w:r>
        <w:rPr>
          <w:rFonts w:hAnsi="宋体"/>
          <w:b/>
          <w:sz w:val="36"/>
          <w:szCs w:val="36"/>
        </w:rPr>
        <w:t>资质审查时</w:t>
      </w:r>
      <w:r>
        <w:rPr>
          <w:rFonts w:hAnsi="宋体"/>
          <w:b/>
          <w:bCs/>
          <w:sz w:val="36"/>
          <w:szCs w:val="36"/>
        </w:rPr>
        <w:t>使用)</w:t>
      </w:r>
    </w:p>
    <w:p w:rsidR="00482079" w:rsidRDefault="00482079" w:rsidP="00482079">
      <w:pPr>
        <w:spacing w:line="440" w:lineRule="exact"/>
        <w:rPr>
          <w:rFonts w:ascii="宋体" w:hAnsi="宋体"/>
          <w:szCs w:val="21"/>
        </w:rPr>
      </w:pPr>
      <w:r>
        <w:rPr>
          <w:rFonts w:ascii="宋体" w:hAnsi="宋体" w:hint="eastAsia"/>
          <w:szCs w:val="21"/>
        </w:rPr>
        <w:t>1、具有独立承担民事责任的能力（须提供法人或者其他组织的营业执照等证明文件，自然人的身份证明），法人代表授权书，经营范围应与招标项目相关；</w:t>
      </w:r>
    </w:p>
    <w:p w:rsidR="00482079" w:rsidRDefault="00482079" w:rsidP="00482079">
      <w:pPr>
        <w:spacing w:line="440" w:lineRule="exact"/>
        <w:rPr>
          <w:rFonts w:ascii="宋体" w:hAnsi="宋体"/>
          <w:szCs w:val="21"/>
        </w:rPr>
      </w:pPr>
      <w:r>
        <w:rPr>
          <w:rFonts w:ascii="宋体" w:hAnsi="宋体" w:hint="eastAsia"/>
          <w:szCs w:val="21"/>
        </w:rPr>
        <w:t>2、具有良好的商业信誉和健全的财务会计制度（须提供财务状况报告）；</w:t>
      </w:r>
    </w:p>
    <w:p w:rsidR="00482079" w:rsidRDefault="00482079" w:rsidP="00482079">
      <w:pPr>
        <w:spacing w:line="440" w:lineRule="exact"/>
        <w:rPr>
          <w:rFonts w:ascii="宋体" w:hAnsi="宋体"/>
          <w:szCs w:val="21"/>
        </w:rPr>
      </w:pPr>
      <w:r>
        <w:rPr>
          <w:rFonts w:ascii="宋体" w:hAnsi="宋体" w:hint="eastAsia"/>
          <w:szCs w:val="21"/>
        </w:rPr>
        <w:t>3、具有履行合同所必需的设备和专业技术能力（须提供具备履行合同所必需的设备和专业技术能力的证明材料）；</w:t>
      </w:r>
    </w:p>
    <w:p w:rsidR="00482079" w:rsidRDefault="00482079" w:rsidP="00482079">
      <w:pPr>
        <w:spacing w:line="440" w:lineRule="exact"/>
        <w:rPr>
          <w:rFonts w:ascii="宋体" w:hAnsi="宋体"/>
          <w:szCs w:val="21"/>
        </w:rPr>
      </w:pPr>
      <w:r>
        <w:rPr>
          <w:rFonts w:ascii="宋体" w:hAnsi="宋体" w:hint="eastAsia"/>
          <w:szCs w:val="21"/>
        </w:rPr>
        <w:t>4、有依法缴纳税收和社会保障资金的良好记录（须提供依法缴纳税收和社会保障资金的相关材料)；</w:t>
      </w:r>
    </w:p>
    <w:p w:rsidR="00482079" w:rsidRDefault="00482079" w:rsidP="00482079">
      <w:pPr>
        <w:spacing w:line="440" w:lineRule="exact"/>
        <w:rPr>
          <w:rFonts w:ascii="宋体" w:hAnsi="宋体"/>
          <w:szCs w:val="21"/>
        </w:rPr>
      </w:pPr>
      <w:r>
        <w:rPr>
          <w:rFonts w:ascii="宋体" w:hAnsi="宋体" w:hint="eastAsia"/>
          <w:szCs w:val="21"/>
        </w:rPr>
        <w:t>5、参加政府采购活动前三年内，在经营活动中没有重大违法记录（请提供参加政府采购活动前3年内在经营活动中没有重大违法记录的书面声明）；</w:t>
      </w:r>
    </w:p>
    <w:p w:rsidR="00482079" w:rsidRDefault="00482079" w:rsidP="00482079">
      <w:pPr>
        <w:spacing w:line="440" w:lineRule="exact"/>
        <w:rPr>
          <w:rFonts w:ascii="宋体" w:hAnsi="宋体"/>
          <w:szCs w:val="21"/>
        </w:rPr>
      </w:pPr>
      <w:r>
        <w:rPr>
          <w:rFonts w:ascii="宋体" w:hAnsi="宋体" w:hint="eastAsia"/>
          <w:szCs w:val="21"/>
        </w:rPr>
        <w:t>6</w:t>
      </w:r>
      <w:r>
        <w:rPr>
          <w:rFonts w:ascii="宋体" w:hAnsi="宋体"/>
          <w:szCs w:val="21"/>
        </w:rPr>
        <w:t>、投标代表提供下列材料之一：</w:t>
      </w:r>
    </w:p>
    <w:p w:rsidR="00482079" w:rsidRDefault="00482079" w:rsidP="00482079">
      <w:pPr>
        <w:spacing w:line="440" w:lineRule="exact"/>
        <w:ind w:firstLineChars="150" w:firstLine="315"/>
        <w:rPr>
          <w:rFonts w:ascii="宋体" w:hAnsi="宋体"/>
          <w:szCs w:val="21"/>
        </w:rPr>
      </w:pPr>
      <w:r>
        <w:rPr>
          <w:rFonts w:ascii="宋体" w:hAnsi="宋体"/>
          <w:szCs w:val="21"/>
        </w:rPr>
        <w:t>（1）</w:t>
      </w:r>
      <w:r>
        <w:rPr>
          <w:rFonts w:ascii="宋体" w:hAnsi="宋体"/>
          <w:bCs/>
          <w:szCs w:val="21"/>
        </w:rPr>
        <w:t>法定代表人资格证明</w:t>
      </w:r>
      <w:r>
        <w:rPr>
          <w:rFonts w:ascii="宋体" w:hAnsi="宋体"/>
          <w:szCs w:val="21"/>
        </w:rPr>
        <w:t>（原件、必须提供）和</w:t>
      </w:r>
      <w:r>
        <w:rPr>
          <w:rFonts w:ascii="宋体" w:hAnsi="宋体"/>
          <w:bCs/>
          <w:szCs w:val="21"/>
        </w:rPr>
        <w:t>法定代表人身份证（复印件加盖</w:t>
      </w:r>
      <w:r>
        <w:rPr>
          <w:rFonts w:ascii="宋体" w:hAnsi="宋体"/>
          <w:szCs w:val="21"/>
        </w:rPr>
        <w:t>投标人</w:t>
      </w:r>
      <w:r>
        <w:rPr>
          <w:rFonts w:ascii="宋体" w:hAnsi="宋体"/>
          <w:bCs/>
          <w:szCs w:val="21"/>
        </w:rPr>
        <w:t>公章，原件备查）</w:t>
      </w:r>
      <w:r>
        <w:rPr>
          <w:rFonts w:ascii="宋体" w:hAnsi="宋体"/>
          <w:szCs w:val="21"/>
        </w:rPr>
        <w:t>；</w:t>
      </w:r>
    </w:p>
    <w:p w:rsidR="00482079" w:rsidRDefault="00482079" w:rsidP="00482079">
      <w:pPr>
        <w:spacing w:line="440" w:lineRule="exact"/>
        <w:ind w:firstLineChars="150" w:firstLine="315"/>
        <w:rPr>
          <w:rFonts w:ascii="宋体" w:hAnsi="宋体"/>
          <w:szCs w:val="21"/>
        </w:rPr>
      </w:pPr>
      <w:r>
        <w:rPr>
          <w:rFonts w:ascii="宋体" w:hAnsi="宋体"/>
          <w:szCs w:val="21"/>
        </w:rPr>
        <w:t>（2）授权委托书（原件、必须提供）和</w:t>
      </w:r>
      <w:r>
        <w:rPr>
          <w:rFonts w:ascii="宋体" w:hAnsi="宋体"/>
          <w:bCs/>
          <w:szCs w:val="21"/>
        </w:rPr>
        <w:t>授权代表本人身份证（复印件加盖</w:t>
      </w:r>
      <w:r>
        <w:rPr>
          <w:rFonts w:ascii="宋体" w:hAnsi="宋体"/>
          <w:szCs w:val="21"/>
        </w:rPr>
        <w:t>投标人</w:t>
      </w:r>
      <w:r>
        <w:rPr>
          <w:rFonts w:ascii="宋体" w:hAnsi="宋体"/>
          <w:bCs/>
          <w:szCs w:val="21"/>
        </w:rPr>
        <w:t>公章，原件备查）</w:t>
      </w:r>
      <w:r>
        <w:rPr>
          <w:rFonts w:ascii="宋体" w:hAnsi="宋体"/>
          <w:szCs w:val="21"/>
        </w:rPr>
        <w:t>。</w:t>
      </w:r>
    </w:p>
    <w:p w:rsidR="00482079" w:rsidRDefault="00482079" w:rsidP="00482079">
      <w:pPr>
        <w:spacing w:line="440" w:lineRule="exact"/>
        <w:rPr>
          <w:rFonts w:ascii="宋体" w:hAnsi="宋体"/>
          <w:szCs w:val="21"/>
        </w:rPr>
      </w:pPr>
      <w:r>
        <w:rPr>
          <w:rFonts w:ascii="宋体" w:hAnsi="宋体" w:hint="eastAsia"/>
          <w:szCs w:val="21"/>
        </w:rPr>
        <w:t>7、投标人需提供未被“信用中国”网站（www.creditchina.gov.cn）列入失信执行人、重大税收违法案件当事人名单、政府采购严重违法失信行为记录名单的信用查询截图。</w:t>
      </w:r>
    </w:p>
    <w:p w:rsidR="00482079" w:rsidRDefault="00482079" w:rsidP="00482079">
      <w:pPr>
        <w:spacing w:line="440" w:lineRule="exact"/>
        <w:ind w:firstLineChars="196" w:firstLine="412"/>
        <w:rPr>
          <w:rFonts w:ascii="宋体" w:hAnsi="宋体"/>
          <w:bCs/>
          <w:szCs w:val="21"/>
        </w:rPr>
      </w:pPr>
      <w:r>
        <w:rPr>
          <w:rFonts w:ascii="宋体" w:hAnsi="宋体"/>
          <w:szCs w:val="21"/>
        </w:rPr>
        <w:t>注:上述是资质审查时，投标人必须提供的资格证明文件，如未提供</w:t>
      </w:r>
      <w:r>
        <w:rPr>
          <w:rFonts w:ascii="宋体" w:hAnsi="宋体" w:hint="eastAsia"/>
          <w:szCs w:val="21"/>
        </w:rPr>
        <w:t>或</w:t>
      </w:r>
      <w:r>
        <w:rPr>
          <w:rFonts w:ascii="宋体" w:hAnsi="宋体"/>
          <w:szCs w:val="21"/>
        </w:rPr>
        <w:t>发现投标人的资质条件不符合招标文件要求，将作为无效标处理。</w:t>
      </w:r>
      <w:r>
        <w:rPr>
          <w:rFonts w:ascii="宋体" w:hAnsi="宋体"/>
          <w:bCs/>
          <w:szCs w:val="21"/>
        </w:rPr>
        <w:t>投标人提供的材料应真实、有效，招标人保留对投标人提供的资格证明材料进行核查的权利。如发现投标人提供虚假资格证明材料，招标人将对其进行严肃处理。</w:t>
      </w:r>
    </w:p>
    <w:p w:rsidR="00482079" w:rsidRDefault="00482079" w:rsidP="00482079">
      <w:pPr>
        <w:spacing w:line="440" w:lineRule="exact"/>
        <w:ind w:firstLineChars="196" w:firstLine="412"/>
        <w:rPr>
          <w:rFonts w:ascii="宋体" w:hAnsi="宋体"/>
          <w:bCs/>
          <w:szCs w:val="21"/>
        </w:rPr>
      </w:pPr>
    </w:p>
    <w:p w:rsidR="00482079" w:rsidRDefault="00482079" w:rsidP="00482079">
      <w:pPr>
        <w:spacing w:line="440" w:lineRule="exact"/>
        <w:ind w:firstLineChars="196" w:firstLine="412"/>
        <w:rPr>
          <w:rFonts w:ascii="宋体" w:hAnsi="宋体"/>
          <w:bCs/>
          <w:szCs w:val="21"/>
        </w:rPr>
      </w:pPr>
    </w:p>
    <w:p w:rsidR="00482079" w:rsidRDefault="00482079" w:rsidP="00482079">
      <w:pPr>
        <w:spacing w:line="440" w:lineRule="exact"/>
        <w:ind w:firstLineChars="196" w:firstLine="708"/>
        <w:jc w:val="center"/>
        <w:rPr>
          <w:rFonts w:ascii="宋体" w:hAnsi="宋体"/>
          <w:sz w:val="36"/>
          <w:szCs w:val="36"/>
        </w:rPr>
      </w:pPr>
      <w:r>
        <w:rPr>
          <w:rFonts w:ascii="宋体" w:hAnsi="宋体"/>
          <w:b/>
          <w:bCs/>
          <w:sz w:val="36"/>
          <w:szCs w:val="36"/>
        </w:rPr>
        <w:t>五、投标人认为有必要提供并说明的其它资料</w:t>
      </w:r>
    </w:p>
    <w:p w:rsidR="00482079" w:rsidRDefault="00482079" w:rsidP="00482079">
      <w:pPr>
        <w:widowControl/>
        <w:spacing w:line="440" w:lineRule="exact"/>
        <w:jc w:val="left"/>
        <w:rPr>
          <w:rFonts w:ascii="宋体" w:hAnsi="宋体"/>
          <w:bCs/>
          <w:szCs w:val="21"/>
        </w:rPr>
      </w:pPr>
      <w:r>
        <w:rPr>
          <w:rFonts w:ascii="宋体" w:hAnsi="宋体"/>
          <w:szCs w:val="21"/>
        </w:rPr>
        <w:t>（格式由投标人自定，加盖投标人公章。）</w:t>
      </w:r>
    </w:p>
    <w:p w:rsidR="00482079" w:rsidRDefault="00482079" w:rsidP="00482079">
      <w:pPr>
        <w:jc w:val="center"/>
        <w:rPr>
          <w:rFonts w:ascii="宋体" w:hAnsi="宋体" w:cs="宋体"/>
          <w:b/>
          <w:kern w:val="0"/>
          <w:sz w:val="36"/>
          <w:szCs w:val="36"/>
        </w:rPr>
      </w:pPr>
      <w:r>
        <w:rPr>
          <w:rFonts w:ascii="宋体" w:hAnsi="宋体"/>
          <w:b/>
          <w:szCs w:val="21"/>
        </w:rPr>
        <w:br w:type="page"/>
      </w:r>
      <w:r>
        <w:rPr>
          <w:rFonts w:ascii="宋体" w:hAnsi="宋体" w:hint="eastAsia"/>
          <w:b/>
          <w:sz w:val="36"/>
          <w:szCs w:val="36"/>
        </w:rPr>
        <w:lastRenderedPageBreak/>
        <w:t>投标单位法定代表人授权委托书</w:t>
      </w:r>
    </w:p>
    <w:p w:rsidR="00482079" w:rsidRDefault="00482079" w:rsidP="00482079">
      <w:pPr>
        <w:jc w:val="center"/>
        <w:rPr>
          <w:rFonts w:ascii="宋体" w:hAnsi="宋体"/>
          <w:b/>
          <w:sz w:val="36"/>
          <w:szCs w:val="36"/>
        </w:rPr>
      </w:pPr>
      <w:r>
        <w:rPr>
          <w:rFonts w:ascii="宋体" w:hAnsi="宋体" w:hint="eastAsia"/>
          <w:b/>
          <w:sz w:val="36"/>
          <w:szCs w:val="36"/>
        </w:rPr>
        <w:t>授权委托书</w:t>
      </w:r>
    </w:p>
    <w:p w:rsidR="00482079" w:rsidRDefault="00482079" w:rsidP="00482079">
      <w:pPr>
        <w:jc w:val="center"/>
        <w:rPr>
          <w:rFonts w:ascii="宋体" w:hAnsi="宋体"/>
          <w:b/>
          <w:sz w:val="36"/>
          <w:szCs w:val="36"/>
        </w:rPr>
      </w:pPr>
    </w:p>
    <w:p w:rsidR="00482079" w:rsidRDefault="00482079" w:rsidP="00482079">
      <w:pPr>
        <w:spacing w:line="440" w:lineRule="exact"/>
        <w:rPr>
          <w:rFonts w:ascii="宋体" w:hAnsi="宋体"/>
          <w:szCs w:val="21"/>
        </w:rPr>
      </w:pPr>
      <w:r>
        <w:rPr>
          <w:rFonts w:ascii="宋体" w:hAnsi="宋体"/>
          <w:szCs w:val="21"/>
        </w:rPr>
        <w:t>本授权</w:t>
      </w:r>
      <w:r>
        <w:rPr>
          <w:rFonts w:ascii="宋体" w:hAnsi="宋体" w:hint="eastAsia"/>
          <w:szCs w:val="21"/>
        </w:rPr>
        <w:t>委托</w:t>
      </w:r>
      <w:r>
        <w:rPr>
          <w:rFonts w:ascii="宋体" w:hAnsi="宋体"/>
          <w:szCs w:val="21"/>
        </w:rPr>
        <w:t>书声明：</w:t>
      </w:r>
    </w:p>
    <w:p w:rsidR="00482079" w:rsidRDefault="00482079" w:rsidP="00482079">
      <w:pPr>
        <w:spacing w:line="440" w:lineRule="exact"/>
        <w:ind w:firstLineChars="200" w:firstLine="420"/>
        <w:rPr>
          <w:rFonts w:ascii="宋体" w:hAnsi="宋体"/>
          <w:szCs w:val="21"/>
        </w:rPr>
      </w:pPr>
      <w:r>
        <w:rPr>
          <w:rFonts w:ascii="宋体" w:hAnsi="宋体"/>
          <w:szCs w:val="21"/>
        </w:rPr>
        <w:t>我           （姓名）系           （投标单位名称）的法</w:t>
      </w:r>
      <w:r>
        <w:rPr>
          <w:rFonts w:ascii="宋体" w:hAnsi="宋体" w:hint="eastAsia"/>
          <w:szCs w:val="21"/>
        </w:rPr>
        <w:t>定代表</w:t>
      </w:r>
      <w:r>
        <w:rPr>
          <w:rFonts w:ascii="宋体" w:hAnsi="宋体"/>
          <w:szCs w:val="21"/>
        </w:rPr>
        <w:t>人，现授权        （单位名称）的         （姓名）为我</w:t>
      </w:r>
      <w:r>
        <w:rPr>
          <w:rFonts w:ascii="宋体" w:hAnsi="宋体" w:hint="eastAsia"/>
          <w:szCs w:val="21"/>
        </w:rPr>
        <w:t>单位</w:t>
      </w:r>
      <w:r>
        <w:rPr>
          <w:rFonts w:ascii="宋体" w:hAnsi="宋体"/>
          <w:szCs w:val="21"/>
        </w:rPr>
        <w:t>代理人，以本</w:t>
      </w:r>
      <w:r>
        <w:rPr>
          <w:rFonts w:ascii="宋体" w:hAnsi="宋体" w:hint="eastAsia"/>
          <w:szCs w:val="21"/>
        </w:rPr>
        <w:t>单位</w:t>
      </w:r>
      <w:r>
        <w:rPr>
          <w:rFonts w:ascii="宋体" w:hAnsi="宋体"/>
          <w:szCs w:val="21"/>
        </w:rPr>
        <w:t>的名义参加</w:t>
      </w:r>
      <w:r>
        <w:rPr>
          <w:rFonts w:ascii="宋体" w:hAnsi="宋体" w:hint="eastAsia"/>
          <w:szCs w:val="21"/>
        </w:rPr>
        <w:t>江苏开放大学（江苏城市职业学院）</w:t>
      </w:r>
      <w:r>
        <w:rPr>
          <w:rFonts w:ascii="宋体" w:hAnsi="宋体"/>
          <w:szCs w:val="21"/>
        </w:rPr>
        <w:t>组织实施的编号为号的招标活动。代理人在开标、评标、合同</w:t>
      </w:r>
      <w:r>
        <w:rPr>
          <w:rFonts w:ascii="宋体" w:hAnsi="宋体" w:hint="eastAsia"/>
          <w:szCs w:val="21"/>
        </w:rPr>
        <w:t>签订</w:t>
      </w:r>
      <w:r>
        <w:rPr>
          <w:rFonts w:ascii="宋体" w:hAnsi="宋体"/>
          <w:szCs w:val="21"/>
        </w:rPr>
        <w:t>过程中所签署的一切文件和处理与这有关的一切事务，我均予以承认。</w:t>
      </w:r>
    </w:p>
    <w:p w:rsidR="00482079" w:rsidRDefault="00482079" w:rsidP="00482079">
      <w:pPr>
        <w:spacing w:line="440" w:lineRule="exact"/>
        <w:ind w:firstLineChars="200" w:firstLine="420"/>
        <w:rPr>
          <w:rFonts w:ascii="宋体" w:hAnsi="宋体"/>
          <w:szCs w:val="21"/>
        </w:rPr>
      </w:pPr>
      <w:r>
        <w:rPr>
          <w:rFonts w:ascii="宋体" w:hAnsi="宋体"/>
          <w:szCs w:val="21"/>
        </w:rPr>
        <w:t>代理人在委托书有效期内签署的所有文件不因授权委托的撤销而失效，除非有撤销授权委托的书面通知，本委托书自投标开始至合同履行完毕止。</w:t>
      </w:r>
    </w:p>
    <w:p w:rsidR="00482079" w:rsidRDefault="00482079" w:rsidP="00482079">
      <w:pPr>
        <w:spacing w:line="440" w:lineRule="exact"/>
        <w:ind w:firstLineChars="200" w:firstLine="420"/>
        <w:rPr>
          <w:rFonts w:ascii="宋体" w:hAnsi="宋体"/>
          <w:szCs w:val="21"/>
        </w:rPr>
      </w:pPr>
      <w:r>
        <w:rPr>
          <w:rFonts w:ascii="宋体" w:hAnsi="宋体"/>
          <w:szCs w:val="21"/>
        </w:rPr>
        <w:t>代理人无转委托权。特此委托。</w:t>
      </w:r>
    </w:p>
    <w:p w:rsidR="00482079" w:rsidRDefault="00482079" w:rsidP="00482079">
      <w:pPr>
        <w:spacing w:line="440" w:lineRule="exact"/>
        <w:rPr>
          <w:rFonts w:ascii="宋体" w:hAnsi="宋体"/>
          <w:szCs w:val="21"/>
        </w:rPr>
      </w:pPr>
    </w:p>
    <w:p w:rsidR="00482079" w:rsidRDefault="00482079" w:rsidP="00482079">
      <w:pPr>
        <w:spacing w:line="440" w:lineRule="exact"/>
        <w:jc w:val="right"/>
        <w:rPr>
          <w:rFonts w:ascii="宋体" w:hAnsi="宋体"/>
          <w:szCs w:val="21"/>
        </w:rPr>
      </w:pPr>
      <w:r>
        <w:rPr>
          <w:rFonts w:ascii="宋体" w:hAnsi="宋体" w:hint="eastAsia"/>
          <w:szCs w:val="21"/>
        </w:rPr>
        <w:t>（投标单位）法定代表人签字或盖章：</w:t>
      </w:r>
    </w:p>
    <w:p w:rsidR="00482079" w:rsidRDefault="00482079" w:rsidP="00482079">
      <w:pPr>
        <w:spacing w:line="440" w:lineRule="exact"/>
        <w:jc w:val="right"/>
        <w:rPr>
          <w:rFonts w:ascii="宋体" w:hAnsi="宋体"/>
          <w:szCs w:val="21"/>
        </w:rPr>
      </w:pPr>
      <w:r>
        <w:rPr>
          <w:rFonts w:ascii="宋体" w:hAnsi="宋体" w:hint="eastAsia"/>
          <w:szCs w:val="21"/>
        </w:rPr>
        <w:t>（投标单位）公章：</w:t>
      </w:r>
    </w:p>
    <w:p w:rsidR="00482079" w:rsidRDefault="00482079" w:rsidP="00482079">
      <w:pPr>
        <w:spacing w:line="440" w:lineRule="exact"/>
        <w:jc w:val="right"/>
        <w:rPr>
          <w:rFonts w:ascii="宋体" w:hAnsi="宋体"/>
          <w:szCs w:val="21"/>
        </w:rPr>
      </w:pPr>
      <w:r>
        <w:rPr>
          <w:rFonts w:ascii="宋体" w:hAnsi="宋体" w:hint="eastAsia"/>
          <w:szCs w:val="21"/>
        </w:rPr>
        <w:t>年</w:t>
      </w:r>
      <w:r>
        <w:rPr>
          <w:rFonts w:ascii="宋体" w:hAnsi="宋体"/>
          <w:szCs w:val="21"/>
        </w:rPr>
        <w:tab/>
      </w:r>
      <w:r>
        <w:rPr>
          <w:rFonts w:ascii="宋体" w:hAnsi="宋体" w:hint="eastAsia"/>
          <w:szCs w:val="21"/>
        </w:rPr>
        <w:t xml:space="preserve">  月</w:t>
      </w:r>
      <w:r>
        <w:rPr>
          <w:rFonts w:ascii="宋体" w:hAnsi="宋体"/>
          <w:szCs w:val="21"/>
        </w:rPr>
        <w:tab/>
      </w:r>
      <w:r>
        <w:rPr>
          <w:rFonts w:ascii="宋体" w:hAnsi="宋体" w:hint="eastAsia"/>
          <w:szCs w:val="21"/>
        </w:rPr>
        <w:t>日</w:t>
      </w:r>
    </w:p>
    <w:p w:rsidR="00482079" w:rsidRDefault="00482079" w:rsidP="00482079">
      <w:pPr>
        <w:spacing w:line="440" w:lineRule="exact"/>
        <w:jc w:val="right"/>
        <w:rPr>
          <w:rFonts w:ascii="宋体" w:hAnsi="宋体"/>
          <w:szCs w:val="21"/>
        </w:rPr>
      </w:pPr>
    </w:p>
    <w:p w:rsidR="00482079" w:rsidRDefault="00482079" w:rsidP="00482079">
      <w:pPr>
        <w:spacing w:line="440" w:lineRule="exact"/>
        <w:rPr>
          <w:rFonts w:ascii="宋体" w:hAnsi="宋体"/>
          <w:szCs w:val="21"/>
        </w:rPr>
      </w:pPr>
      <w:r>
        <w:rPr>
          <w:rFonts w:ascii="宋体" w:hAnsi="宋体"/>
          <w:noProof/>
          <w:szCs w:val="21"/>
        </w:rPr>
        <mc:AlternateContent>
          <mc:Choice Requires="wps">
            <w:drawing>
              <wp:anchor distT="0" distB="0" distL="114300" distR="114300" simplePos="0" relativeHeight="251660288" behindDoc="0" locked="0" layoutInCell="1" allowOverlap="1">
                <wp:simplePos x="0" y="0"/>
                <wp:positionH relativeFrom="column">
                  <wp:posOffset>571500</wp:posOffset>
                </wp:positionH>
                <wp:positionV relativeFrom="paragraph">
                  <wp:posOffset>149860</wp:posOffset>
                </wp:positionV>
                <wp:extent cx="4572000" cy="2742565"/>
                <wp:effectExtent l="0" t="0" r="19050" b="1968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742565"/>
                        </a:xfrm>
                        <a:prstGeom prst="rect">
                          <a:avLst/>
                        </a:prstGeom>
                        <a:solidFill>
                          <a:srgbClr val="FFFFFF"/>
                        </a:solidFill>
                        <a:ln w="9525">
                          <a:solidFill>
                            <a:srgbClr val="000000"/>
                          </a:solidFill>
                          <a:miter lim="800000"/>
                        </a:ln>
                      </wps:spPr>
                      <wps:txbx>
                        <w:txbxContent>
                          <w:p w:rsidR="00CF314B" w:rsidRDefault="00CF314B" w:rsidP="00482079">
                            <w:pPr>
                              <w:jc w:val="center"/>
                              <w:rPr>
                                <w:rFonts w:ascii="宋体"/>
                                <w:sz w:val="24"/>
                              </w:rPr>
                            </w:pPr>
                          </w:p>
                          <w:p w:rsidR="00CF314B" w:rsidRDefault="00CF314B" w:rsidP="00482079">
                            <w:pPr>
                              <w:jc w:val="center"/>
                              <w:rPr>
                                <w:rFonts w:ascii="宋体"/>
                                <w:sz w:val="24"/>
                              </w:rPr>
                            </w:pPr>
                          </w:p>
                          <w:p w:rsidR="00CF314B" w:rsidRDefault="00CF314B" w:rsidP="00482079">
                            <w:pPr>
                              <w:jc w:val="center"/>
                              <w:rPr>
                                <w:rFonts w:ascii="宋体"/>
                                <w:sz w:val="24"/>
                              </w:rPr>
                            </w:pPr>
                          </w:p>
                          <w:p w:rsidR="00CF314B" w:rsidRDefault="00CF314B" w:rsidP="00482079">
                            <w:pPr>
                              <w:jc w:val="center"/>
                              <w:rPr>
                                <w:rFonts w:ascii="宋体"/>
                                <w:sz w:val="24"/>
                              </w:rPr>
                            </w:pPr>
                          </w:p>
                          <w:p w:rsidR="00CF314B" w:rsidRDefault="00CF314B" w:rsidP="00482079">
                            <w:pPr>
                              <w:rPr>
                                <w:rFonts w:ascii="宋体"/>
                                <w:sz w:val="24"/>
                              </w:rPr>
                            </w:pPr>
                          </w:p>
                          <w:p w:rsidR="00CF314B" w:rsidRDefault="00CF314B" w:rsidP="00482079">
                            <w:pPr>
                              <w:ind w:leftChars="100" w:left="210"/>
                              <w:jc w:val="center"/>
                            </w:pPr>
                            <w:r>
                              <w:rPr>
                                <w:rFonts w:ascii="宋体" w:hAnsi="宋体" w:hint="eastAsia"/>
                                <w:sz w:val="24"/>
                              </w:rPr>
                              <w:t>（</w:t>
                            </w:r>
                            <w:r>
                              <w:rPr>
                                <w:rFonts w:eastAsia="楷体_GB2312" w:hint="eastAsia"/>
                                <w:sz w:val="24"/>
                                <w:szCs w:val="28"/>
                              </w:rPr>
                              <w:t>法定代表人及代理人二代身份证正反面复印件粘贴处）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 o:spid="_x0000_s1027" type="#_x0000_t202" style="position:absolute;left:0;text-align:left;margin-left:45pt;margin-top:11.8pt;width:5in;height:21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">
                <v:textbox>
                  <w:txbxContent>
                    <w:p w:rsidR="00CF314B" w:rsidRDefault="00CF314B" w:rsidP="00482079">
                      <w:pPr>
                        <w:jc w:val="center"/>
                        <w:rPr>
                          <w:rFonts w:ascii="宋体"/>
                          <w:sz w:val="24"/>
                        </w:rPr>
                      </w:pPr>
                    </w:p>
                    <w:p w:rsidR="00CF314B" w:rsidRDefault="00CF314B" w:rsidP="00482079">
                      <w:pPr>
                        <w:jc w:val="center"/>
                        <w:rPr>
                          <w:rFonts w:ascii="宋体"/>
                          <w:sz w:val="24"/>
                        </w:rPr>
                      </w:pPr>
                    </w:p>
                    <w:p w:rsidR="00CF314B" w:rsidRDefault="00CF314B" w:rsidP="00482079">
                      <w:pPr>
                        <w:jc w:val="center"/>
                        <w:rPr>
                          <w:rFonts w:ascii="宋体"/>
                          <w:sz w:val="24"/>
                        </w:rPr>
                      </w:pPr>
                    </w:p>
                    <w:p w:rsidR="00CF314B" w:rsidRDefault="00CF314B" w:rsidP="00482079">
                      <w:pPr>
                        <w:jc w:val="center"/>
                        <w:rPr>
                          <w:rFonts w:ascii="宋体"/>
                          <w:sz w:val="24"/>
                        </w:rPr>
                      </w:pPr>
                    </w:p>
                    <w:p w:rsidR="00CF314B" w:rsidRDefault="00CF314B" w:rsidP="00482079">
                      <w:pPr>
                        <w:rPr>
                          <w:rFonts w:ascii="宋体"/>
                          <w:sz w:val="24"/>
                        </w:rPr>
                      </w:pPr>
                    </w:p>
                    <w:p w:rsidR="00CF314B" w:rsidRDefault="00CF314B" w:rsidP="00482079">
                      <w:pPr>
                        <w:ind w:leftChars="100" w:left="210"/>
                        <w:jc w:val="center"/>
                      </w:pPr>
                      <w:r>
                        <w:rPr>
                          <w:rFonts w:ascii="宋体" w:hAnsi="宋体" w:hint="eastAsia"/>
                          <w:sz w:val="24"/>
                        </w:rPr>
                        <w:t>（</w:t>
                      </w:r>
                      <w:r>
                        <w:rPr>
                          <w:rFonts w:eastAsia="楷体_GB2312" w:hint="eastAsia"/>
                          <w:sz w:val="24"/>
                          <w:szCs w:val="28"/>
                        </w:rPr>
                        <w:t>法定代表人及代理人二代身份证正反面复印件粘贴处）</w:t>
                      </w:r>
                    </w:p>
                  </w:txbxContent>
                </v:textbox>
              </v:shape>
            </w:pict>
          </mc:Fallback>
        </mc:AlternateContent>
      </w:r>
    </w:p>
    <w:p w:rsidR="00482079" w:rsidRDefault="00482079" w:rsidP="00482079">
      <w:pPr>
        <w:spacing w:line="440" w:lineRule="exact"/>
        <w:rPr>
          <w:rFonts w:ascii="宋体" w:hAnsi="宋体"/>
          <w:szCs w:val="21"/>
        </w:rPr>
      </w:pPr>
    </w:p>
    <w:p w:rsidR="00482079" w:rsidRDefault="00482079" w:rsidP="00482079">
      <w:pPr>
        <w:spacing w:line="440" w:lineRule="exact"/>
        <w:rPr>
          <w:rFonts w:ascii="宋体" w:hAnsi="宋体"/>
          <w:szCs w:val="21"/>
        </w:rPr>
      </w:pPr>
    </w:p>
    <w:p w:rsidR="00482079" w:rsidRDefault="00482079" w:rsidP="00482079">
      <w:pPr>
        <w:spacing w:line="440" w:lineRule="exact"/>
        <w:rPr>
          <w:rFonts w:ascii="宋体" w:hAnsi="宋体"/>
          <w:szCs w:val="21"/>
        </w:rPr>
      </w:pPr>
    </w:p>
    <w:p w:rsidR="00482079" w:rsidRDefault="00482079" w:rsidP="00482079">
      <w:pPr>
        <w:spacing w:line="440" w:lineRule="exact"/>
        <w:rPr>
          <w:rFonts w:ascii="宋体" w:hAnsi="宋体"/>
          <w:szCs w:val="21"/>
        </w:rPr>
      </w:pPr>
    </w:p>
    <w:p w:rsidR="00482079" w:rsidRDefault="00482079" w:rsidP="00482079">
      <w:pPr>
        <w:spacing w:line="440" w:lineRule="exact"/>
        <w:rPr>
          <w:rFonts w:ascii="宋体" w:hAnsi="宋体"/>
          <w:szCs w:val="21"/>
        </w:rPr>
      </w:pPr>
    </w:p>
    <w:p w:rsidR="00482079" w:rsidRDefault="00482079" w:rsidP="00482079">
      <w:pPr>
        <w:spacing w:line="440" w:lineRule="exact"/>
        <w:rPr>
          <w:rFonts w:ascii="宋体" w:hAnsi="宋体"/>
          <w:szCs w:val="21"/>
        </w:rPr>
      </w:pPr>
    </w:p>
    <w:p w:rsidR="00482079" w:rsidRDefault="00482079" w:rsidP="00482079">
      <w:pPr>
        <w:spacing w:line="440" w:lineRule="exact"/>
        <w:rPr>
          <w:rFonts w:ascii="宋体" w:hAnsi="宋体"/>
          <w:szCs w:val="21"/>
        </w:rPr>
      </w:pPr>
    </w:p>
    <w:p w:rsidR="00482079" w:rsidRDefault="00482079" w:rsidP="00482079">
      <w:pPr>
        <w:spacing w:line="440" w:lineRule="exact"/>
        <w:rPr>
          <w:rFonts w:ascii="宋体" w:hAnsi="宋体"/>
          <w:szCs w:val="21"/>
        </w:rPr>
      </w:pPr>
    </w:p>
    <w:p w:rsidR="00482079" w:rsidRDefault="00482079" w:rsidP="00482079">
      <w:pPr>
        <w:spacing w:line="440" w:lineRule="exact"/>
        <w:rPr>
          <w:rFonts w:ascii="宋体" w:hAnsi="宋体"/>
          <w:szCs w:val="21"/>
        </w:rPr>
      </w:pPr>
    </w:p>
    <w:p w:rsidR="00482079" w:rsidRDefault="00482079" w:rsidP="00482079">
      <w:pPr>
        <w:spacing w:line="440" w:lineRule="exact"/>
        <w:rPr>
          <w:rFonts w:ascii="宋体" w:hAnsi="宋体"/>
          <w:szCs w:val="21"/>
        </w:rPr>
      </w:pPr>
    </w:p>
    <w:p w:rsidR="00482079" w:rsidRDefault="00482079" w:rsidP="00482079">
      <w:pPr>
        <w:spacing w:line="440" w:lineRule="exact"/>
        <w:rPr>
          <w:rFonts w:ascii="宋体" w:hAnsi="宋体"/>
          <w:szCs w:val="21"/>
        </w:rPr>
      </w:pPr>
    </w:p>
    <w:p w:rsidR="00482079" w:rsidRDefault="00482079" w:rsidP="00482079">
      <w:pPr>
        <w:spacing w:line="440" w:lineRule="exact"/>
        <w:rPr>
          <w:rFonts w:ascii="宋体" w:hAnsi="宋体"/>
          <w:szCs w:val="21"/>
        </w:rPr>
      </w:pPr>
    </w:p>
    <w:p w:rsidR="00482079" w:rsidRDefault="00482079" w:rsidP="00482079">
      <w:pPr>
        <w:spacing w:line="440" w:lineRule="exact"/>
        <w:rPr>
          <w:rFonts w:ascii="宋体" w:hAnsi="宋体"/>
          <w:szCs w:val="21"/>
        </w:rPr>
      </w:pPr>
    </w:p>
    <w:p w:rsidR="00482079" w:rsidRDefault="00482079" w:rsidP="00482079">
      <w:pPr>
        <w:spacing w:line="440" w:lineRule="exact"/>
        <w:rPr>
          <w:rFonts w:ascii="宋体" w:hAnsi="宋体"/>
          <w:szCs w:val="21"/>
        </w:rPr>
      </w:pPr>
    </w:p>
    <w:p w:rsidR="00482079" w:rsidRDefault="00482079" w:rsidP="00482079">
      <w:pPr>
        <w:spacing w:line="440" w:lineRule="exact"/>
        <w:jc w:val="center"/>
        <w:rPr>
          <w:rFonts w:ascii="宋体" w:hAnsi="宋体"/>
          <w:b/>
          <w:sz w:val="36"/>
          <w:szCs w:val="36"/>
        </w:rPr>
      </w:pPr>
      <w:r>
        <w:rPr>
          <w:rFonts w:ascii="宋体" w:hAnsi="宋体" w:hint="eastAsia"/>
          <w:b/>
          <w:sz w:val="36"/>
          <w:szCs w:val="36"/>
        </w:rPr>
        <w:t>参加本项采购活动前 3 年内在经营活动中</w:t>
      </w:r>
    </w:p>
    <w:p w:rsidR="00482079" w:rsidRDefault="00482079" w:rsidP="00482079">
      <w:pPr>
        <w:spacing w:line="440" w:lineRule="exact"/>
        <w:jc w:val="center"/>
        <w:rPr>
          <w:rFonts w:ascii="宋体" w:hAnsi="宋体"/>
          <w:b/>
          <w:sz w:val="36"/>
          <w:szCs w:val="36"/>
        </w:rPr>
      </w:pPr>
      <w:r>
        <w:rPr>
          <w:rFonts w:ascii="宋体" w:hAnsi="宋体" w:hint="eastAsia"/>
          <w:b/>
          <w:sz w:val="36"/>
          <w:szCs w:val="36"/>
        </w:rPr>
        <w:t>没有重大违法记录的书面声明</w:t>
      </w:r>
    </w:p>
    <w:p w:rsidR="00482079" w:rsidRDefault="00482079" w:rsidP="00482079">
      <w:pPr>
        <w:spacing w:line="440" w:lineRule="exact"/>
        <w:rPr>
          <w:rFonts w:ascii="宋体" w:hAnsi="宋体"/>
          <w:b/>
          <w:szCs w:val="21"/>
        </w:rPr>
      </w:pPr>
    </w:p>
    <w:p w:rsidR="00482079" w:rsidRDefault="00482079" w:rsidP="00482079">
      <w:pPr>
        <w:spacing w:line="440" w:lineRule="exact"/>
        <w:rPr>
          <w:rFonts w:ascii="宋体" w:hAnsi="宋体"/>
          <w:b/>
          <w:szCs w:val="21"/>
        </w:rPr>
      </w:pPr>
    </w:p>
    <w:p w:rsidR="00482079" w:rsidRDefault="00482079" w:rsidP="00482079">
      <w:pPr>
        <w:spacing w:line="440" w:lineRule="exact"/>
        <w:jc w:val="center"/>
        <w:rPr>
          <w:rFonts w:ascii="宋体" w:hAnsi="宋体"/>
          <w:sz w:val="36"/>
          <w:szCs w:val="36"/>
        </w:rPr>
      </w:pPr>
      <w:r>
        <w:rPr>
          <w:rFonts w:ascii="宋体" w:hAnsi="宋体" w:hint="eastAsia"/>
          <w:sz w:val="36"/>
          <w:szCs w:val="36"/>
        </w:rPr>
        <w:t>声  明</w:t>
      </w:r>
    </w:p>
    <w:p w:rsidR="00482079" w:rsidRDefault="00482079" w:rsidP="00482079">
      <w:pPr>
        <w:spacing w:line="440" w:lineRule="exact"/>
        <w:ind w:firstLine="420"/>
        <w:rPr>
          <w:rFonts w:ascii="宋体" w:hAnsi="宋体"/>
          <w:szCs w:val="21"/>
        </w:rPr>
      </w:pPr>
      <w:r>
        <w:rPr>
          <w:rFonts w:ascii="宋体" w:hAnsi="宋体" w:hint="eastAsia"/>
          <w:szCs w:val="21"/>
        </w:rPr>
        <w:t>我公司郑重声明：参加本项采购活动前 3 年内，我公司在经营活动中没有因违法经营受到刑事处罚或者责令停产停业、吊销许可证或者执照、较大数额罚款等行政处罚。</w:t>
      </w:r>
    </w:p>
    <w:p w:rsidR="00482079" w:rsidRDefault="00482079" w:rsidP="00482079">
      <w:pPr>
        <w:spacing w:line="440" w:lineRule="exact"/>
        <w:ind w:firstLine="420"/>
        <w:rPr>
          <w:rFonts w:ascii="宋体" w:hAnsi="宋体"/>
          <w:szCs w:val="21"/>
        </w:rPr>
      </w:pPr>
    </w:p>
    <w:p w:rsidR="00482079" w:rsidRDefault="00482079" w:rsidP="00482079">
      <w:pPr>
        <w:spacing w:line="440" w:lineRule="exact"/>
        <w:rPr>
          <w:rFonts w:ascii="宋体" w:hAnsi="宋体"/>
          <w:szCs w:val="21"/>
        </w:rPr>
      </w:pPr>
      <w:r>
        <w:rPr>
          <w:rFonts w:ascii="宋体" w:hAnsi="宋体" w:hint="eastAsia"/>
          <w:szCs w:val="21"/>
        </w:rPr>
        <w:t xml:space="preserve">                                      供应商名称（公章）：</w:t>
      </w:r>
    </w:p>
    <w:p w:rsidR="00482079" w:rsidRDefault="00482079" w:rsidP="00482079">
      <w:pPr>
        <w:spacing w:line="440" w:lineRule="exact"/>
        <w:rPr>
          <w:rFonts w:ascii="宋体" w:hAnsi="宋体"/>
          <w:szCs w:val="21"/>
        </w:rPr>
      </w:pPr>
      <w:r>
        <w:rPr>
          <w:rFonts w:ascii="宋体" w:hAnsi="宋体" w:hint="eastAsia"/>
          <w:szCs w:val="21"/>
        </w:rPr>
        <w:t xml:space="preserve">                                      授权代表签字：_______________________</w:t>
      </w:r>
    </w:p>
    <w:p w:rsidR="00482079" w:rsidRDefault="00482079" w:rsidP="00482079">
      <w:pPr>
        <w:spacing w:line="440" w:lineRule="exact"/>
        <w:rPr>
          <w:rFonts w:ascii="宋体" w:hAnsi="宋体"/>
          <w:szCs w:val="21"/>
        </w:rPr>
      </w:pPr>
      <w:r>
        <w:rPr>
          <w:rFonts w:ascii="宋体" w:hAnsi="宋体" w:hint="eastAsia"/>
          <w:szCs w:val="21"/>
        </w:rPr>
        <w:t xml:space="preserve">                                      日期：______年    月    日</w:t>
      </w:r>
    </w:p>
    <w:p w:rsidR="00482079" w:rsidRDefault="00482079" w:rsidP="00482079">
      <w:pPr>
        <w:spacing w:line="440" w:lineRule="exact"/>
        <w:rPr>
          <w:rFonts w:ascii="宋体" w:hAnsi="宋体"/>
          <w:szCs w:val="21"/>
        </w:rPr>
      </w:pPr>
    </w:p>
    <w:p w:rsidR="00482079" w:rsidRDefault="00482079" w:rsidP="00482079">
      <w:pPr>
        <w:spacing w:line="440" w:lineRule="exact"/>
        <w:rPr>
          <w:rFonts w:ascii="宋体" w:hAnsi="宋体"/>
          <w:szCs w:val="21"/>
        </w:rPr>
      </w:pPr>
    </w:p>
    <w:p w:rsidR="00482079" w:rsidRDefault="00482079" w:rsidP="00482079">
      <w:pPr>
        <w:spacing w:line="440" w:lineRule="exact"/>
        <w:rPr>
          <w:rFonts w:ascii="宋体" w:hAnsi="宋体"/>
          <w:szCs w:val="21"/>
        </w:rPr>
      </w:pPr>
    </w:p>
    <w:p w:rsidR="00482079" w:rsidRDefault="00482079" w:rsidP="00482079">
      <w:pPr>
        <w:spacing w:line="440" w:lineRule="exact"/>
        <w:rPr>
          <w:rFonts w:ascii="宋体" w:hAnsi="宋体"/>
          <w:szCs w:val="21"/>
        </w:rPr>
      </w:pPr>
    </w:p>
    <w:p w:rsidR="00482079" w:rsidRDefault="00482079" w:rsidP="00482079">
      <w:pPr>
        <w:spacing w:line="440" w:lineRule="exact"/>
        <w:rPr>
          <w:rFonts w:ascii="宋体" w:hAnsi="宋体"/>
          <w:szCs w:val="21"/>
        </w:rPr>
      </w:pPr>
    </w:p>
    <w:p w:rsidR="00482079" w:rsidRDefault="00482079" w:rsidP="00482079">
      <w:pPr>
        <w:spacing w:line="440" w:lineRule="exact"/>
        <w:rPr>
          <w:rFonts w:ascii="宋体" w:hAnsi="宋体"/>
          <w:szCs w:val="21"/>
        </w:rPr>
      </w:pPr>
    </w:p>
    <w:p w:rsidR="00482079" w:rsidRDefault="00482079" w:rsidP="00482079">
      <w:pPr>
        <w:spacing w:line="440" w:lineRule="exact"/>
        <w:rPr>
          <w:rFonts w:ascii="宋体" w:hAnsi="宋体"/>
          <w:szCs w:val="21"/>
        </w:rPr>
      </w:pPr>
    </w:p>
    <w:p w:rsidR="00482079" w:rsidRDefault="00482079" w:rsidP="00482079">
      <w:pPr>
        <w:spacing w:line="440" w:lineRule="exact"/>
        <w:rPr>
          <w:rFonts w:ascii="宋体" w:hAnsi="宋体"/>
          <w:szCs w:val="21"/>
        </w:rPr>
      </w:pPr>
    </w:p>
    <w:p w:rsidR="00482079" w:rsidRDefault="00482079" w:rsidP="00482079">
      <w:pPr>
        <w:spacing w:line="440" w:lineRule="exact"/>
        <w:rPr>
          <w:rFonts w:ascii="宋体" w:hAnsi="宋体"/>
          <w:szCs w:val="21"/>
        </w:rPr>
      </w:pPr>
    </w:p>
    <w:p w:rsidR="00482079" w:rsidRDefault="00482079" w:rsidP="00482079">
      <w:pPr>
        <w:spacing w:line="440" w:lineRule="exact"/>
        <w:rPr>
          <w:rFonts w:ascii="宋体" w:hAnsi="宋体"/>
          <w:szCs w:val="21"/>
        </w:rPr>
      </w:pPr>
    </w:p>
    <w:p w:rsidR="00482079" w:rsidRDefault="00482079" w:rsidP="00482079">
      <w:pPr>
        <w:spacing w:line="440" w:lineRule="exact"/>
        <w:rPr>
          <w:rFonts w:ascii="宋体" w:hAnsi="宋体"/>
          <w:szCs w:val="21"/>
        </w:rPr>
      </w:pPr>
    </w:p>
    <w:p w:rsidR="00482079" w:rsidRDefault="00482079" w:rsidP="00482079">
      <w:pPr>
        <w:spacing w:line="440" w:lineRule="exact"/>
        <w:rPr>
          <w:rFonts w:ascii="宋体" w:hAnsi="宋体"/>
          <w:szCs w:val="21"/>
        </w:rPr>
      </w:pPr>
    </w:p>
    <w:p w:rsidR="00482079" w:rsidRDefault="00482079" w:rsidP="00482079">
      <w:pPr>
        <w:spacing w:line="440" w:lineRule="exact"/>
        <w:rPr>
          <w:rFonts w:ascii="宋体" w:hAnsi="宋体"/>
          <w:szCs w:val="21"/>
        </w:rPr>
      </w:pPr>
    </w:p>
    <w:p w:rsidR="00482079" w:rsidRDefault="00482079" w:rsidP="00482079">
      <w:pPr>
        <w:spacing w:line="440" w:lineRule="exact"/>
        <w:rPr>
          <w:rFonts w:ascii="宋体" w:hAnsi="宋体"/>
          <w:szCs w:val="21"/>
        </w:rPr>
      </w:pPr>
    </w:p>
    <w:p w:rsidR="00482079" w:rsidRDefault="00482079" w:rsidP="00482079">
      <w:pPr>
        <w:spacing w:line="440" w:lineRule="exact"/>
        <w:rPr>
          <w:rFonts w:ascii="宋体" w:hAnsi="宋体"/>
          <w:szCs w:val="21"/>
        </w:rPr>
      </w:pPr>
    </w:p>
    <w:p w:rsidR="00482079" w:rsidRDefault="00482079" w:rsidP="00482079">
      <w:pPr>
        <w:spacing w:line="440" w:lineRule="exact"/>
        <w:rPr>
          <w:rFonts w:ascii="宋体" w:hAnsi="宋体"/>
          <w:szCs w:val="21"/>
        </w:rPr>
      </w:pPr>
    </w:p>
    <w:p w:rsidR="00482079" w:rsidRDefault="00482079" w:rsidP="00482079">
      <w:pPr>
        <w:spacing w:line="440" w:lineRule="exact"/>
        <w:rPr>
          <w:rFonts w:ascii="宋体" w:hAnsi="宋体"/>
          <w:szCs w:val="21"/>
        </w:rPr>
      </w:pPr>
    </w:p>
    <w:p w:rsidR="00482079" w:rsidRDefault="00482079" w:rsidP="00482079">
      <w:pPr>
        <w:spacing w:line="440" w:lineRule="exact"/>
        <w:rPr>
          <w:rFonts w:ascii="宋体" w:hAnsi="宋体"/>
          <w:szCs w:val="21"/>
        </w:rPr>
      </w:pPr>
    </w:p>
    <w:p w:rsidR="00482079" w:rsidRDefault="00482079" w:rsidP="00482079">
      <w:pPr>
        <w:spacing w:line="440" w:lineRule="exact"/>
        <w:rPr>
          <w:rFonts w:ascii="宋体" w:hAnsi="宋体"/>
          <w:szCs w:val="21"/>
        </w:rPr>
      </w:pPr>
    </w:p>
    <w:p w:rsidR="00482079" w:rsidRDefault="00482079" w:rsidP="00482079">
      <w:pPr>
        <w:spacing w:line="440" w:lineRule="exact"/>
        <w:rPr>
          <w:rFonts w:ascii="宋体" w:hAnsi="宋体"/>
          <w:szCs w:val="21"/>
        </w:rPr>
      </w:pPr>
    </w:p>
    <w:p w:rsidR="00482079" w:rsidRDefault="00482079" w:rsidP="00482079">
      <w:pPr>
        <w:spacing w:line="440" w:lineRule="exact"/>
        <w:jc w:val="center"/>
        <w:rPr>
          <w:rFonts w:ascii="宋体" w:hAnsi="宋体"/>
          <w:b/>
          <w:sz w:val="36"/>
          <w:szCs w:val="36"/>
        </w:rPr>
      </w:pPr>
      <w:r>
        <w:rPr>
          <w:rFonts w:ascii="宋体" w:hAnsi="宋体" w:hint="eastAsia"/>
          <w:b/>
          <w:sz w:val="36"/>
          <w:szCs w:val="36"/>
        </w:rPr>
        <w:t>技术偏离表</w:t>
      </w:r>
    </w:p>
    <w:p w:rsidR="00482079" w:rsidRDefault="00482079" w:rsidP="00482079">
      <w:pPr>
        <w:spacing w:after="120"/>
        <w:jc w:val="center"/>
        <w:rPr>
          <w:rFonts w:ascii="宋体" w:hAnsi="宋体"/>
          <w:b/>
          <w:bCs/>
          <w:sz w:val="32"/>
          <w:szCs w:val="32"/>
        </w:rPr>
      </w:pPr>
    </w:p>
    <w:p w:rsidR="00482079" w:rsidRDefault="00482079" w:rsidP="00482079">
      <w:pPr>
        <w:spacing w:after="120"/>
        <w:ind w:firstLineChars="100" w:firstLine="210"/>
        <w:rPr>
          <w:rFonts w:ascii="宋体"/>
          <w:u w:val="single"/>
        </w:rPr>
      </w:pPr>
      <w:r>
        <w:rPr>
          <w:rFonts w:ascii="宋体" w:hint="eastAsia"/>
        </w:rPr>
        <w:t>项目名称：</w:t>
      </w:r>
      <w:r>
        <w:rPr>
          <w:rFonts w:ascii="宋体" w:hint="eastAsia"/>
          <w:u w:val="single"/>
        </w:rPr>
        <w:t xml:space="preserve">                   </w:t>
      </w:r>
      <w:r>
        <w:rPr>
          <w:rFonts w:ascii="宋体" w:hint="eastAsia"/>
        </w:rPr>
        <w:t xml:space="preserve">  招标编号：</w:t>
      </w:r>
      <w:r>
        <w:rPr>
          <w:rFonts w:ascii="宋体" w:hint="eastAsia"/>
          <w:u w:val="single"/>
        </w:rPr>
        <w:t xml:space="preserve">            </w:t>
      </w:r>
    </w:p>
    <w:p w:rsidR="00482079" w:rsidRDefault="00482079" w:rsidP="00482079">
      <w:pPr>
        <w:spacing w:after="120"/>
        <w:ind w:firstLineChars="100" w:firstLine="210"/>
        <w:rPr>
          <w:rFonts w:ascii="宋体"/>
          <w:u w:val="single"/>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1902"/>
        <w:gridCol w:w="1548"/>
        <w:gridCol w:w="3272"/>
        <w:gridCol w:w="1381"/>
        <w:gridCol w:w="745"/>
      </w:tblGrid>
      <w:tr w:rsidR="00482079" w:rsidTr="00EF6EE4">
        <w:trPr>
          <w:trHeight w:val="43"/>
          <w:jc w:val="center"/>
        </w:trPr>
        <w:tc>
          <w:tcPr>
            <w:tcW w:w="758" w:type="dxa"/>
            <w:vAlign w:val="center"/>
          </w:tcPr>
          <w:p w:rsidR="00482079" w:rsidRDefault="00482079" w:rsidP="00EF6EE4">
            <w:pPr>
              <w:pStyle w:val="ac"/>
              <w:spacing w:line="360" w:lineRule="auto"/>
              <w:jc w:val="center"/>
              <w:rPr>
                <w:rFonts w:hAnsi="宋体" w:cs="Arial"/>
                <w:sz w:val="24"/>
              </w:rPr>
            </w:pPr>
            <w:r>
              <w:rPr>
                <w:rFonts w:hAnsi="宋体" w:cs="Arial" w:hint="eastAsia"/>
                <w:sz w:val="24"/>
              </w:rPr>
              <w:t>序号</w:t>
            </w:r>
          </w:p>
        </w:tc>
        <w:tc>
          <w:tcPr>
            <w:tcW w:w="1902" w:type="dxa"/>
            <w:vAlign w:val="center"/>
          </w:tcPr>
          <w:p w:rsidR="00482079" w:rsidRDefault="00482079" w:rsidP="00EF6EE4">
            <w:pPr>
              <w:pStyle w:val="ac"/>
              <w:spacing w:line="360" w:lineRule="auto"/>
              <w:jc w:val="center"/>
              <w:rPr>
                <w:rFonts w:hAnsi="宋体" w:cs="Arial"/>
                <w:sz w:val="24"/>
              </w:rPr>
            </w:pPr>
            <w:r>
              <w:rPr>
                <w:rFonts w:hAnsi="宋体" w:cs="Arial" w:hint="eastAsia"/>
                <w:sz w:val="24"/>
              </w:rPr>
              <w:t>货物名称</w:t>
            </w:r>
          </w:p>
        </w:tc>
        <w:tc>
          <w:tcPr>
            <w:tcW w:w="1548" w:type="dxa"/>
            <w:vAlign w:val="center"/>
          </w:tcPr>
          <w:p w:rsidR="00482079" w:rsidRDefault="00482079" w:rsidP="00EF6EE4">
            <w:pPr>
              <w:pStyle w:val="ac"/>
              <w:spacing w:line="360" w:lineRule="auto"/>
              <w:jc w:val="center"/>
              <w:rPr>
                <w:rFonts w:hAnsi="宋体" w:cs="Arial"/>
                <w:sz w:val="24"/>
              </w:rPr>
            </w:pPr>
            <w:r>
              <w:rPr>
                <w:rFonts w:hAnsi="宋体" w:cs="Arial" w:hint="eastAsia"/>
                <w:sz w:val="24"/>
              </w:rPr>
              <w:t>招标要求</w:t>
            </w:r>
          </w:p>
        </w:tc>
        <w:tc>
          <w:tcPr>
            <w:tcW w:w="3272" w:type="dxa"/>
            <w:vAlign w:val="center"/>
          </w:tcPr>
          <w:p w:rsidR="00482079" w:rsidRDefault="00482079" w:rsidP="00EF6EE4">
            <w:pPr>
              <w:pStyle w:val="ac"/>
              <w:spacing w:line="360" w:lineRule="auto"/>
              <w:jc w:val="center"/>
              <w:rPr>
                <w:rFonts w:hAnsi="宋体" w:cs="Arial"/>
                <w:sz w:val="24"/>
              </w:rPr>
            </w:pPr>
            <w:r>
              <w:rPr>
                <w:rFonts w:hAnsi="宋体" w:cs="Arial" w:hint="eastAsia"/>
                <w:sz w:val="24"/>
              </w:rPr>
              <w:t>投标技术参数</w:t>
            </w:r>
          </w:p>
        </w:tc>
        <w:tc>
          <w:tcPr>
            <w:tcW w:w="1381" w:type="dxa"/>
            <w:vAlign w:val="center"/>
          </w:tcPr>
          <w:p w:rsidR="00482079" w:rsidRDefault="00482079" w:rsidP="00EF6EE4">
            <w:pPr>
              <w:pStyle w:val="ac"/>
              <w:spacing w:line="360" w:lineRule="auto"/>
              <w:jc w:val="center"/>
              <w:rPr>
                <w:rFonts w:hAnsi="宋体" w:cs="Arial"/>
                <w:sz w:val="24"/>
              </w:rPr>
            </w:pPr>
            <w:r>
              <w:rPr>
                <w:rFonts w:hAnsi="宋体" w:cs="Arial" w:hint="eastAsia"/>
                <w:sz w:val="24"/>
              </w:rPr>
              <w:t>是否</w:t>
            </w:r>
            <w:r>
              <w:rPr>
                <w:rFonts w:hAnsi="宋体" w:cs="Arial"/>
                <w:sz w:val="24"/>
              </w:rPr>
              <w:t>偏离</w:t>
            </w:r>
          </w:p>
        </w:tc>
        <w:tc>
          <w:tcPr>
            <w:tcW w:w="745" w:type="dxa"/>
            <w:vAlign w:val="center"/>
          </w:tcPr>
          <w:p w:rsidR="00482079" w:rsidRDefault="00482079" w:rsidP="00EF6EE4">
            <w:pPr>
              <w:pStyle w:val="ac"/>
              <w:spacing w:line="360" w:lineRule="auto"/>
              <w:jc w:val="center"/>
              <w:rPr>
                <w:rFonts w:hAnsi="宋体" w:cs="Arial"/>
                <w:sz w:val="24"/>
              </w:rPr>
            </w:pPr>
            <w:r>
              <w:rPr>
                <w:rFonts w:hAnsi="宋体" w:cs="Arial"/>
                <w:sz w:val="24"/>
              </w:rPr>
              <w:t>备注</w:t>
            </w:r>
          </w:p>
        </w:tc>
      </w:tr>
      <w:tr w:rsidR="00482079" w:rsidTr="00EF6EE4">
        <w:trPr>
          <w:trHeight w:val="480"/>
          <w:jc w:val="center"/>
        </w:trPr>
        <w:tc>
          <w:tcPr>
            <w:tcW w:w="758" w:type="dxa"/>
          </w:tcPr>
          <w:p w:rsidR="00482079" w:rsidRDefault="00482079" w:rsidP="00EF6EE4">
            <w:pPr>
              <w:pStyle w:val="ac"/>
              <w:spacing w:line="360" w:lineRule="auto"/>
              <w:rPr>
                <w:rFonts w:ascii="楷体_GB2312" w:eastAsia="楷体_GB2312" w:hAnsi="Times New Roman"/>
                <w:sz w:val="24"/>
              </w:rPr>
            </w:pPr>
          </w:p>
        </w:tc>
        <w:tc>
          <w:tcPr>
            <w:tcW w:w="1902" w:type="dxa"/>
          </w:tcPr>
          <w:p w:rsidR="00482079" w:rsidRDefault="00482079" w:rsidP="00EF6EE4">
            <w:pPr>
              <w:pStyle w:val="ac"/>
              <w:spacing w:line="360" w:lineRule="auto"/>
              <w:rPr>
                <w:rFonts w:ascii="楷体_GB2312" w:eastAsia="楷体_GB2312" w:hAnsi="Times New Roman"/>
                <w:sz w:val="24"/>
              </w:rPr>
            </w:pPr>
          </w:p>
        </w:tc>
        <w:tc>
          <w:tcPr>
            <w:tcW w:w="1548" w:type="dxa"/>
          </w:tcPr>
          <w:p w:rsidR="00482079" w:rsidRDefault="00482079" w:rsidP="00EF6EE4">
            <w:pPr>
              <w:pStyle w:val="ac"/>
              <w:spacing w:line="360" w:lineRule="auto"/>
              <w:rPr>
                <w:rFonts w:ascii="楷体_GB2312" w:eastAsia="楷体_GB2312" w:hAnsi="Times New Roman"/>
                <w:sz w:val="24"/>
              </w:rPr>
            </w:pPr>
          </w:p>
        </w:tc>
        <w:tc>
          <w:tcPr>
            <w:tcW w:w="3272" w:type="dxa"/>
          </w:tcPr>
          <w:p w:rsidR="00482079" w:rsidRDefault="00482079" w:rsidP="00EF6EE4">
            <w:pPr>
              <w:pStyle w:val="ac"/>
              <w:spacing w:line="360" w:lineRule="auto"/>
              <w:rPr>
                <w:rFonts w:ascii="楷体_GB2312" w:eastAsia="楷体_GB2312" w:hAnsi="Times New Roman"/>
                <w:sz w:val="24"/>
              </w:rPr>
            </w:pPr>
          </w:p>
        </w:tc>
        <w:tc>
          <w:tcPr>
            <w:tcW w:w="1381" w:type="dxa"/>
          </w:tcPr>
          <w:p w:rsidR="00482079" w:rsidRDefault="00482079" w:rsidP="00EF6EE4">
            <w:pPr>
              <w:pStyle w:val="ac"/>
              <w:spacing w:line="360" w:lineRule="auto"/>
              <w:rPr>
                <w:rFonts w:ascii="楷体_GB2312" w:eastAsia="楷体_GB2312" w:hAnsi="Times New Roman"/>
                <w:sz w:val="24"/>
              </w:rPr>
            </w:pPr>
          </w:p>
        </w:tc>
        <w:tc>
          <w:tcPr>
            <w:tcW w:w="745" w:type="dxa"/>
          </w:tcPr>
          <w:p w:rsidR="00482079" w:rsidRDefault="00482079" w:rsidP="00EF6EE4">
            <w:pPr>
              <w:pStyle w:val="ac"/>
              <w:spacing w:line="360" w:lineRule="auto"/>
              <w:rPr>
                <w:rFonts w:ascii="楷体_GB2312" w:eastAsia="楷体_GB2312" w:hAnsi="Times New Roman"/>
                <w:sz w:val="24"/>
              </w:rPr>
            </w:pPr>
          </w:p>
        </w:tc>
      </w:tr>
      <w:tr w:rsidR="00482079" w:rsidTr="00EF6EE4">
        <w:trPr>
          <w:trHeight w:val="480"/>
          <w:jc w:val="center"/>
        </w:trPr>
        <w:tc>
          <w:tcPr>
            <w:tcW w:w="758" w:type="dxa"/>
          </w:tcPr>
          <w:p w:rsidR="00482079" w:rsidRDefault="00482079" w:rsidP="00EF6EE4">
            <w:pPr>
              <w:pStyle w:val="ac"/>
              <w:spacing w:line="360" w:lineRule="auto"/>
              <w:rPr>
                <w:rFonts w:ascii="楷体_GB2312" w:eastAsia="楷体_GB2312" w:hAnsi="Times New Roman"/>
                <w:sz w:val="24"/>
              </w:rPr>
            </w:pPr>
          </w:p>
        </w:tc>
        <w:tc>
          <w:tcPr>
            <w:tcW w:w="1902" w:type="dxa"/>
          </w:tcPr>
          <w:p w:rsidR="00482079" w:rsidRDefault="00482079" w:rsidP="00EF6EE4">
            <w:pPr>
              <w:pStyle w:val="ac"/>
              <w:spacing w:line="360" w:lineRule="auto"/>
              <w:rPr>
                <w:rFonts w:ascii="楷体_GB2312" w:eastAsia="楷体_GB2312" w:hAnsi="Times New Roman"/>
                <w:sz w:val="24"/>
              </w:rPr>
            </w:pPr>
          </w:p>
        </w:tc>
        <w:tc>
          <w:tcPr>
            <w:tcW w:w="1548" w:type="dxa"/>
          </w:tcPr>
          <w:p w:rsidR="00482079" w:rsidRDefault="00482079" w:rsidP="00EF6EE4">
            <w:pPr>
              <w:pStyle w:val="ac"/>
              <w:spacing w:line="360" w:lineRule="auto"/>
              <w:rPr>
                <w:rFonts w:ascii="楷体_GB2312" w:eastAsia="楷体_GB2312" w:hAnsi="Times New Roman"/>
                <w:sz w:val="24"/>
              </w:rPr>
            </w:pPr>
          </w:p>
        </w:tc>
        <w:tc>
          <w:tcPr>
            <w:tcW w:w="3272" w:type="dxa"/>
          </w:tcPr>
          <w:p w:rsidR="00482079" w:rsidRDefault="00482079" w:rsidP="00EF6EE4">
            <w:pPr>
              <w:pStyle w:val="ac"/>
              <w:spacing w:line="360" w:lineRule="auto"/>
              <w:rPr>
                <w:rFonts w:ascii="楷体_GB2312" w:eastAsia="楷体_GB2312" w:hAnsi="Times New Roman"/>
                <w:sz w:val="24"/>
              </w:rPr>
            </w:pPr>
          </w:p>
        </w:tc>
        <w:tc>
          <w:tcPr>
            <w:tcW w:w="1381" w:type="dxa"/>
          </w:tcPr>
          <w:p w:rsidR="00482079" w:rsidRDefault="00482079" w:rsidP="00EF6EE4">
            <w:pPr>
              <w:pStyle w:val="ac"/>
              <w:spacing w:line="360" w:lineRule="auto"/>
              <w:rPr>
                <w:rFonts w:ascii="楷体_GB2312" w:eastAsia="楷体_GB2312" w:hAnsi="Times New Roman"/>
                <w:sz w:val="24"/>
              </w:rPr>
            </w:pPr>
          </w:p>
        </w:tc>
        <w:tc>
          <w:tcPr>
            <w:tcW w:w="745" w:type="dxa"/>
          </w:tcPr>
          <w:p w:rsidR="00482079" w:rsidRDefault="00482079" w:rsidP="00EF6EE4">
            <w:pPr>
              <w:pStyle w:val="ac"/>
              <w:spacing w:line="360" w:lineRule="auto"/>
              <w:rPr>
                <w:rFonts w:ascii="楷体_GB2312" w:eastAsia="楷体_GB2312" w:hAnsi="Times New Roman"/>
                <w:sz w:val="24"/>
              </w:rPr>
            </w:pPr>
          </w:p>
        </w:tc>
      </w:tr>
      <w:tr w:rsidR="00482079" w:rsidTr="00EF6EE4">
        <w:trPr>
          <w:trHeight w:val="480"/>
          <w:jc w:val="center"/>
        </w:trPr>
        <w:tc>
          <w:tcPr>
            <w:tcW w:w="758" w:type="dxa"/>
          </w:tcPr>
          <w:p w:rsidR="00482079" w:rsidRDefault="00482079" w:rsidP="00EF6EE4">
            <w:pPr>
              <w:pStyle w:val="ac"/>
              <w:spacing w:line="360" w:lineRule="auto"/>
              <w:rPr>
                <w:rFonts w:ascii="楷体_GB2312" w:eastAsia="楷体_GB2312" w:hAnsi="Times New Roman"/>
                <w:sz w:val="24"/>
              </w:rPr>
            </w:pPr>
          </w:p>
        </w:tc>
        <w:tc>
          <w:tcPr>
            <w:tcW w:w="1902" w:type="dxa"/>
          </w:tcPr>
          <w:p w:rsidR="00482079" w:rsidRDefault="00482079" w:rsidP="00EF6EE4">
            <w:pPr>
              <w:pStyle w:val="ac"/>
              <w:spacing w:line="360" w:lineRule="auto"/>
              <w:rPr>
                <w:rFonts w:ascii="楷体_GB2312" w:eastAsia="楷体_GB2312" w:hAnsi="Times New Roman"/>
                <w:sz w:val="24"/>
              </w:rPr>
            </w:pPr>
          </w:p>
        </w:tc>
        <w:tc>
          <w:tcPr>
            <w:tcW w:w="1548" w:type="dxa"/>
          </w:tcPr>
          <w:p w:rsidR="00482079" w:rsidRDefault="00482079" w:rsidP="00EF6EE4">
            <w:pPr>
              <w:pStyle w:val="ac"/>
              <w:spacing w:line="360" w:lineRule="auto"/>
              <w:rPr>
                <w:rFonts w:ascii="楷体_GB2312" w:eastAsia="楷体_GB2312" w:hAnsi="Times New Roman"/>
                <w:sz w:val="24"/>
              </w:rPr>
            </w:pPr>
          </w:p>
        </w:tc>
        <w:tc>
          <w:tcPr>
            <w:tcW w:w="3272" w:type="dxa"/>
          </w:tcPr>
          <w:p w:rsidR="00482079" w:rsidRDefault="00482079" w:rsidP="00EF6EE4">
            <w:pPr>
              <w:pStyle w:val="ac"/>
              <w:spacing w:line="360" w:lineRule="auto"/>
              <w:rPr>
                <w:rFonts w:ascii="楷体_GB2312" w:eastAsia="楷体_GB2312" w:hAnsi="Times New Roman"/>
                <w:sz w:val="24"/>
              </w:rPr>
            </w:pPr>
          </w:p>
        </w:tc>
        <w:tc>
          <w:tcPr>
            <w:tcW w:w="1381" w:type="dxa"/>
          </w:tcPr>
          <w:p w:rsidR="00482079" w:rsidRDefault="00482079" w:rsidP="00EF6EE4">
            <w:pPr>
              <w:pStyle w:val="ac"/>
              <w:spacing w:line="360" w:lineRule="auto"/>
              <w:rPr>
                <w:rFonts w:ascii="楷体_GB2312" w:eastAsia="楷体_GB2312" w:hAnsi="Times New Roman"/>
                <w:sz w:val="24"/>
              </w:rPr>
            </w:pPr>
          </w:p>
        </w:tc>
        <w:tc>
          <w:tcPr>
            <w:tcW w:w="745" w:type="dxa"/>
          </w:tcPr>
          <w:p w:rsidR="00482079" w:rsidRDefault="00482079" w:rsidP="00EF6EE4">
            <w:pPr>
              <w:pStyle w:val="ac"/>
              <w:spacing w:line="360" w:lineRule="auto"/>
              <w:rPr>
                <w:rFonts w:ascii="楷体_GB2312" w:eastAsia="楷体_GB2312" w:hAnsi="Times New Roman"/>
                <w:sz w:val="24"/>
              </w:rPr>
            </w:pPr>
          </w:p>
        </w:tc>
      </w:tr>
    </w:tbl>
    <w:p w:rsidR="00482079" w:rsidRDefault="00482079" w:rsidP="00482079">
      <w:pPr>
        <w:snapToGrid w:val="0"/>
        <w:spacing w:line="240" w:lineRule="atLeast"/>
        <w:rPr>
          <w:rFonts w:ascii="仿宋_GB2312" w:eastAsia="仿宋_GB2312"/>
          <w:b/>
          <w:sz w:val="28"/>
          <w:szCs w:val="28"/>
        </w:rPr>
      </w:pPr>
    </w:p>
    <w:p w:rsidR="00482079" w:rsidRDefault="00482079" w:rsidP="00482079">
      <w:pPr>
        <w:spacing w:line="440" w:lineRule="exact"/>
        <w:ind w:firstLineChars="200" w:firstLine="420"/>
        <w:rPr>
          <w:rFonts w:ascii="宋体" w:hAnsi="宋体"/>
          <w:szCs w:val="21"/>
        </w:rPr>
      </w:pPr>
      <w:r>
        <w:rPr>
          <w:rFonts w:ascii="宋体" w:hAnsi="宋体" w:hint="eastAsia"/>
          <w:szCs w:val="21"/>
        </w:rPr>
        <w:t>须加盖报价单位公章。</w:t>
      </w:r>
    </w:p>
    <w:p w:rsidR="00482079" w:rsidRDefault="00482079" w:rsidP="00482079">
      <w:pPr>
        <w:spacing w:line="440" w:lineRule="exact"/>
        <w:ind w:firstLineChars="200" w:firstLine="420"/>
        <w:rPr>
          <w:rFonts w:ascii="宋体" w:hAnsi="宋体"/>
          <w:szCs w:val="21"/>
        </w:rPr>
      </w:pPr>
    </w:p>
    <w:p w:rsidR="00482079" w:rsidRDefault="00482079" w:rsidP="00482079">
      <w:pPr>
        <w:spacing w:line="440" w:lineRule="exact"/>
        <w:ind w:firstLineChars="200" w:firstLine="420"/>
        <w:rPr>
          <w:rFonts w:ascii="宋体" w:hAnsi="宋体"/>
          <w:szCs w:val="21"/>
        </w:rPr>
      </w:pPr>
    </w:p>
    <w:p w:rsidR="00482079" w:rsidRDefault="00482079" w:rsidP="00482079">
      <w:pPr>
        <w:spacing w:line="440" w:lineRule="exact"/>
        <w:ind w:firstLineChars="200" w:firstLine="420"/>
        <w:rPr>
          <w:rFonts w:ascii="宋体" w:hAnsi="宋体"/>
          <w:szCs w:val="21"/>
        </w:rPr>
      </w:pPr>
    </w:p>
    <w:p w:rsidR="00482079" w:rsidRDefault="00482079" w:rsidP="00482079">
      <w:pPr>
        <w:spacing w:line="440" w:lineRule="exact"/>
        <w:ind w:firstLineChars="200" w:firstLine="420"/>
        <w:rPr>
          <w:rFonts w:ascii="宋体" w:hAnsi="宋体"/>
          <w:szCs w:val="21"/>
        </w:rPr>
      </w:pPr>
    </w:p>
    <w:p w:rsidR="00482079" w:rsidRDefault="00482079" w:rsidP="00482079">
      <w:pPr>
        <w:tabs>
          <w:tab w:val="left" w:pos="5812"/>
        </w:tabs>
        <w:spacing w:line="440" w:lineRule="exact"/>
        <w:ind w:firstLineChars="2767" w:firstLine="5811"/>
        <w:rPr>
          <w:rFonts w:ascii="宋体" w:hAnsi="宋体"/>
          <w:szCs w:val="21"/>
        </w:rPr>
      </w:pPr>
      <w:r>
        <w:rPr>
          <w:rFonts w:ascii="宋体" w:hAnsi="宋体" w:hint="eastAsia"/>
          <w:szCs w:val="21"/>
        </w:rPr>
        <w:t>报价单位盖章：</w:t>
      </w:r>
    </w:p>
    <w:p w:rsidR="00482079" w:rsidRDefault="00482079" w:rsidP="00482079">
      <w:pPr>
        <w:tabs>
          <w:tab w:val="left" w:pos="5812"/>
        </w:tabs>
        <w:spacing w:line="440" w:lineRule="exact"/>
        <w:ind w:firstLineChars="2767" w:firstLine="5811"/>
        <w:rPr>
          <w:rFonts w:ascii="宋体" w:hAnsi="宋体"/>
          <w:szCs w:val="21"/>
        </w:rPr>
      </w:pPr>
      <w:r>
        <w:rPr>
          <w:rFonts w:ascii="宋体" w:hAnsi="宋体" w:hint="eastAsia"/>
          <w:szCs w:val="21"/>
        </w:rPr>
        <w:t>法人代表签字：</w:t>
      </w:r>
    </w:p>
    <w:p w:rsidR="00482079" w:rsidRDefault="00482079" w:rsidP="00482079">
      <w:pPr>
        <w:tabs>
          <w:tab w:val="left" w:pos="5812"/>
        </w:tabs>
        <w:spacing w:line="440" w:lineRule="exact"/>
        <w:ind w:firstLineChars="2767" w:firstLine="5811"/>
        <w:rPr>
          <w:rFonts w:ascii="宋体" w:hAnsi="宋体"/>
          <w:szCs w:val="21"/>
        </w:rPr>
      </w:pPr>
    </w:p>
    <w:p w:rsidR="00482079" w:rsidRDefault="00482079" w:rsidP="00482079">
      <w:pPr>
        <w:tabs>
          <w:tab w:val="left" w:pos="5812"/>
        </w:tabs>
        <w:spacing w:line="440" w:lineRule="exact"/>
        <w:ind w:firstLineChars="3667" w:firstLine="7701"/>
        <w:rPr>
          <w:rFonts w:ascii="宋体" w:hAnsi="宋体"/>
          <w:szCs w:val="21"/>
        </w:rPr>
      </w:pPr>
      <w:r>
        <w:rPr>
          <w:rFonts w:ascii="宋体" w:hAnsi="宋体" w:hint="eastAsia"/>
          <w:szCs w:val="21"/>
        </w:rPr>
        <w:t>年    月    日</w:t>
      </w:r>
    </w:p>
    <w:p w:rsidR="00482079" w:rsidRDefault="00482079" w:rsidP="00482079">
      <w:pPr>
        <w:tabs>
          <w:tab w:val="left" w:pos="5812"/>
        </w:tabs>
        <w:spacing w:line="440" w:lineRule="exact"/>
        <w:ind w:firstLineChars="2767" w:firstLine="5811"/>
        <w:rPr>
          <w:rFonts w:ascii="宋体" w:hAnsi="宋体"/>
          <w:szCs w:val="21"/>
        </w:rPr>
        <w:sectPr w:rsidR="00482079">
          <w:pgSz w:w="11906" w:h="16838"/>
          <w:pgMar w:top="1440" w:right="1080" w:bottom="1440" w:left="1080" w:header="850" w:footer="850" w:gutter="0"/>
          <w:cols w:space="720"/>
          <w:docGrid w:type="lines" w:linePitch="312"/>
        </w:sectPr>
      </w:pPr>
    </w:p>
    <w:p w:rsidR="00482079" w:rsidRDefault="00482079" w:rsidP="00482079">
      <w:pPr>
        <w:spacing w:line="440" w:lineRule="exact"/>
        <w:jc w:val="center"/>
        <w:rPr>
          <w:rFonts w:ascii="宋体" w:hAnsi="宋体"/>
          <w:b/>
          <w:sz w:val="36"/>
          <w:szCs w:val="36"/>
        </w:rPr>
      </w:pPr>
      <w:r>
        <w:rPr>
          <w:rFonts w:ascii="宋体" w:hAnsi="宋体" w:hint="eastAsia"/>
          <w:b/>
          <w:sz w:val="36"/>
          <w:szCs w:val="36"/>
        </w:rPr>
        <w:lastRenderedPageBreak/>
        <w:t>项目清单及分项报价表</w:t>
      </w:r>
    </w:p>
    <w:p w:rsidR="00482079" w:rsidRDefault="00482079" w:rsidP="00482079">
      <w:pPr>
        <w:spacing w:after="120"/>
        <w:jc w:val="center"/>
        <w:rPr>
          <w:rFonts w:ascii="宋体" w:hAnsi="宋体"/>
          <w:b/>
          <w:bCs/>
          <w:sz w:val="32"/>
          <w:szCs w:val="32"/>
        </w:rPr>
      </w:pPr>
    </w:p>
    <w:p w:rsidR="00482079" w:rsidRDefault="00482079" w:rsidP="00482079">
      <w:pPr>
        <w:spacing w:after="120"/>
        <w:ind w:firstLineChars="100" w:firstLine="210"/>
        <w:rPr>
          <w:rFonts w:ascii="宋体"/>
          <w:u w:val="single"/>
        </w:rPr>
      </w:pPr>
      <w:r>
        <w:rPr>
          <w:rFonts w:ascii="宋体" w:hint="eastAsia"/>
        </w:rPr>
        <w:t>项目名称：</w:t>
      </w:r>
      <w:r>
        <w:rPr>
          <w:rFonts w:ascii="宋体" w:hint="eastAsia"/>
          <w:u w:val="single"/>
        </w:rPr>
        <w:t xml:space="preserve">                    </w:t>
      </w:r>
      <w:r>
        <w:rPr>
          <w:rFonts w:ascii="宋体" w:hint="eastAsia"/>
        </w:rPr>
        <w:t>招标编号：</w:t>
      </w:r>
      <w:r>
        <w:rPr>
          <w:rFonts w:ascii="宋体" w:hint="eastAsia"/>
          <w:u w:val="single"/>
        </w:rPr>
        <w:t xml:space="preserve">            </w:t>
      </w:r>
    </w:p>
    <w:p w:rsidR="00482079" w:rsidRDefault="00482079" w:rsidP="00482079">
      <w:pPr>
        <w:spacing w:after="120"/>
        <w:ind w:firstLineChars="100" w:firstLine="210"/>
        <w:rPr>
          <w:rFonts w:ascii="宋体"/>
          <w:u w:val="single"/>
        </w:rPr>
      </w:pPr>
    </w:p>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595"/>
        <w:gridCol w:w="1260"/>
        <w:gridCol w:w="780"/>
        <w:gridCol w:w="780"/>
        <w:gridCol w:w="810"/>
        <w:gridCol w:w="795"/>
        <w:gridCol w:w="1671"/>
      </w:tblGrid>
      <w:tr w:rsidR="00482079" w:rsidTr="00EF6EE4">
        <w:trPr>
          <w:trHeight w:val="43"/>
          <w:jc w:val="center"/>
        </w:trPr>
        <w:tc>
          <w:tcPr>
            <w:tcW w:w="704" w:type="dxa"/>
            <w:vAlign w:val="center"/>
          </w:tcPr>
          <w:p w:rsidR="00482079" w:rsidRDefault="00482079" w:rsidP="00EF6EE4">
            <w:pPr>
              <w:pStyle w:val="ac"/>
              <w:spacing w:line="360" w:lineRule="auto"/>
              <w:jc w:val="center"/>
              <w:rPr>
                <w:rFonts w:hAnsi="宋体" w:cs="Arial"/>
                <w:sz w:val="24"/>
              </w:rPr>
            </w:pPr>
            <w:r>
              <w:rPr>
                <w:rFonts w:hAnsi="宋体" w:cs="Arial" w:hint="eastAsia"/>
                <w:sz w:val="24"/>
              </w:rPr>
              <w:t>序号</w:t>
            </w:r>
          </w:p>
        </w:tc>
        <w:tc>
          <w:tcPr>
            <w:tcW w:w="2595" w:type="dxa"/>
            <w:vAlign w:val="center"/>
          </w:tcPr>
          <w:p w:rsidR="00482079" w:rsidRDefault="00482079" w:rsidP="00EF6EE4">
            <w:pPr>
              <w:pStyle w:val="ac"/>
              <w:spacing w:line="360" w:lineRule="auto"/>
              <w:jc w:val="center"/>
              <w:rPr>
                <w:rFonts w:hAnsi="宋体" w:cs="Arial"/>
                <w:sz w:val="24"/>
              </w:rPr>
            </w:pPr>
            <w:r>
              <w:rPr>
                <w:rFonts w:hAnsi="宋体" w:cs="Arial" w:hint="eastAsia"/>
                <w:sz w:val="24"/>
              </w:rPr>
              <w:t>货物名称</w:t>
            </w:r>
          </w:p>
        </w:tc>
        <w:tc>
          <w:tcPr>
            <w:tcW w:w="1260" w:type="dxa"/>
            <w:vAlign w:val="center"/>
          </w:tcPr>
          <w:p w:rsidR="00482079" w:rsidRDefault="00482079" w:rsidP="00EF6EE4">
            <w:pPr>
              <w:pStyle w:val="ac"/>
              <w:spacing w:line="360" w:lineRule="auto"/>
              <w:jc w:val="center"/>
              <w:rPr>
                <w:rFonts w:hAnsi="宋体" w:cs="Arial"/>
                <w:sz w:val="24"/>
              </w:rPr>
            </w:pPr>
            <w:r>
              <w:rPr>
                <w:rFonts w:hAnsi="宋体" w:cs="Arial" w:hint="eastAsia"/>
                <w:sz w:val="24"/>
              </w:rPr>
              <w:t>规格型号</w:t>
            </w:r>
          </w:p>
        </w:tc>
        <w:tc>
          <w:tcPr>
            <w:tcW w:w="780" w:type="dxa"/>
            <w:vAlign w:val="center"/>
          </w:tcPr>
          <w:p w:rsidR="00482079" w:rsidRDefault="00482079" w:rsidP="00EF6EE4">
            <w:pPr>
              <w:pStyle w:val="ac"/>
              <w:spacing w:line="360" w:lineRule="auto"/>
              <w:jc w:val="center"/>
              <w:rPr>
                <w:rFonts w:hAnsi="宋体" w:cs="Arial"/>
                <w:sz w:val="24"/>
              </w:rPr>
            </w:pPr>
            <w:r>
              <w:rPr>
                <w:rFonts w:hAnsi="宋体" w:cs="Arial" w:hint="eastAsia"/>
                <w:sz w:val="24"/>
              </w:rPr>
              <w:t>单位</w:t>
            </w:r>
          </w:p>
        </w:tc>
        <w:tc>
          <w:tcPr>
            <w:tcW w:w="780" w:type="dxa"/>
            <w:vAlign w:val="center"/>
          </w:tcPr>
          <w:p w:rsidR="00482079" w:rsidRDefault="00482079" w:rsidP="00EF6EE4">
            <w:pPr>
              <w:pStyle w:val="ac"/>
              <w:spacing w:line="360" w:lineRule="auto"/>
              <w:jc w:val="center"/>
              <w:rPr>
                <w:rFonts w:hAnsi="宋体" w:cs="Arial"/>
                <w:sz w:val="24"/>
              </w:rPr>
            </w:pPr>
            <w:r>
              <w:rPr>
                <w:rFonts w:hAnsi="宋体" w:cs="Arial" w:hint="eastAsia"/>
                <w:sz w:val="24"/>
              </w:rPr>
              <w:t>数量</w:t>
            </w:r>
          </w:p>
        </w:tc>
        <w:tc>
          <w:tcPr>
            <w:tcW w:w="810" w:type="dxa"/>
            <w:vAlign w:val="center"/>
          </w:tcPr>
          <w:p w:rsidR="00482079" w:rsidRDefault="00482079" w:rsidP="00EF6EE4">
            <w:pPr>
              <w:pStyle w:val="ac"/>
              <w:spacing w:line="360" w:lineRule="auto"/>
              <w:jc w:val="center"/>
              <w:rPr>
                <w:rFonts w:hAnsi="宋体" w:cs="Arial"/>
                <w:sz w:val="24"/>
              </w:rPr>
            </w:pPr>
            <w:r>
              <w:rPr>
                <w:rFonts w:hAnsi="宋体" w:cs="Arial" w:hint="eastAsia"/>
                <w:sz w:val="24"/>
              </w:rPr>
              <w:t>单价</w:t>
            </w:r>
          </w:p>
        </w:tc>
        <w:tc>
          <w:tcPr>
            <w:tcW w:w="795" w:type="dxa"/>
            <w:vAlign w:val="center"/>
          </w:tcPr>
          <w:p w:rsidR="00482079" w:rsidRDefault="00482079" w:rsidP="00EF6EE4">
            <w:pPr>
              <w:pStyle w:val="ac"/>
              <w:spacing w:line="360" w:lineRule="auto"/>
              <w:jc w:val="center"/>
              <w:rPr>
                <w:rFonts w:hAnsi="宋体" w:cs="Arial"/>
                <w:sz w:val="24"/>
              </w:rPr>
            </w:pPr>
            <w:r>
              <w:rPr>
                <w:rFonts w:hAnsi="宋体" w:cs="Arial" w:hint="eastAsia"/>
                <w:sz w:val="24"/>
              </w:rPr>
              <w:t>合价</w:t>
            </w:r>
          </w:p>
        </w:tc>
        <w:tc>
          <w:tcPr>
            <w:tcW w:w="1671" w:type="dxa"/>
            <w:vAlign w:val="center"/>
          </w:tcPr>
          <w:p w:rsidR="00482079" w:rsidRDefault="00482079" w:rsidP="00EF6EE4">
            <w:pPr>
              <w:pStyle w:val="ac"/>
              <w:spacing w:line="360" w:lineRule="auto"/>
              <w:jc w:val="center"/>
              <w:rPr>
                <w:rFonts w:hAnsi="宋体" w:cs="Arial"/>
                <w:sz w:val="24"/>
              </w:rPr>
            </w:pPr>
            <w:r>
              <w:rPr>
                <w:rFonts w:hAnsi="宋体" w:cs="Arial" w:hint="eastAsia"/>
                <w:sz w:val="24"/>
              </w:rPr>
              <w:t>品牌及原产地</w:t>
            </w:r>
          </w:p>
        </w:tc>
      </w:tr>
      <w:tr w:rsidR="00482079" w:rsidTr="00EF6EE4">
        <w:trPr>
          <w:trHeight w:val="480"/>
          <w:jc w:val="center"/>
        </w:trPr>
        <w:tc>
          <w:tcPr>
            <w:tcW w:w="704" w:type="dxa"/>
          </w:tcPr>
          <w:p w:rsidR="00482079" w:rsidRDefault="00482079" w:rsidP="00EF6EE4">
            <w:pPr>
              <w:pStyle w:val="ac"/>
              <w:spacing w:line="360" w:lineRule="auto"/>
              <w:rPr>
                <w:rFonts w:ascii="楷体_GB2312" w:eastAsia="楷体_GB2312" w:hAnsi="Times New Roman"/>
                <w:sz w:val="24"/>
              </w:rPr>
            </w:pPr>
          </w:p>
        </w:tc>
        <w:tc>
          <w:tcPr>
            <w:tcW w:w="2595" w:type="dxa"/>
          </w:tcPr>
          <w:p w:rsidR="00482079" w:rsidRDefault="00482079" w:rsidP="00EF6EE4">
            <w:pPr>
              <w:pStyle w:val="ac"/>
              <w:spacing w:line="360" w:lineRule="auto"/>
              <w:rPr>
                <w:rFonts w:ascii="楷体_GB2312" w:eastAsia="楷体_GB2312" w:hAnsi="Times New Roman"/>
                <w:sz w:val="24"/>
              </w:rPr>
            </w:pPr>
          </w:p>
        </w:tc>
        <w:tc>
          <w:tcPr>
            <w:tcW w:w="1260" w:type="dxa"/>
          </w:tcPr>
          <w:p w:rsidR="00482079" w:rsidRDefault="00482079" w:rsidP="00EF6EE4">
            <w:pPr>
              <w:pStyle w:val="ac"/>
              <w:spacing w:line="360" w:lineRule="auto"/>
              <w:rPr>
                <w:rFonts w:ascii="楷体_GB2312" w:eastAsia="楷体_GB2312" w:hAnsi="Times New Roman"/>
                <w:sz w:val="24"/>
              </w:rPr>
            </w:pPr>
          </w:p>
        </w:tc>
        <w:tc>
          <w:tcPr>
            <w:tcW w:w="780" w:type="dxa"/>
          </w:tcPr>
          <w:p w:rsidR="00482079" w:rsidRDefault="00482079" w:rsidP="00EF6EE4">
            <w:pPr>
              <w:pStyle w:val="ac"/>
              <w:spacing w:line="360" w:lineRule="auto"/>
              <w:rPr>
                <w:rFonts w:ascii="楷体_GB2312" w:eastAsia="楷体_GB2312" w:hAnsi="Times New Roman"/>
                <w:sz w:val="24"/>
              </w:rPr>
            </w:pPr>
          </w:p>
        </w:tc>
        <w:tc>
          <w:tcPr>
            <w:tcW w:w="780" w:type="dxa"/>
          </w:tcPr>
          <w:p w:rsidR="00482079" w:rsidRDefault="00482079" w:rsidP="00EF6EE4">
            <w:pPr>
              <w:pStyle w:val="ac"/>
              <w:spacing w:line="360" w:lineRule="auto"/>
              <w:rPr>
                <w:rFonts w:ascii="楷体_GB2312" w:eastAsia="楷体_GB2312" w:hAnsi="Times New Roman"/>
                <w:sz w:val="24"/>
              </w:rPr>
            </w:pPr>
          </w:p>
        </w:tc>
        <w:tc>
          <w:tcPr>
            <w:tcW w:w="810" w:type="dxa"/>
          </w:tcPr>
          <w:p w:rsidR="00482079" w:rsidRDefault="00482079" w:rsidP="00EF6EE4">
            <w:pPr>
              <w:pStyle w:val="ac"/>
              <w:spacing w:line="360" w:lineRule="auto"/>
              <w:rPr>
                <w:rFonts w:ascii="楷体_GB2312" w:eastAsia="楷体_GB2312" w:hAnsi="Times New Roman"/>
                <w:sz w:val="24"/>
              </w:rPr>
            </w:pPr>
          </w:p>
        </w:tc>
        <w:tc>
          <w:tcPr>
            <w:tcW w:w="795" w:type="dxa"/>
          </w:tcPr>
          <w:p w:rsidR="00482079" w:rsidRDefault="00482079" w:rsidP="00EF6EE4">
            <w:pPr>
              <w:pStyle w:val="ac"/>
              <w:spacing w:line="360" w:lineRule="auto"/>
              <w:rPr>
                <w:rFonts w:ascii="楷体_GB2312" w:eastAsia="楷体_GB2312" w:hAnsi="Times New Roman"/>
                <w:sz w:val="24"/>
              </w:rPr>
            </w:pPr>
          </w:p>
        </w:tc>
        <w:tc>
          <w:tcPr>
            <w:tcW w:w="1671" w:type="dxa"/>
          </w:tcPr>
          <w:p w:rsidR="00482079" w:rsidRDefault="00482079" w:rsidP="00EF6EE4">
            <w:pPr>
              <w:pStyle w:val="ac"/>
              <w:spacing w:line="360" w:lineRule="auto"/>
              <w:rPr>
                <w:rFonts w:ascii="楷体_GB2312" w:eastAsia="楷体_GB2312" w:hAnsi="Times New Roman"/>
                <w:sz w:val="24"/>
              </w:rPr>
            </w:pPr>
          </w:p>
        </w:tc>
      </w:tr>
      <w:tr w:rsidR="00482079" w:rsidTr="00EF6EE4">
        <w:trPr>
          <w:trHeight w:val="480"/>
          <w:jc w:val="center"/>
        </w:trPr>
        <w:tc>
          <w:tcPr>
            <w:tcW w:w="704" w:type="dxa"/>
          </w:tcPr>
          <w:p w:rsidR="00482079" w:rsidRDefault="00482079" w:rsidP="00EF6EE4">
            <w:pPr>
              <w:pStyle w:val="ac"/>
              <w:spacing w:line="360" w:lineRule="auto"/>
              <w:rPr>
                <w:rFonts w:ascii="楷体_GB2312" w:eastAsia="楷体_GB2312" w:hAnsi="Times New Roman"/>
                <w:sz w:val="24"/>
              </w:rPr>
            </w:pPr>
          </w:p>
        </w:tc>
        <w:tc>
          <w:tcPr>
            <w:tcW w:w="2595" w:type="dxa"/>
          </w:tcPr>
          <w:p w:rsidR="00482079" w:rsidRDefault="00482079" w:rsidP="00EF6EE4">
            <w:pPr>
              <w:pStyle w:val="ac"/>
              <w:spacing w:line="360" w:lineRule="auto"/>
              <w:rPr>
                <w:rFonts w:ascii="楷体_GB2312" w:eastAsia="楷体_GB2312" w:hAnsi="Times New Roman"/>
                <w:sz w:val="24"/>
              </w:rPr>
            </w:pPr>
          </w:p>
        </w:tc>
        <w:tc>
          <w:tcPr>
            <w:tcW w:w="1260" w:type="dxa"/>
          </w:tcPr>
          <w:p w:rsidR="00482079" w:rsidRDefault="00482079" w:rsidP="00EF6EE4">
            <w:pPr>
              <w:pStyle w:val="ac"/>
              <w:spacing w:line="360" w:lineRule="auto"/>
              <w:rPr>
                <w:rFonts w:ascii="楷体_GB2312" w:eastAsia="楷体_GB2312" w:hAnsi="Times New Roman"/>
                <w:sz w:val="24"/>
              </w:rPr>
            </w:pPr>
          </w:p>
        </w:tc>
        <w:tc>
          <w:tcPr>
            <w:tcW w:w="780" w:type="dxa"/>
          </w:tcPr>
          <w:p w:rsidR="00482079" w:rsidRDefault="00482079" w:rsidP="00EF6EE4">
            <w:pPr>
              <w:pStyle w:val="ac"/>
              <w:spacing w:line="360" w:lineRule="auto"/>
              <w:rPr>
                <w:rFonts w:ascii="楷体_GB2312" w:eastAsia="楷体_GB2312" w:hAnsi="Times New Roman"/>
                <w:sz w:val="24"/>
              </w:rPr>
            </w:pPr>
          </w:p>
        </w:tc>
        <w:tc>
          <w:tcPr>
            <w:tcW w:w="780" w:type="dxa"/>
          </w:tcPr>
          <w:p w:rsidR="00482079" w:rsidRDefault="00482079" w:rsidP="00EF6EE4">
            <w:pPr>
              <w:pStyle w:val="ac"/>
              <w:spacing w:line="360" w:lineRule="auto"/>
              <w:rPr>
                <w:rFonts w:ascii="楷体_GB2312" w:eastAsia="楷体_GB2312" w:hAnsi="Times New Roman"/>
                <w:sz w:val="24"/>
              </w:rPr>
            </w:pPr>
          </w:p>
        </w:tc>
        <w:tc>
          <w:tcPr>
            <w:tcW w:w="810" w:type="dxa"/>
          </w:tcPr>
          <w:p w:rsidR="00482079" w:rsidRDefault="00482079" w:rsidP="00EF6EE4">
            <w:pPr>
              <w:pStyle w:val="ac"/>
              <w:spacing w:line="360" w:lineRule="auto"/>
              <w:rPr>
                <w:rFonts w:ascii="楷体_GB2312" w:eastAsia="楷体_GB2312" w:hAnsi="Times New Roman"/>
                <w:sz w:val="24"/>
              </w:rPr>
            </w:pPr>
          </w:p>
        </w:tc>
        <w:tc>
          <w:tcPr>
            <w:tcW w:w="795" w:type="dxa"/>
          </w:tcPr>
          <w:p w:rsidR="00482079" w:rsidRDefault="00482079" w:rsidP="00EF6EE4">
            <w:pPr>
              <w:pStyle w:val="ac"/>
              <w:spacing w:line="360" w:lineRule="auto"/>
              <w:rPr>
                <w:rFonts w:ascii="楷体_GB2312" w:eastAsia="楷体_GB2312" w:hAnsi="Times New Roman"/>
                <w:sz w:val="24"/>
              </w:rPr>
            </w:pPr>
          </w:p>
        </w:tc>
        <w:tc>
          <w:tcPr>
            <w:tcW w:w="1671" w:type="dxa"/>
          </w:tcPr>
          <w:p w:rsidR="00482079" w:rsidRDefault="00482079" w:rsidP="00EF6EE4">
            <w:pPr>
              <w:pStyle w:val="ac"/>
              <w:spacing w:line="360" w:lineRule="auto"/>
              <w:rPr>
                <w:rFonts w:ascii="楷体_GB2312" w:eastAsia="楷体_GB2312" w:hAnsi="Times New Roman"/>
                <w:sz w:val="24"/>
              </w:rPr>
            </w:pPr>
          </w:p>
        </w:tc>
      </w:tr>
      <w:tr w:rsidR="00482079" w:rsidTr="00EF6EE4">
        <w:trPr>
          <w:trHeight w:val="480"/>
          <w:jc w:val="center"/>
        </w:trPr>
        <w:tc>
          <w:tcPr>
            <w:tcW w:w="704" w:type="dxa"/>
          </w:tcPr>
          <w:p w:rsidR="00482079" w:rsidRDefault="00482079" w:rsidP="00EF6EE4">
            <w:pPr>
              <w:pStyle w:val="ac"/>
              <w:spacing w:line="360" w:lineRule="auto"/>
              <w:rPr>
                <w:rFonts w:ascii="楷体_GB2312" w:eastAsia="楷体_GB2312" w:hAnsi="Times New Roman"/>
                <w:sz w:val="24"/>
              </w:rPr>
            </w:pPr>
          </w:p>
        </w:tc>
        <w:tc>
          <w:tcPr>
            <w:tcW w:w="2595" w:type="dxa"/>
          </w:tcPr>
          <w:p w:rsidR="00482079" w:rsidRDefault="00482079" w:rsidP="00EF6EE4">
            <w:pPr>
              <w:pStyle w:val="ac"/>
              <w:spacing w:line="360" w:lineRule="auto"/>
              <w:rPr>
                <w:rFonts w:ascii="楷体_GB2312" w:eastAsia="楷体_GB2312" w:hAnsi="Times New Roman"/>
                <w:sz w:val="24"/>
              </w:rPr>
            </w:pPr>
          </w:p>
        </w:tc>
        <w:tc>
          <w:tcPr>
            <w:tcW w:w="1260" w:type="dxa"/>
          </w:tcPr>
          <w:p w:rsidR="00482079" w:rsidRDefault="00482079" w:rsidP="00EF6EE4">
            <w:pPr>
              <w:pStyle w:val="ac"/>
              <w:spacing w:line="360" w:lineRule="auto"/>
              <w:rPr>
                <w:rFonts w:ascii="楷体_GB2312" w:eastAsia="楷体_GB2312" w:hAnsi="Times New Roman"/>
                <w:sz w:val="24"/>
              </w:rPr>
            </w:pPr>
          </w:p>
        </w:tc>
        <w:tc>
          <w:tcPr>
            <w:tcW w:w="780" w:type="dxa"/>
          </w:tcPr>
          <w:p w:rsidR="00482079" w:rsidRDefault="00482079" w:rsidP="00EF6EE4">
            <w:pPr>
              <w:pStyle w:val="ac"/>
              <w:spacing w:line="360" w:lineRule="auto"/>
              <w:rPr>
                <w:rFonts w:ascii="楷体_GB2312" w:eastAsia="楷体_GB2312" w:hAnsi="Times New Roman"/>
                <w:sz w:val="24"/>
              </w:rPr>
            </w:pPr>
          </w:p>
        </w:tc>
        <w:tc>
          <w:tcPr>
            <w:tcW w:w="780" w:type="dxa"/>
          </w:tcPr>
          <w:p w:rsidR="00482079" w:rsidRDefault="00482079" w:rsidP="00EF6EE4">
            <w:pPr>
              <w:pStyle w:val="ac"/>
              <w:spacing w:line="360" w:lineRule="auto"/>
              <w:rPr>
                <w:rFonts w:ascii="楷体_GB2312" w:eastAsia="楷体_GB2312" w:hAnsi="Times New Roman"/>
                <w:sz w:val="24"/>
              </w:rPr>
            </w:pPr>
          </w:p>
        </w:tc>
        <w:tc>
          <w:tcPr>
            <w:tcW w:w="810" w:type="dxa"/>
          </w:tcPr>
          <w:p w:rsidR="00482079" w:rsidRDefault="00482079" w:rsidP="00EF6EE4">
            <w:pPr>
              <w:pStyle w:val="ac"/>
              <w:spacing w:line="360" w:lineRule="auto"/>
              <w:rPr>
                <w:rFonts w:ascii="楷体_GB2312" w:eastAsia="楷体_GB2312" w:hAnsi="Times New Roman"/>
                <w:sz w:val="24"/>
              </w:rPr>
            </w:pPr>
          </w:p>
        </w:tc>
        <w:tc>
          <w:tcPr>
            <w:tcW w:w="795" w:type="dxa"/>
          </w:tcPr>
          <w:p w:rsidR="00482079" w:rsidRDefault="00482079" w:rsidP="00EF6EE4">
            <w:pPr>
              <w:pStyle w:val="ac"/>
              <w:spacing w:line="360" w:lineRule="auto"/>
              <w:rPr>
                <w:rFonts w:ascii="楷体_GB2312" w:eastAsia="楷体_GB2312" w:hAnsi="Times New Roman"/>
                <w:sz w:val="24"/>
              </w:rPr>
            </w:pPr>
          </w:p>
        </w:tc>
        <w:tc>
          <w:tcPr>
            <w:tcW w:w="1671" w:type="dxa"/>
          </w:tcPr>
          <w:p w:rsidR="00482079" w:rsidRDefault="00482079" w:rsidP="00EF6EE4">
            <w:pPr>
              <w:pStyle w:val="ac"/>
              <w:spacing w:line="360" w:lineRule="auto"/>
              <w:rPr>
                <w:rFonts w:ascii="楷体_GB2312" w:eastAsia="楷体_GB2312" w:hAnsi="Times New Roman"/>
                <w:sz w:val="24"/>
              </w:rPr>
            </w:pPr>
          </w:p>
        </w:tc>
      </w:tr>
    </w:tbl>
    <w:p w:rsidR="00482079" w:rsidRDefault="00482079" w:rsidP="00482079">
      <w:pPr>
        <w:spacing w:after="120"/>
        <w:rPr>
          <w:rFonts w:ascii="宋体"/>
          <w:u w:val="single"/>
        </w:rPr>
      </w:pPr>
    </w:p>
    <w:p w:rsidR="00482079" w:rsidRDefault="00482079" w:rsidP="00482079">
      <w:pPr>
        <w:snapToGrid w:val="0"/>
        <w:spacing w:line="240" w:lineRule="atLeast"/>
        <w:rPr>
          <w:rFonts w:ascii="仿宋_GB2312" w:eastAsia="仿宋_GB2312"/>
          <w:b/>
          <w:sz w:val="28"/>
          <w:szCs w:val="28"/>
        </w:rPr>
      </w:pPr>
    </w:p>
    <w:p w:rsidR="00482079" w:rsidRDefault="00482079" w:rsidP="00482079">
      <w:pPr>
        <w:snapToGrid w:val="0"/>
        <w:spacing w:line="240" w:lineRule="atLeast"/>
        <w:rPr>
          <w:rFonts w:ascii="仿宋_GB2312" w:eastAsia="仿宋_GB2312"/>
          <w:b/>
          <w:sz w:val="28"/>
          <w:szCs w:val="28"/>
        </w:rPr>
      </w:pPr>
    </w:p>
    <w:p w:rsidR="00482079" w:rsidRDefault="00482079" w:rsidP="00482079">
      <w:pPr>
        <w:spacing w:line="440" w:lineRule="exact"/>
        <w:ind w:firstLineChars="200" w:firstLine="420"/>
        <w:rPr>
          <w:rFonts w:ascii="宋体" w:hAnsi="宋体"/>
          <w:szCs w:val="21"/>
        </w:rPr>
      </w:pPr>
      <w:r>
        <w:rPr>
          <w:rFonts w:ascii="宋体" w:hAnsi="宋体" w:hint="eastAsia"/>
          <w:szCs w:val="21"/>
        </w:rPr>
        <w:t>报价合计金额(人民币大写):</w:t>
      </w:r>
    </w:p>
    <w:p w:rsidR="00482079" w:rsidRDefault="00482079" w:rsidP="00482079">
      <w:pPr>
        <w:spacing w:line="440" w:lineRule="exact"/>
        <w:ind w:firstLineChars="200" w:firstLine="420"/>
        <w:rPr>
          <w:rFonts w:ascii="宋体" w:hAnsi="宋体"/>
          <w:szCs w:val="21"/>
        </w:rPr>
      </w:pPr>
      <w:r>
        <w:rPr>
          <w:rFonts w:ascii="宋体" w:hAnsi="宋体" w:hint="eastAsia"/>
          <w:szCs w:val="21"/>
        </w:rPr>
        <w:t>报价合计金额(人民币小写):</w:t>
      </w:r>
    </w:p>
    <w:p w:rsidR="00482079" w:rsidRDefault="00482079" w:rsidP="00482079">
      <w:pPr>
        <w:spacing w:line="440" w:lineRule="exact"/>
        <w:ind w:firstLineChars="200" w:firstLine="420"/>
        <w:rPr>
          <w:rFonts w:ascii="宋体" w:hAnsi="宋体"/>
          <w:szCs w:val="21"/>
        </w:rPr>
      </w:pPr>
      <w:r>
        <w:rPr>
          <w:rFonts w:ascii="宋体" w:hAnsi="宋体" w:hint="eastAsia"/>
          <w:szCs w:val="21"/>
        </w:rPr>
        <w:t>本报价表须机打并加盖报价单位公章，</w:t>
      </w:r>
      <w:proofErr w:type="gramStart"/>
      <w:r>
        <w:rPr>
          <w:rFonts w:ascii="宋体" w:hAnsi="宋体" w:hint="eastAsia"/>
          <w:szCs w:val="21"/>
        </w:rPr>
        <w:t>手填无效</w:t>
      </w:r>
      <w:proofErr w:type="gramEnd"/>
      <w:r>
        <w:rPr>
          <w:rFonts w:ascii="宋体" w:hAnsi="宋体" w:hint="eastAsia"/>
          <w:szCs w:val="21"/>
        </w:rPr>
        <w:t>。</w:t>
      </w:r>
    </w:p>
    <w:p w:rsidR="00482079" w:rsidRDefault="00482079" w:rsidP="00482079">
      <w:pPr>
        <w:spacing w:line="440" w:lineRule="exact"/>
        <w:ind w:firstLineChars="200" w:firstLine="420"/>
        <w:rPr>
          <w:rFonts w:ascii="宋体" w:hAnsi="宋体"/>
          <w:szCs w:val="21"/>
        </w:rPr>
      </w:pPr>
    </w:p>
    <w:p w:rsidR="00482079" w:rsidRDefault="00482079" w:rsidP="00482079">
      <w:pPr>
        <w:spacing w:line="440" w:lineRule="exact"/>
        <w:ind w:firstLineChars="200" w:firstLine="420"/>
        <w:rPr>
          <w:rFonts w:ascii="宋体" w:hAnsi="宋体"/>
          <w:szCs w:val="21"/>
        </w:rPr>
      </w:pPr>
    </w:p>
    <w:p w:rsidR="00482079" w:rsidRDefault="00482079" w:rsidP="00482079">
      <w:pPr>
        <w:spacing w:line="440" w:lineRule="exact"/>
        <w:ind w:firstLineChars="200" w:firstLine="420"/>
        <w:rPr>
          <w:rFonts w:ascii="宋体" w:hAnsi="宋体"/>
          <w:szCs w:val="21"/>
        </w:rPr>
      </w:pPr>
    </w:p>
    <w:p w:rsidR="00482079" w:rsidRDefault="00482079" w:rsidP="00482079">
      <w:pPr>
        <w:spacing w:line="440" w:lineRule="exact"/>
        <w:ind w:firstLineChars="2800" w:firstLine="5880"/>
        <w:rPr>
          <w:rFonts w:ascii="宋体" w:hAnsi="宋体"/>
          <w:szCs w:val="21"/>
        </w:rPr>
      </w:pPr>
      <w:r>
        <w:rPr>
          <w:rFonts w:ascii="宋体" w:hAnsi="宋体" w:hint="eastAsia"/>
          <w:szCs w:val="21"/>
        </w:rPr>
        <w:t>报价单位盖章：</w:t>
      </w:r>
    </w:p>
    <w:p w:rsidR="00482079" w:rsidRDefault="00482079" w:rsidP="00482079">
      <w:pPr>
        <w:spacing w:line="440" w:lineRule="exact"/>
        <w:ind w:firstLineChars="2800" w:firstLine="5880"/>
        <w:rPr>
          <w:rFonts w:ascii="宋体" w:hAnsi="宋体"/>
          <w:szCs w:val="21"/>
        </w:rPr>
      </w:pPr>
      <w:r>
        <w:rPr>
          <w:rFonts w:ascii="宋体" w:hAnsi="宋体" w:hint="eastAsia"/>
          <w:szCs w:val="21"/>
        </w:rPr>
        <w:t>法人代表签字：</w:t>
      </w:r>
    </w:p>
    <w:p w:rsidR="00482079" w:rsidRDefault="00482079" w:rsidP="00482079">
      <w:pPr>
        <w:spacing w:line="440" w:lineRule="exact"/>
        <w:rPr>
          <w:rFonts w:ascii="宋体" w:hAnsi="宋体"/>
          <w:szCs w:val="21"/>
        </w:rPr>
      </w:pPr>
    </w:p>
    <w:p w:rsidR="00482079" w:rsidRDefault="00482079" w:rsidP="00482079">
      <w:pPr>
        <w:spacing w:line="440" w:lineRule="exact"/>
        <w:rPr>
          <w:rFonts w:ascii="宋体" w:hAnsi="宋体"/>
          <w:szCs w:val="21"/>
        </w:rPr>
      </w:pPr>
    </w:p>
    <w:p w:rsidR="00ED76C0" w:rsidRPr="00482079" w:rsidRDefault="00ED76C0"/>
    <w:sectPr w:rsidR="00ED76C0" w:rsidRPr="00482079" w:rsidSect="00EF6EE4">
      <w:pgSz w:w="11906" w:h="16838"/>
      <w:pgMar w:top="1440" w:right="1080" w:bottom="1440" w:left="1080" w:header="850" w:footer="8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A7A" w:rsidRDefault="00CE3A7A">
      <w:r>
        <w:separator/>
      </w:r>
    </w:p>
  </w:endnote>
  <w:endnote w:type="continuationSeparator" w:id="0">
    <w:p w:rsidR="00CE3A7A" w:rsidRDefault="00CE3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00" w:usb3="00000000" w:csb0="00040000" w:csb1="00000000"/>
  </w:font>
  <w:font w:name="华文彩云">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auto"/>
    <w:pitch w:val="default"/>
    <w:sig w:usb0="00000001" w:usb1="080E0000" w:usb2="00000000" w:usb3="00000000" w:csb0="00040000" w:csb1="00000000"/>
  </w:font>
  <w:font w:name="Calibri">
    <w:panose1 w:val="020F0502020204030204"/>
    <w:charset w:val="00"/>
    <w:family w:val="swiss"/>
    <w:pitch w:val="variable"/>
    <w:sig w:usb0="E0002A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幼圆">
    <w:panose1 w:val="0201050906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14B" w:rsidRDefault="00CE3A7A">
    <w:pPr>
      <w:pStyle w:val="ae"/>
      <w:jc w:val="center"/>
    </w:pPr>
    <w:r>
      <w:pict>
        <v:shapetype id="_x0000_t202" coordsize="21600,21600" o:spt="202" path="m,l,21600r21600,l21600,xe">
          <v:stroke joinstyle="miter"/>
          <v:path gradientshapeok="t" o:connecttype="rect"/>
        </v:shapetype>
        <v:shape id="文本框 5" o:spid="_x0000_s2051" type="#_x0000_t202" style="position:absolute;left:0;text-align:left;margin-left:0;margin-top:0;width:2in;height:2in;z-index:251658240;mso-wrap-style:none;mso-position-horizontal:center;mso-position-horizontal-relative:margin;v-text-anchor:top"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filled="f" stroked="f" strokeweight=".5pt">
          <v:fill o:detectmouseclick="t"/>
          <v:textbox style="mso-fit-shape-to-text:t" inset="0,0,0,0">
            <w:txbxContent>
              <w:p w:rsidR="00CF314B" w:rsidRDefault="00CF314B">
                <w:pPr>
                  <w:pStyle w:val="ae"/>
                </w:pPr>
                <w:r>
                  <w:rPr>
                    <w:rFonts w:hint="eastAsia"/>
                  </w:rPr>
                  <w:fldChar w:fldCharType="begin"/>
                </w:r>
                <w:r>
                  <w:rPr>
                    <w:rFonts w:hint="eastAsia"/>
                  </w:rPr>
                  <w:instrText xml:space="preserve"> PAGE  \* MERGEFORMAT </w:instrText>
                </w:r>
                <w:r>
                  <w:rPr>
                    <w:rFonts w:hint="eastAsia"/>
                  </w:rPr>
                  <w:fldChar w:fldCharType="separate"/>
                </w:r>
                <w:r w:rsidR="00C23697">
                  <w:rPr>
                    <w:noProof/>
                  </w:rPr>
                  <w:t>3</w:t>
                </w:r>
                <w:r>
                  <w:rPr>
                    <w:rFonts w:hint="eastAsia"/>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14B" w:rsidRDefault="00CF314B">
    <w:pPr>
      <w:pStyle w:val="ae"/>
      <w:jc w:val="center"/>
    </w:pPr>
    <w:r>
      <w:fldChar w:fldCharType="begin"/>
    </w:r>
    <w:r>
      <w:instrText>PAGE   \* MERGEFORMAT</w:instrText>
    </w:r>
    <w:r>
      <w:fldChar w:fldCharType="separate"/>
    </w:r>
    <w:r w:rsidR="00C23697" w:rsidRPr="00C23697">
      <w:rPr>
        <w:noProof/>
        <w:lang w:val="zh-CN"/>
      </w:rPr>
      <w:t>14</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A7A" w:rsidRDefault="00CE3A7A">
      <w:r>
        <w:separator/>
      </w:r>
    </w:p>
  </w:footnote>
  <w:footnote w:type="continuationSeparator" w:id="0">
    <w:p w:rsidR="00CE3A7A" w:rsidRDefault="00CE3A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14B" w:rsidRDefault="00CF314B">
    <w:pPr>
      <w:pStyle w:val="af"/>
      <w:pBdr>
        <w:bottom w:val="none" w:sz="0" w:space="0" w:color="auto"/>
      </w:pBdr>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92552"/>
    <w:multiLevelType w:val="multilevel"/>
    <w:tmpl w:val="00D92552"/>
    <w:lvl w:ilvl="0">
      <w:start w:val="1"/>
      <w:numFmt w:val="decimal"/>
      <w:lvlText w:val="%1."/>
      <w:lvlJc w:val="left"/>
      <w:pPr>
        <w:ind w:left="420" w:hanging="42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
    <w:nsid w:val="070E5860"/>
    <w:multiLevelType w:val="multilevel"/>
    <w:tmpl w:val="070E5860"/>
    <w:lvl w:ilvl="0">
      <w:start w:val="1"/>
      <w:numFmt w:val="chineseCountingThousand"/>
      <w:pStyle w:val="a"/>
      <w:suff w:val="nothing"/>
      <w:lvlText w:val="第%1章"/>
      <w:lvlJc w:val="left"/>
      <w:pPr>
        <w:ind w:left="640" w:firstLine="0"/>
      </w:pPr>
      <w:rPr>
        <w:rFonts w:hint="eastAsia"/>
      </w:rPr>
    </w:lvl>
    <w:lvl w:ilvl="1">
      <w:start w:val="1"/>
      <w:numFmt w:val="none"/>
      <w:suff w:val="nothing"/>
      <w:lvlText w:val=""/>
      <w:lvlJc w:val="left"/>
      <w:pPr>
        <w:ind w:left="640" w:firstLine="0"/>
      </w:pPr>
      <w:rPr>
        <w:rFonts w:hint="eastAsia"/>
      </w:rPr>
    </w:lvl>
    <w:lvl w:ilvl="2">
      <w:start w:val="1"/>
      <w:numFmt w:val="none"/>
      <w:suff w:val="nothing"/>
      <w:lvlText w:val=""/>
      <w:lvlJc w:val="left"/>
      <w:pPr>
        <w:ind w:left="640" w:firstLine="0"/>
      </w:pPr>
      <w:rPr>
        <w:rFonts w:hint="eastAsia"/>
      </w:rPr>
    </w:lvl>
    <w:lvl w:ilvl="3">
      <w:start w:val="1"/>
      <w:numFmt w:val="none"/>
      <w:suff w:val="nothing"/>
      <w:lvlText w:val=""/>
      <w:lvlJc w:val="left"/>
      <w:pPr>
        <w:ind w:left="640" w:firstLine="0"/>
      </w:pPr>
      <w:rPr>
        <w:rFonts w:hint="eastAsia"/>
      </w:rPr>
    </w:lvl>
    <w:lvl w:ilvl="4">
      <w:start w:val="1"/>
      <w:numFmt w:val="none"/>
      <w:suff w:val="nothing"/>
      <w:lvlText w:val=""/>
      <w:lvlJc w:val="left"/>
      <w:pPr>
        <w:ind w:left="640" w:firstLine="0"/>
      </w:pPr>
      <w:rPr>
        <w:rFonts w:hint="eastAsia"/>
      </w:rPr>
    </w:lvl>
    <w:lvl w:ilvl="5">
      <w:start w:val="1"/>
      <w:numFmt w:val="none"/>
      <w:suff w:val="nothing"/>
      <w:lvlText w:val=""/>
      <w:lvlJc w:val="left"/>
      <w:pPr>
        <w:ind w:left="640" w:firstLine="0"/>
      </w:pPr>
      <w:rPr>
        <w:rFonts w:hint="eastAsia"/>
      </w:rPr>
    </w:lvl>
    <w:lvl w:ilvl="6">
      <w:start w:val="1"/>
      <w:numFmt w:val="none"/>
      <w:suff w:val="nothing"/>
      <w:lvlText w:val=""/>
      <w:lvlJc w:val="left"/>
      <w:pPr>
        <w:ind w:left="640" w:firstLine="0"/>
      </w:pPr>
      <w:rPr>
        <w:rFonts w:hint="eastAsia"/>
      </w:rPr>
    </w:lvl>
    <w:lvl w:ilvl="7">
      <w:start w:val="1"/>
      <w:numFmt w:val="none"/>
      <w:suff w:val="nothing"/>
      <w:lvlText w:val=""/>
      <w:lvlJc w:val="left"/>
      <w:pPr>
        <w:ind w:left="640" w:firstLine="0"/>
      </w:pPr>
      <w:rPr>
        <w:rFonts w:hint="eastAsia"/>
      </w:rPr>
    </w:lvl>
    <w:lvl w:ilvl="8">
      <w:start w:val="1"/>
      <w:numFmt w:val="none"/>
      <w:suff w:val="nothing"/>
      <w:lvlText w:val=""/>
      <w:lvlJc w:val="left"/>
      <w:pPr>
        <w:ind w:left="640" w:firstLine="0"/>
      </w:pPr>
      <w:rPr>
        <w:rFonts w:hint="eastAsia"/>
      </w:rPr>
    </w:lvl>
  </w:abstractNum>
  <w:abstractNum w:abstractNumId="2">
    <w:nsid w:val="1CCB57A0"/>
    <w:multiLevelType w:val="multilevel"/>
    <w:tmpl w:val="1CCB57A0"/>
    <w:lvl w:ilvl="0">
      <w:start w:val="1"/>
      <w:numFmt w:val="decimal"/>
      <w:lvlText w:val="%1."/>
      <w:lvlJc w:val="left"/>
      <w:pPr>
        <w:ind w:left="360" w:hanging="36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3">
    <w:nsid w:val="47332E3B"/>
    <w:multiLevelType w:val="multilevel"/>
    <w:tmpl w:val="47332E3B"/>
    <w:lvl w:ilvl="0">
      <w:start w:val="1"/>
      <w:numFmt w:val="decimal"/>
      <w:lvlText w:val="%1."/>
      <w:lvlJc w:val="left"/>
      <w:pPr>
        <w:ind w:left="360" w:hanging="36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4">
    <w:nsid w:val="4DE76339"/>
    <w:multiLevelType w:val="multilevel"/>
    <w:tmpl w:val="4DE76339"/>
    <w:lvl w:ilvl="0">
      <w:start w:val="1"/>
      <w:numFmt w:val="decimal"/>
      <w:lvlText w:val="%1."/>
      <w:lvlJc w:val="left"/>
      <w:pPr>
        <w:ind w:left="420" w:hanging="42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5">
    <w:nsid w:val="50616019"/>
    <w:multiLevelType w:val="multilevel"/>
    <w:tmpl w:val="50616019"/>
    <w:lvl w:ilvl="0">
      <w:start w:val="1"/>
      <w:numFmt w:val="chineseCountingThousand"/>
      <w:pStyle w:val="a0"/>
      <w:lvlText w:val="%1、"/>
      <w:lvlJc w:val="left"/>
      <w:pPr>
        <w:tabs>
          <w:tab w:val="left" w:pos="420"/>
        </w:tabs>
        <w:ind w:left="420" w:hanging="420"/>
      </w:pPr>
      <w:rPr>
        <w:rFonts w:hint="eastAsia"/>
        <w:b/>
        <w:i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59E45DDA"/>
    <w:multiLevelType w:val="singleLevel"/>
    <w:tmpl w:val="59E45DDA"/>
    <w:lvl w:ilvl="0">
      <w:start w:val="1"/>
      <w:numFmt w:val="decimal"/>
      <w:suff w:val="nothing"/>
      <w:lvlText w:val="%1、"/>
      <w:lvlJc w:val="left"/>
    </w:lvl>
  </w:abstractNum>
  <w:abstractNum w:abstractNumId="7">
    <w:nsid w:val="59E4778C"/>
    <w:multiLevelType w:val="singleLevel"/>
    <w:tmpl w:val="59E4778C"/>
    <w:lvl w:ilvl="0">
      <w:start w:val="2"/>
      <w:numFmt w:val="chineseCounting"/>
      <w:suff w:val="nothing"/>
      <w:lvlText w:val="%1、"/>
      <w:lvlJc w:val="left"/>
    </w:lvl>
  </w:abstractNum>
  <w:abstractNum w:abstractNumId="8">
    <w:nsid w:val="59E80311"/>
    <w:multiLevelType w:val="singleLevel"/>
    <w:tmpl w:val="59E80311"/>
    <w:lvl w:ilvl="0">
      <w:start w:val="1"/>
      <w:numFmt w:val="decimal"/>
      <w:suff w:val="nothing"/>
      <w:lvlText w:val="%1、"/>
      <w:lvlJc w:val="left"/>
    </w:lvl>
  </w:abstractNum>
  <w:abstractNum w:abstractNumId="9">
    <w:nsid w:val="656D6133"/>
    <w:multiLevelType w:val="multilevel"/>
    <w:tmpl w:val="656D6133"/>
    <w:lvl w:ilvl="0">
      <w:start w:val="2"/>
      <w:numFmt w:val="chineseCountingThousand"/>
      <w:pStyle w:val="1"/>
      <w:suff w:val="nothing"/>
      <w:lvlText w:val="第%1部分"/>
      <w:lvlJc w:val="center"/>
      <w:pPr>
        <w:ind w:left="432" w:firstLine="288"/>
      </w:pPr>
      <w:rPr>
        <w:rFonts w:hint="eastAsia"/>
        <w:sz w:val="28"/>
        <w:szCs w:val="28"/>
        <w:lang w:val="en-US"/>
      </w:rPr>
    </w:lvl>
    <w:lvl w:ilvl="1">
      <w:start w:val="1"/>
      <w:numFmt w:val="chineseCountingThousand"/>
      <w:suff w:val="nothing"/>
      <w:lvlText w:val="%2、"/>
      <w:lvlJc w:val="left"/>
      <w:pPr>
        <w:ind w:left="360" w:firstLine="0"/>
      </w:pPr>
      <w:rPr>
        <w:rFonts w:hint="eastAsia"/>
        <w:lang w:val="en-US"/>
      </w:rPr>
    </w:lvl>
    <w:lvl w:ilvl="2">
      <w:start w:val="1"/>
      <w:numFmt w:val="chineseCountingThousand"/>
      <w:suff w:val="nothing"/>
      <w:lvlText w:val="(%3)"/>
      <w:lvlJc w:val="left"/>
      <w:pPr>
        <w:ind w:left="0" w:firstLine="0"/>
      </w:pPr>
      <w:rPr>
        <w:rFonts w:hint="eastAsia"/>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1"/>
  </w:num>
  <w:num w:numId="2">
    <w:abstractNumId w:val="5"/>
  </w:num>
  <w:num w:numId="3">
    <w:abstractNumId w:val="9"/>
  </w:num>
  <w:num w:numId="4">
    <w:abstractNumId w:val="6"/>
  </w:num>
  <w:num w:numId="5">
    <w:abstractNumId w:val="8"/>
  </w:num>
  <w:num w:numId="6">
    <w:abstractNumId w:val="7"/>
  </w:num>
  <w:num w:numId="7">
    <w:abstractNumId w:val="4"/>
  </w:num>
  <w:num w:numId="8">
    <w:abstractNumId w:val="2"/>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079"/>
    <w:rsid w:val="000D28DC"/>
    <w:rsid w:val="001872DD"/>
    <w:rsid w:val="00193D0A"/>
    <w:rsid w:val="001A684C"/>
    <w:rsid w:val="00245CB2"/>
    <w:rsid w:val="00330CC6"/>
    <w:rsid w:val="00482079"/>
    <w:rsid w:val="005008B7"/>
    <w:rsid w:val="005B1B62"/>
    <w:rsid w:val="00601F76"/>
    <w:rsid w:val="00700A23"/>
    <w:rsid w:val="007F5562"/>
    <w:rsid w:val="0084074A"/>
    <w:rsid w:val="0097195C"/>
    <w:rsid w:val="00A8306E"/>
    <w:rsid w:val="00AD5EEB"/>
    <w:rsid w:val="00B036D4"/>
    <w:rsid w:val="00B166F7"/>
    <w:rsid w:val="00B52E76"/>
    <w:rsid w:val="00B55D31"/>
    <w:rsid w:val="00B562BC"/>
    <w:rsid w:val="00C107CF"/>
    <w:rsid w:val="00C23697"/>
    <w:rsid w:val="00C40602"/>
    <w:rsid w:val="00CE3A7A"/>
    <w:rsid w:val="00CF314B"/>
    <w:rsid w:val="00D31038"/>
    <w:rsid w:val="00DB2CB5"/>
    <w:rsid w:val="00E40861"/>
    <w:rsid w:val="00ED76C0"/>
    <w:rsid w:val="00EF6EE4"/>
    <w:rsid w:val="00F40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0"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qFormat="1"/>
    <w:lsdException w:name="header" w:qFormat="1"/>
    <w:lsdException w:name="footer" w:qFormat="1"/>
    <w:lsdException w:name="caption" w:uiPriority="35" w:qFormat="1"/>
    <w:lsdException w:name="annotation reference" w:uiPriority="0" w:qFormat="1"/>
    <w:lsdException w:name="page number" w:qFormat="1"/>
    <w:lsdException w:name="Title" w:semiHidden="0" w:uiPriority="0" w:unhideWhenUsed="0" w:qFormat="1"/>
    <w:lsdException w:name="Default Paragraph Font" w:uiPriority="1"/>
    <w:lsdException w:name="Body Text" w:qFormat="1"/>
    <w:lsdException w:name="Body Text Indent" w:uiPriority="0" w:qFormat="1"/>
    <w:lsdException w:name="Subtitle" w:semiHidden="0" w:uiPriority="11" w:unhideWhenUsed="0" w:qFormat="1"/>
    <w:lsdException w:name="Body Text First Indent 2" w:uiPriority="0" w:qFormat="1"/>
    <w:lsdException w:name="Body Text 2" w:qFormat="1"/>
    <w:lsdException w:name="Body Text 3" w:uiPriority="0" w:qFormat="1"/>
    <w:lsdException w:name="Body Text Indent 2" w:uiPriority="0" w:qFormat="1"/>
    <w:lsdException w:name="Body Text Indent 3" w:qFormat="1"/>
    <w:lsdException w:name="Block Text"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uiPriority="0" w:qFormat="1"/>
    <w:lsdException w:name="Balloon Text" w:uiPriority="0" w:qFormat="1"/>
    <w:lsdException w:name="Table Grid" w:uiPriority="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82079"/>
    <w:pPr>
      <w:widowControl w:val="0"/>
      <w:jc w:val="both"/>
    </w:pPr>
    <w:rPr>
      <w:rFonts w:ascii="Times New Roman" w:eastAsia="宋体" w:hAnsi="Times New Roman" w:cs="Times New Roman"/>
      <w:szCs w:val="24"/>
    </w:rPr>
  </w:style>
  <w:style w:type="paragraph" w:styleId="10">
    <w:name w:val="heading 1"/>
    <w:basedOn w:val="a1"/>
    <w:next w:val="a1"/>
    <w:link w:val="1Char"/>
    <w:qFormat/>
    <w:rsid w:val="00482079"/>
    <w:pPr>
      <w:keepNext/>
      <w:keepLines/>
      <w:spacing w:before="340" w:after="330" w:line="578" w:lineRule="auto"/>
      <w:outlineLvl w:val="0"/>
    </w:pPr>
    <w:rPr>
      <w:b/>
      <w:bCs/>
      <w:kern w:val="44"/>
      <w:sz w:val="44"/>
      <w:szCs w:val="44"/>
    </w:rPr>
  </w:style>
  <w:style w:type="paragraph" w:styleId="2">
    <w:name w:val="heading 2"/>
    <w:basedOn w:val="a1"/>
    <w:next w:val="a2"/>
    <w:link w:val="2Char1"/>
    <w:uiPriority w:val="9"/>
    <w:qFormat/>
    <w:rsid w:val="00482079"/>
    <w:pPr>
      <w:keepNext/>
      <w:keepLines/>
      <w:spacing w:before="260" w:after="260" w:line="413" w:lineRule="auto"/>
      <w:outlineLvl w:val="1"/>
    </w:pPr>
    <w:rPr>
      <w:rFonts w:ascii="Arial" w:eastAsia="黑体" w:hAnsi="Arial"/>
      <w:b/>
      <w:sz w:val="32"/>
      <w:szCs w:val="20"/>
    </w:rPr>
  </w:style>
  <w:style w:type="paragraph" w:styleId="3">
    <w:name w:val="heading 3"/>
    <w:basedOn w:val="a1"/>
    <w:next w:val="a1"/>
    <w:link w:val="3Char"/>
    <w:uiPriority w:val="9"/>
    <w:qFormat/>
    <w:rsid w:val="00482079"/>
    <w:pPr>
      <w:keepNext/>
      <w:keepLines/>
      <w:spacing w:before="260" w:after="260" w:line="413" w:lineRule="auto"/>
      <w:outlineLvl w:val="2"/>
    </w:pPr>
    <w:rPr>
      <w:rFonts w:ascii="Arial" w:hAnsi="Arial"/>
      <w:b/>
      <w:sz w:val="32"/>
      <w:szCs w:val="20"/>
    </w:rPr>
  </w:style>
  <w:style w:type="paragraph" w:styleId="4">
    <w:name w:val="heading 4"/>
    <w:basedOn w:val="a1"/>
    <w:next w:val="a1"/>
    <w:link w:val="4Char"/>
    <w:uiPriority w:val="9"/>
    <w:qFormat/>
    <w:rsid w:val="00482079"/>
    <w:pPr>
      <w:keepNext/>
      <w:keepLines/>
      <w:spacing w:before="280" w:after="290" w:line="376" w:lineRule="auto"/>
      <w:outlineLvl w:val="3"/>
    </w:pPr>
    <w:rPr>
      <w:rFonts w:ascii="Cambria" w:hAnsi="Cambria"/>
      <w:b/>
      <w:bCs/>
      <w:sz w:val="28"/>
      <w:szCs w:val="28"/>
    </w:rPr>
  </w:style>
  <w:style w:type="paragraph" w:styleId="5">
    <w:name w:val="heading 5"/>
    <w:basedOn w:val="a1"/>
    <w:next w:val="a1"/>
    <w:link w:val="5Char"/>
    <w:uiPriority w:val="9"/>
    <w:qFormat/>
    <w:rsid w:val="00482079"/>
    <w:pPr>
      <w:keepNext/>
      <w:keepLines/>
      <w:spacing w:before="280" w:after="290" w:line="376" w:lineRule="auto"/>
      <w:outlineLvl w:val="4"/>
    </w:pPr>
    <w:rPr>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basedOn w:val="a3"/>
    <w:link w:val="10"/>
    <w:qFormat/>
    <w:rsid w:val="00482079"/>
    <w:rPr>
      <w:rFonts w:ascii="Times New Roman" w:eastAsia="宋体" w:hAnsi="Times New Roman" w:cs="Times New Roman"/>
      <w:b/>
      <w:bCs/>
      <w:kern w:val="44"/>
      <w:sz w:val="44"/>
      <w:szCs w:val="44"/>
    </w:rPr>
  </w:style>
  <w:style w:type="character" w:customStyle="1" w:styleId="2Char1">
    <w:name w:val="标题 2 Char1"/>
    <w:basedOn w:val="a3"/>
    <w:link w:val="2"/>
    <w:uiPriority w:val="9"/>
    <w:rsid w:val="00482079"/>
    <w:rPr>
      <w:rFonts w:ascii="Arial" w:eastAsia="黑体" w:hAnsi="Arial" w:cs="Times New Roman"/>
      <w:b/>
      <w:sz w:val="32"/>
      <w:szCs w:val="20"/>
    </w:rPr>
  </w:style>
  <w:style w:type="character" w:customStyle="1" w:styleId="3Char">
    <w:name w:val="标题 3 Char"/>
    <w:basedOn w:val="a3"/>
    <w:link w:val="3"/>
    <w:uiPriority w:val="9"/>
    <w:qFormat/>
    <w:rsid w:val="00482079"/>
    <w:rPr>
      <w:rFonts w:ascii="Arial" w:eastAsia="宋体" w:hAnsi="Arial" w:cs="Times New Roman"/>
      <w:b/>
      <w:sz w:val="32"/>
      <w:szCs w:val="20"/>
    </w:rPr>
  </w:style>
  <w:style w:type="character" w:customStyle="1" w:styleId="4Char">
    <w:name w:val="标题 4 Char"/>
    <w:basedOn w:val="a3"/>
    <w:link w:val="4"/>
    <w:uiPriority w:val="9"/>
    <w:qFormat/>
    <w:rsid w:val="00482079"/>
    <w:rPr>
      <w:rFonts w:ascii="Cambria" w:eastAsia="宋体" w:hAnsi="Cambria" w:cs="Times New Roman"/>
      <w:b/>
      <w:bCs/>
      <w:sz w:val="28"/>
      <w:szCs w:val="28"/>
    </w:rPr>
  </w:style>
  <w:style w:type="character" w:customStyle="1" w:styleId="5Char">
    <w:name w:val="标题 5 Char"/>
    <w:basedOn w:val="a3"/>
    <w:link w:val="5"/>
    <w:uiPriority w:val="9"/>
    <w:qFormat/>
    <w:rsid w:val="00482079"/>
    <w:rPr>
      <w:rFonts w:ascii="Times New Roman" w:eastAsia="宋体" w:hAnsi="Times New Roman" w:cs="Times New Roman"/>
      <w:b/>
      <w:bCs/>
      <w:sz w:val="28"/>
      <w:szCs w:val="28"/>
    </w:rPr>
  </w:style>
  <w:style w:type="paragraph" w:styleId="a2">
    <w:name w:val="Normal Indent"/>
    <w:basedOn w:val="a1"/>
    <w:qFormat/>
    <w:rsid w:val="00482079"/>
    <w:pPr>
      <w:ind w:firstLine="420"/>
    </w:pPr>
    <w:rPr>
      <w:szCs w:val="20"/>
    </w:rPr>
  </w:style>
  <w:style w:type="paragraph" w:styleId="a6">
    <w:name w:val="caption"/>
    <w:basedOn w:val="a1"/>
    <w:next w:val="a1"/>
    <w:uiPriority w:val="35"/>
    <w:qFormat/>
    <w:rsid w:val="00482079"/>
    <w:pPr>
      <w:spacing w:beforeLines="50" w:afterLines="50" w:line="360" w:lineRule="auto"/>
      <w:jc w:val="center"/>
    </w:pPr>
    <w:rPr>
      <w:rFonts w:ascii="Arial" w:hAnsi="Arial" w:cs="Arial"/>
      <w:sz w:val="24"/>
      <w:szCs w:val="20"/>
    </w:rPr>
  </w:style>
  <w:style w:type="paragraph" w:styleId="a7">
    <w:name w:val="Document Map"/>
    <w:basedOn w:val="a1"/>
    <w:link w:val="Char"/>
    <w:semiHidden/>
    <w:qFormat/>
    <w:rsid w:val="00482079"/>
    <w:pPr>
      <w:shd w:val="clear" w:color="auto" w:fill="000080"/>
    </w:pPr>
  </w:style>
  <w:style w:type="character" w:customStyle="1" w:styleId="Char">
    <w:name w:val="文档结构图 Char"/>
    <w:basedOn w:val="a3"/>
    <w:link w:val="a7"/>
    <w:semiHidden/>
    <w:rsid w:val="00482079"/>
    <w:rPr>
      <w:rFonts w:ascii="Times New Roman" w:eastAsia="宋体" w:hAnsi="Times New Roman" w:cs="Times New Roman"/>
      <w:szCs w:val="24"/>
      <w:shd w:val="clear" w:color="auto" w:fill="000080"/>
    </w:rPr>
  </w:style>
  <w:style w:type="paragraph" w:styleId="a8">
    <w:name w:val="annotation text"/>
    <w:basedOn w:val="a1"/>
    <w:link w:val="Char0"/>
    <w:uiPriority w:val="99"/>
    <w:unhideWhenUsed/>
    <w:qFormat/>
    <w:rsid w:val="00482079"/>
    <w:pPr>
      <w:jc w:val="left"/>
    </w:pPr>
  </w:style>
  <w:style w:type="character" w:customStyle="1" w:styleId="Char0">
    <w:name w:val="批注文字 Char"/>
    <w:basedOn w:val="a3"/>
    <w:link w:val="a8"/>
    <w:uiPriority w:val="99"/>
    <w:qFormat/>
    <w:rsid w:val="00482079"/>
    <w:rPr>
      <w:rFonts w:ascii="Times New Roman" w:eastAsia="宋体" w:hAnsi="Times New Roman" w:cs="Times New Roman"/>
      <w:szCs w:val="24"/>
    </w:rPr>
  </w:style>
  <w:style w:type="paragraph" w:styleId="30">
    <w:name w:val="Body Text 3"/>
    <w:basedOn w:val="a1"/>
    <w:link w:val="3Char0"/>
    <w:qFormat/>
    <w:rsid w:val="00482079"/>
    <w:rPr>
      <w:rFonts w:ascii="楷体_GB2312" w:eastAsia="楷体_GB2312" w:hAnsi="Arial" w:cs="Arial"/>
      <w:b/>
      <w:bCs/>
      <w:color w:val="000000"/>
      <w:sz w:val="24"/>
    </w:rPr>
  </w:style>
  <w:style w:type="character" w:customStyle="1" w:styleId="3Char0">
    <w:name w:val="正文文本 3 Char"/>
    <w:basedOn w:val="a3"/>
    <w:link w:val="30"/>
    <w:rsid w:val="00482079"/>
    <w:rPr>
      <w:rFonts w:ascii="楷体_GB2312" w:eastAsia="楷体_GB2312" w:hAnsi="Arial" w:cs="Arial"/>
      <w:b/>
      <w:bCs/>
      <w:color w:val="000000"/>
      <w:sz w:val="24"/>
      <w:szCs w:val="24"/>
    </w:rPr>
  </w:style>
  <w:style w:type="paragraph" w:styleId="a9">
    <w:name w:val="Body Text"/>
    <w:basedOn w:val="a1"/>
    <w:link w:val="Char1"/>
    <w:uiPriority w:val="99"/>
    <w:qFormat/>
    <w:rsid w:val="00482079"/>
    <w:pPr>
      <w:tabs>
        <w:tab w:val="left" w:pos="2020"/>
        <w:tab w:val="center" w:pos="4535"/>
      </w:tabs>
      <w:spacing w:line="500" w:lineRule="exact"/>
      <w:outlineLvl w:val="0"/>
    </w:pPr>
    <w:rPr>
      <w:rFonts w:ascii="华文彩云" w:eastAsia="华文彩云" w:hAnsi="宋体"/>
      <w:bCs/>
      <w:color w:val="000000"/>
      <w:sz w:val="28"/>
    </w:rPr>
  </w:style>
  <w:style w:type="character" w:customStyle="1" w:styleId="Char1">
    <w:name w:val="正文文本 Char"/>
    <w:basedOn w:val="a3"/>
    <w:link w:val="a9"/>
    <w:uiPriority w:val="99"/>
    <w:rsid w:val="00482079"/>
    <w:rPr>
      <w:rFonts w:ascii="华文彩云" w:eastAsia="华文彩云" w:hAnsi="宋体" w:cs="Times New Roman"/>
      <w:bCs/>
      <w:color w:val="000000"/>
      <w:sz w:val="28"/>
      <w:szCs w:val="24"/>
    </w:rPr>
  </w:style>
  <w:style w:type="paragraph" w:styleId="aa">
    <w:name w:val="Body Text Indent"/>
    <w:basedOn w:val="a1"/>
    <w:link w:val="Char2"/>
    <w:qFormat/>
    <w:rsid w:val="00482079"/>
    <w:pPr>
      <w:ind w:firstLine="630"/>
    </w:pPr>
    <w:rPr>
      <w:rFonts w:ascii="楷体_GB2312" w:eastAsia="楷体_GB2312"/>
      <w:sz w:val="32"/>
      <w:szCs w:val="20"/>
    </w:rPr>
  </w:style>
  <w:style w:type="character" w:customStyle="1" w:styleId="Char2">
    <w:name w:val="正文文本缩进 Char"/>
    <w:basedOn w:val="a3"/>
    <w:link w:val="aa"/>
    <w:rsid w:val="00482079"/>
    <w:rPr>
      <w:rFonts w:ascii="楷体_GB2312" w:eastAsia="楷体_GB2312" w:hAnsi="Times New Roman" w:cs="Times New Roman"/>
      <w:sz w:val="32"/>
      <w:szCs w:val="20"/>
    </w:rPr>
  </w:style>
  <w:style w:type="paragraph" w:styleId="ab">
    <w:name w:val="Block Text"/>
    <w:basedOn w:val="a1"/>
    <w:qFormat/>
    <w:rsid w:val="00482079"/>
    <w:pPr>
      <w:adjustRightInd w:val="0"/>
      <w:ind w:left="420" w:right="33"/>
      <w:jc w:val="left"/>
      <w:textAlignment w:val="baseline"/>
    </w:pPr>
    <w:rPr>
      <w:kern w:val="0"/>
      <w:sz w:val="24"/>
      <w:szCs w:val="20"/>
    </w:rPr>
  </w:style>
  <w:style w:type="paragraph" w:styleId="31">
    <w:name w:val="toc 3"/>
    <w:basedOn w:val="a1"/>
    <w:next w:val="a1"/>
    <w:uiPriority w:val="39"/>
    <w:qFormat/>
    <w:rsid w:val="00482079"/>
    <w:pPr>
      <w:tabs>
        <w:tab w:val="right" w:leader="dot" w:pos="9344"/>
      </w:tabs>
      <w:spacing w:line="300" w:lineRule="auto"/>
    </w:pPr>
    <w:rPr>
      <w:rFonts w:ascii="楷体" w:eastAsia="楷体" w:hAnsi="楷体" w:cs="Arial"/>
      <w:b/>
      <w:szCs w:val="21"/>
    </w:rPr>
  </w:style>
  <w:style w:type="paragraph" w:styleId="ac">
    <w:name w:val="Plain Text"/>
    <w:basedOn w:val="a1"/>
    <w:link w:val="Char3"/>
    <w:qFormat/>
    <w:rsid w:val="00482079"/>
    <w:rPr>
      <w:rFonts w:ascii="宋体" w:hAnsi="Courier New"/>
      <w:szCs w:val="20"/>
    </w:rPr>
  </w:style>
  <w:style w:type="character" w:customStyle="1" w:styleId="Char3">
    <w:name w:val="纯文本 Char"/>
    <w:basedOn w:val="a3"/>
    <w:link w:val="ac"/>
    <w:qFormat/>
    <w:rsid w:val="00482079"/>
    <w:rPr>
      <w:rFonts w:ascii="宋体" w:eastAsia="宋体" w:hAnsi="Courier New" w:cs="Times New Roman"/>
      <w:szCs w:val="20"/>
    </w:rPr>
  </w:style>
  <w:style w:type="paragraph" w:styleId="20">
    <w:name w:val="Body Text Indent 2"/>
    <w:basedOn w:val="a1"/>
    <w:link w:val="2Char"/>
    <w:qFormat/>
    <w:rsid w:val="00482079"/>
    <w:pPr>
      <w:spacing w:after="120" w:line="480" w:lineRule="auto"/>
      <w:ind w:leftChars="200" w:left="420"/>
    </w:pPr>
  </w:style>
  <w:style w:type="character" w:customStyle="1" w:styleId="2Char">
    <w:name w:val="正文文本缩进 2 Char"/>
    <w:basedOn w:val="a3"/>
    <w:link w:val="20"/>
    <w:rsid w:val="00482079"/>
    <w:rPr>
      <w:rFonts w:ascii="Times New Roman" w:eastAsia="宋体" w:hAnsi="Times New Roman" w:cs="Times New Roman"/>
      <w:szCs w:val="24"/>
    </w:rPr>
  </w:style>
  <w:style w:type="paragraph" w:styleId="ad">
    <w:name w:val="Balloon Text"/>
    <w:basedOn w:val="a1"/>
    <w:link w:val="Char4"/>
    <w:semiHidden/>
    <w:qFormat/>
    <w:rsid w:val="00482079"/>
    <w:rPr>
      <w:sz w:val="18"/>
      <w:szCs w:val="18"/>
    </w:rPr>
  </w:style>
  <w:style w:type="character" w:customStyle="1" w:styleId="Char4">
    <w:name w:val="批注框文本 Char"/>
    <w:basedOn w:val="a3"/>
    <w:link w:val="ad"/>
    <w:semiHidden/>
    <w:rsid w:val="00482079"/>
    <w:rPr>
      <w:rFonts w:ascii="Times New Roman" w:eastAsia="宋体" w:hAnsi="Times New Roman" w:cs="Times New Roman"/>
      <w:sz w:val="18"/>
      <w:szCs w:val="18"/>
    </w:rPr>
  </w:style>
  <w:style w:type="paragraph" w:styleId="ae">
    <w:name w:val="footer"/>
    <w:basedOn w:val="a1"/>
    <w:link w:val="Char5"/>
    <w:uiPriority w:val="99"/>
    <w:qFormat/>
    <w:rsid w:val="00482079"/>
    <w:pPr>
      <w:tabs>
        <w:tab w:val="center" w:pos="4153"/>
        <w:tab w:val="right" w:pos="8306"/>
      </w:tabs>
      <w:snapToGrid w:val="0"/>
      <w:jc w:val="left"/>
    </w:pPr>
    <w:rPr>
      <w:sz w:val="18"/>
      <w:szCs w:val="18"/>
    </w:rPr>
  </w:style>
  <w:style w:type="character" w:customStyle="1" w:styleId="Char5">
    <w:name w:val="页脚 Char"/>
    <w:basedOn w:val="a3"/>
    <w:link w:val="ae"/>
    <w:uiPriority w:val="99"/>
    <w:qFormat/>
    <w:rsid w:val="00482079"/>
    <w:rPr>
      <w:rFonts w:ascii="Times New Roman" w:eastAsia="宋体" w:hAnsi="Times New Roman" w:cs="Times New Roman"/>
      <w:sz w:val="18"/>
      <w:szCs w:val="18"/>
    </w:rPr>
  </w:style>
  <w:style w:type="paragraph" w:styleId="21">
    <w:name w:val="Body Text First Indent 2"/>
    <w:basedOn w:val="aa"/>
    <w:link w:val="2Char0"/>
    <w:qFormat/>
    <w:rsid w:val="00482079"/>
    <w:pPr>
      <w:widowControl/>
      <w:spacing w:after="120"/>
      <w:ind w:leftChars="200" w:left="420" w:firstLineChars="200" w:firstLine="420"/>
    </w:pPr>
    <w:rPr>
      <w:rFonts w:ascii="仿宋_GB2312" w:eastAsia="仿宋_GB2312"/>
      <w:color w:val="FF6600"/>
      <w:sz w:val="21"/>
    </w:rPr>
  </w:style>
  <w:style w:type="character" w:customStyle="1" w:styleId="2Char0">
    <w:name w:val="正文首行缩进 2 Char"/>
    <w:basedOn w:val="Char2"/>
    <w:link w:val="21"/>
    <w:rsid w:val="00482079"/>
    <w:rPr>
      <w:rFonts w:ascii="仿宋_GB2312" w:eastAsia="仿宋_GB2312" w:hAnsi="Times New Roman" w:cs="Times New Roman"/>
      <w:color w:val="FF6600"/>
      <w:sz w:val="32"/>
      <w:szCs w:val="20"/>
    </w:rPr>
  </w:style>
  <w:style w:type="paragraph" w:styleId="af">
    <w:name w:val="header"/>
    <w:basedOn w:val="a1"/>
    <w:link w:val="Char6"/>
    <w:uiPriority w:val="99"/>
    <w:qFormat/>
    <w:rsid w:val="00482079"/>
    <w:pPr>
      <w:pBdr>
        <w:bottom w:val="single" w:sz="6" w:space="1" w:color="auto"/>
      </w:pBdr>
      <w:tabs>
        <w:tab w:val="center" w:pos="4153"/>
        <w:tab w:val="right" w:pos="8306"/>
      </w:tabs>
      <w:snapToGrid w:val="0"/>
      <w:jc w:val="center"/>
    </w:pPr>
    <w:rPr>
      <w:sz w:val="18"/>
      <w:szCs w:val="18"/>
    </w:rPr>
  </w:style>
  <w:style w:type="character" w:customStyle="1" w:styleId="Char6">
    <w:name w:val="页眉 Char"/>
    <w:basedOn w:val="a3"/>
    <w:link w:val="af"/>
    <w:uiPriority w:val="99"/>
    <w:qFormat/>
    <w:rsid w:val="00482079"/>
    <w:rPr>
      <w:rFonts w:ascii="Times New Roman" w:eastAsia="宋体" w:hAnsi="Times New Roman" w:cs="Times New Roman"/>
      <w:sz w:val="18"/>
      <w:szCs w:val="18"/>
    </w:rPr>
  </w:style>
  <w:style w:type="paragraph" w:styleId="11">
    <w:name w:val="toc 1"/>
    <w:basedOn w:val="a1"/>
    <w:next w:val="a1"/>
    <w:uiPriority w:val="39"/>
    <w:qFormat/>
    <w:rsid w:val="00482079"/>
    <w:rPr>
      <w:rFonts w:eastAsia="楷体"/>
      <w:b/>
      <w:sz w:val="28"/>
    </w:rPr>
  </w:style>
  <w:style w:type="paragraph" w:styleId="32">
    <w:name w:val="Body Text Indent 3"/>
    <w:basedOn w:val="a1"/>
    <w:link w:val="3Char1"/>
    <w:uiPriority w:val="99"/>
    <w:qFormat/>
    <w:rsid w:val="00482079"/>
    <w:pPr>
      <w:ind w:firstLineChars="200" w:firstLine="420"/>
    </w:pPr>
    <w:rPr>
      <w:rFonts w:eastAsia="楷体_GB2312"/>
    </w:rPr>
  </w:style>
  <w:style w:type="character" w:customStyle="1" w:styleId="3Char1">
    <w:name w:val="正文文本缩进 3 Char"/>
    <w:basedOn w:val="a3"/>
    <w:link w:val="32"/>
    <w:uiPriority w:val="99"/>
    <w:rsid w:val="00482079"/>
    <w:rPr>
      <w:rFonts w:ascii="Times New Roman" w:eastAsia="楷体_GB2312" w:hAnsi="Times New Roman" w:cs="Times New Roman"/>
      <w:szCs w:val="24"/>
    </w:rPr>
  </w:style>
  <w:style w:type="paragraph" w:styleId="22">
    <w:name w:val="toc 2"/>
    <w:basedOn w:val="a1"/>
    <w:next w:val="a1"/>
    <w:semiHidden/>
    <w:qFormat/>
    <w:rsid w:val="00482079"/>
    <w:pPr>
      <w:ind w:leftChars="200" w:left="420"/>
    </w:pPr>
    <w:rPr>
      <w:szCs w:val="20"/>
    </w:rPr>
  </w:style>
  <w:style w:type="paragraph" w:styleId="23">
    <w:name w:val="Body Text 2"/>
    <w:basedOn w:val="a1"/>
    <w:link w:val="2Char2"/>
    <w:uiPriority w:val="99"/>
    <w:qFormat/>
    <w:rsid w:val="00482079"/>
    <w:pPr>
      <w:spacing w:line="440" w:lineRule="exact"/>
    </w:pPr>
    <w:rPr>
      <w:rFonts w:ascii="楷体_GB2312" w:eastAsia="楷体_GB2312"/>
      <w:sz w:val="28"/>
    </w:rPr>
  </w:style>
  <w:style w:type="character" w:customStyle="1" w:styleId="2Char2">
    <w:name w:val="正文文本 2 Char"/>
    <w:basedOn w:val="a3"/>
    <w:link w:val="23"/>
    <w:uiPriority w:val="99"/>
    <w:rsid w:val="00482079"/>
    <w:rPr>
      <w:rFonts w:ascii="楷体_GB2312" w:eastAsia="楷体_GB2312" w:hAnsi="Times New Roman" w:cs="Times New Roman"/>
      <w:sz w:val="28"/>
      <w:szCs w:val="24"/>
    </w:rPr>
  </w:style>
  <w:style w:type="paragraph" w:styleId="af0">
    <w:name w:val="Normal (Web)"/>
    <w:basedOn w:val="a1"/>
    <w:qFormat/>
    <w:rsid w:val="00482079"/>
    <w:pPr>
      <w:widowControl/>
      <w:spacing w:before="100" w:beforeAutospacing="1" w:after="100" w:afterAutospacing="1"/>
      <w:jc w:val="left"/>
    </w:pPr>
    <w:rPr>
      <w:rFonts w:ascii="宋体" w:hAnsi="宋体" w:cs="宋体"/>
      <w:kern w:val="0"/>
      <w:sz w:val="24"/>
    </w:rPr>
  </w:style>
  <w:style w:type="paragraph" w:styleId="af1">
    <w:name w:val="Title"/>
    <w:basedOn w:val="a1"/>
    <w:next w:val="a1"/>
    <w:link w:val="Char7"/>
    <w:qFormat/>
    <w:rsid w:val="00482079"/>
    <w:pPr>
      <w:spacing w:before="240" w:after="60"/>
      <w:jc w:val="center"/>
      <w:outlineLvl w:val="0"/>
    </w:pPr>
    <w:rPr>
      <w:rFonts w:ascii="Cambria" w:hAnsi="Cambria"/>
      <w:b/>
      <w:bCs/>
      <w:sz w:val="32"/>
      <w:szCs w:val="32"/>
    </w:rPr>
  </w:style>
  <w:style w:type="character" w:customStyle="1" w:styleId="Char7">
    <w:name w:val="标题 Char"/>
    <w:basedOn w:val="a3"/>
    <w:link w:val="af1"/>
    <w:qFormat/>
    <w:rsid w:val="00482079"/>
    <w:rPr>
      <w:rFonts w:ascii="Cambria" w:eastAsia="宋体" w:hAnsi="Cambria" w:cs="Times New Roman"/>
      <w:b/>
      <w:bCs/>
      <w:sz w:val="32"/>
      <w:szCs w:val="32"/>
    </w:rPr>
  </w:style>
  <w:style w:type="character" w:styleId="af2">
    <w:name w:val="Strong"/>
    <w:uiPriority w:val="22"/>
    <w:qFormat/>
    <w:rsid w:val="00482079"/>
    <w:rPr>
      <w:b/>
      <w:bCs/>
    </w:rPr>
  </w:style>
  <w:style w:type="character" w:styleId="af3">
    <w:name w:val="page number"/>
    <w:basedOn w:val="a3"/>
    <w:uiPriority w:val="99"/>
    <w:qFormat/>
    <w:rsid w:val="00482079"/>
  </w:style>
  <w:style w:type="character" w:styleId="af4">
    <w:name w:val="FollowedHyperlink"/>
    <w:qFormat/>
    <w:rsid w:val="00482079"/>
    <w:rPr>
      <w:color w:val="800080"/>
      <w:u w:val="single"/>
    </w:rPr>
  </w:style>
  <w:style w:type="character" w:styleId="af5">
    <w:name w:val="Emphasis"/>
    <w:qFormat/>
    <w:rsid w:val="00482079"/>
    <w:rPr>
      <w:i/>
      <w:iCs/>
    </w:rPr>
  </w:style>
  <w:style w:type="character" w:styleId="af6">
    <w:name w:val="Hyperlink"/>
    <w:uiPriority w:val="99"/>
    <w:qFormat/>
    <w:rsid w:val="00482079"/>
    <w:rPr>
      <w:color w:val="0000FF"/>
      <w:u w:val="single"/>
    </w:rPr>
  </w:style>
  <w:style w:type="character" w:styleId="af7">
    <w:name w:val="annotation reference"/>
    <w:qFormat/>
    <w:rsid w:val="00482079"/>
    <w:rPr>
      <w:sz w:val="21"/>
      <w:szCs w:val="21"/>
    </w:rPr>
  </w:style>
  <w:style w:type="table" w:styleId="af8">
    <w:name w:val="Table Grid"/>
    <w:basedOn w:val="a4"/>
    <w:qFormat/>
    <w:rsid w:val="00482079"/>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8">
    <w:name w:val="列出段落 Char"/>
    <w:link w:val="12"/>
    <w:qFormat/>
    <w:rsid w:val="00482079"/>
    <w:rPr>
      <w:rFonts w:ascii="Calibri" w:hAnsi="Calibri"/>
    </w:rPr>
  </w:style>
  <w:style w:type="paragraph" w:customStyle="1" w:styleId="12">
    <w:name w:val="列出段落1"/>
    <w:basedOn w:val="a1"/>
    <w:link w:val="Char8"/>
    <w:qFormat/>
    <w:rsid w:val="00482079"/>
    <w:pPr>
      <w:ind w:firstLineChars="200" w:firstLine="420"/>
    </w:pPr>
    <w:rPr>
      <w:rFonts w:ascii="Calibri" w:eastAsiaTheme="minorEastAsia" w:hAnsi="Calibri" w:cstheme="minorBidi"/>
      <w:szCs w:val="22"/>
    </w:rPr>
  </w:style>
  <w:style w:type="character" w:customStyle="1" w:styleId="param-value">
    <w:name w:val="param-value"/>
    <w:basedOn w:val="a3"/>
    <w:qFormat/>
    <w:rsid w:val="00482079"/>
  </w:style>
  <w:style w:type="character" w:customStyle="1" w:styleId="FontStyle36">
    <w:name w:val="Font Style36"/>
    <w:qFormat/>
    <w:rsid w:val="00482079"/>
    <w:rPr>
      <w:rFonts w:ascii="宋体" w:eastAsia="宋体" w:cs="宋体"/>
      <w:sz w:val="16"/>
      <w:szCs w:val="16"/>
    </w:rPr>
  </w:style>
  <w:style w:type="character" w:customStyle="1" w:styleId="FontStyle28">
    <w:name w:val="Font Style28"/>
    <w:qFormat/>
    <w:rsid w:val="00482079"/>
    <w:rPr>
      <w:rFonts w:ascii="Constantia" w:hAnsi="Constantia" w:cs="Constantia"/>
      <w:sz w:val="28"/>
      <w:szCs w:val="28"/>
    </w:rPr>
  </w:style>
  <w:style w:type="character" w:customStyle="1" w:styleId="FontStyle30">
    <w:name w:val="Font Style30"/>
    <w:qFormat/>
    <w:rsid w:val="00482079"/>
    <w:rPr>
      <w:rFonts w:ascii="宋体" w:eastAsia="宋体" w:cs="宋体"/>
      <w:sz w:val="14"/>
      <w:szCs w:val="14"/>
    </w:rPr>
  </w:style>
  <w:style w:type="character" w:customStyle="1" w:styleId="FontStyle37">
    <w:name w:val="Font Style37"/>
    <w:qFormat/>
    <w:rsid w:val="00482079"/>
    <w:rPr>
      <w:rFonts w:ascii="Arial" w:hAnsi="Arial" w:cs="Arial"/>
      <w:sz w:val="16"/>
      <w:szCs w:val="16"/>
    </w:rPr>
  </w:style>
  <w:style w:type="character" w:customStyle="1" w:styleId="apple-converted-space">
    <w:name w:val="apple-converted-space"/>
    <w:qFormat/>
    <w:rsid w:val="00482079"/>
  </w:style>
  <w:style w:type="character" w:customStyle="1" w:styleId="2Char3">
    <w:name w:val="标题 2 Char"/>
    <w:uiPriority w:val="9"/>
    <w:qFormat/>
    <w:rsid w:val="00482079"/>
    <w:rPr>
      <w:rFonts w:ascii="Arial" w:eastAsia="黑体" w:hAnsi="Arial"/>
      <w:b/>
      <w:kern w:val="2"/>
      <w:sz w:val="32"/>
      <w:lang w:val="en-US" w:eastAsia="zh-CN"/>
    </w:rPr>
  </w:style>
  <w:style w:type="character" w:customStyle="1" w:styleId="FontStyle29">
    <w:name w:val="Font Style29"/>
    <w:qFormat/>
    <w:rsid w:val="00482079"/>
    <w:rPr>
      <w:rFonts w:ascii="Arial" w:hAnsi="Arial" w:cs="Arial"/>
      <w:sz w:val="14"/>
      <w:szCs w:val="14"/>
    </w:rPr>
  </w:style>
  <w:style w:type="character" w:customStyle="1" w:styleId="style4">
    <w:name w:val="style4"/>
    <w:qFormat/>
    <w:rsid w:val="00482079"/>
  </w:style>
  <w:style w:type="character" w:customStyle="1" w:styleId="PlainTextChar">
    <w:name w:val="Plain Text Char"/>
    <w:qFormat/>
    <w:locked/>
    <w:rsid w:val="00482079"/>
    <w:rPr>
      <w:rFonts w:ascii="宋体" w:eastAsia="宋体" w:hAnsi="Courier New"/>
      <w:kern w:val="2"/>
      <w:sz w:val="21"/>
      <w:lang w:val="en-US" w:eastAsia="zh-CN" w:bidi="ar-SA"/>
    </w:rPr>
  </w:style>
  <w:style w:type="paragraph" w:customStyle="1" w:styleId="Style10">
    <w:name w:val="Style10"/>
    <w:basedOn w:val="a1"/>
    <w:qFormat/>
    <w:rsid w:val="00482079"/>
    <w:pPr>
      <w:adjustRightInd w:val="0"/>
      <w:jc w:val="left"/>
    </w:pPr>
    <w:rPr>
      <w:rFonts w:ascii="宋体"/>
      <w:kern w:val="0"/>
      <w:sz w:val="24"/>
    </w:rPr>
  </w:style>
  <w:style w:type="paragraph" w:customStyle="1" w:styleId="af9">
    <w:name w:val="文档正文"/>
    <w:basedOn w:val="a1"/>
    <w:qFormat/>
    <w:rsid w:val="00482079"/>
    <w:pPr>
      <w:adjustRightInd w:val="0"/>
      <w:spacing w:line="480" w:lineRule="atLeast"/>
      <w:ind w:firstLine="567"/>
      <w:textAlignment w:val="baseline"/>
    </w:pPr>
    <w:rPr>
      <w:rFonts w:ascii="仿宋_GB2312"/>
      <w:kern w:val="0"/>
      <w:szCs w:val="20"/>
    </w:rPr>
  </w:style>
  <w:style w:type="paragraph" w:customStyle="1" w:styleId="Style11">
    <w:name w:val="Style11"/>
    <w:basedOn w:val="a1"/>
    <w:qFormat/>
    <w:rsid w:val="00482079"/>
    <w:pPr>
      <w:adjustRightInd w:val="0"/>
      <w:spacing w:line="446" w:lineRule="exact"/>
      <w:jc w:val="left"/>
    </w:pPr>
    <w:rPr>
      <w:rFonts w:ascii="宋体"/>
      <w:kern w:val="0"/>
      <w:sz w:val="24"/>
    </w:rPr>
  </w:style>
  <w:style w:type="paragraph" w:customStyle="1" w:styleId="TOC1">
    <w:name w:val="TOC 标题1"/>
    <w:basedOn w:val="10"/>
    <w:next w:val="a1"/>
    <w:uiPriority w:val="39"/>
    <w:qFormat/>
    <w:rsid w:val="00482079"/>
    <w:pPr>
      <w:widowControl/>
      <w:spacing w:before="480" w:after="0" w:line="276" w:lineRule="auto"/>
      <w:jc w:val="left"/>
      <w:outlineLvl w:val="9"/>
    </w:pPr>
    <w:rPr>
      <w:rFonts w:ascii="Cambria" w:hAnsi="Cambria"/>
      <w:color w:val="365F91"/>
      <w:kern w:val="0"/>
      <w:sz w:val="28"/>
      <w:szCs w:val="28"/>
    </w:rPr>
  </w:style>
  <w:style w:type="paragraph" w:customStyle="1" w:styleId="CharChar1CharCharCharCharCharChar">
    <w:name w:val="Char Char1 Char Char Char Char Char Char"/>
    <w:basedOn w:val="a1"/>
    <w:qFormat/>
    <w:rsid w:val="00482079"/>
    <w:pPr>
      <w:widowControl/>
      <w:jc w:val="center"/>
    </w:pPr>
    <w:rPr>
      <w:rFonts w:ascii="宋体" w:hAnsi="宋体"/>
      <w:b/>
      <w:kern w:val="0"/>
      <w:sz w:val="24"/>
      <w:lang w:eastAsia="en-US"/>
    </w:rPr>
  </w:style>
  <w:style w:type="paragraph" w:customStyle="1" w:styleId="afa">
    <w:name w:val="表格正文"/>
    <w:qFormat/>
    <w:rsid w:val="00482079"/>
    <w:pPr>
      <w:spacing w:line="0" w:lineRule="atLeast"/>
    </w:pPr>
    <w:rPr>
      <w:rFonts w:ascii="Times New Roman" w:eastAsia="宋体" w:hAnsi="Times New Roman" w:cs="Times New Roman"/>
      <w:kern w:val="0"/>
      <w:sz w:val="24"/>
      <w:szCs w:val="24"/>
      <w:lang w:bidi="he-IL"/>
    </w:rPr>
  </w:style>
  <w:style w:type="paragraph" w:customStyle="1" w:styleId="Style9">
    <w:name w:val="Style9"/>
    <w:basedOn w:val="a1"/>
    <w:qFormat/>
    <w:rsid w:val="00482079"/>
    <w:pPr>
      <w:adjustRightInd w:val="0"/>
      <w:jc w:val="left"/>
    </w:pPr>
    <w:rPr>
      <w:rFonts w:ascii="宋体"/>
      <w:kern w:val="0"/>
      <w:sz w:val="24"/>
    </w:rPr>
  </w:style>
  <w:style w:type="paragraph" w:customStyle="1" w:styleId="CharCharCharCharCharCharCharCharCharCharCharCharChar">
    <w:name w:val="Char Char Char Char Char Char Char Char Char Char Char Char Char"/>
    <w:basedOn w:val="a1"/>
    <w:qFormat/>
    <w:rsid w:val="00482079"/>
    <w:pPr>
      <w:widowControl/>
      <w:spacing w:after="160" w:line="240" w:lineRule="exact"/>
      <w:jc w:val="left"/>
    </w:pPr>
    <w:rPr>
      <w:rFonts w:ascii="Verdana" w:hAnsi="Verdana"/>
      <w:kern w:val="0"/>
      <w:sz w:val="20"/>
      <w:szCs w:val="20"/>
      <w:lang w:eastAsia="en-US"/>
    </w:rPr>
  </w:style>
  <w:style w:type="paragraph" w:customStyle="1" w:styleId="Char9">
    <w:name w:val="Char"/>
    <w:basedOn w:val="a1"/>
    <w:qFormat/>
    <w:rsid w:val="00482079"/>
    <w:pPr>
      <w:tabs>
        <w:tab w:val="left" w:pos="360"/>
      </w:tabs>
    </w:pPr>
    <w:rPr>
      <w:sz w:val="24"/>
    </w:rPr>
  </w:style>
  <w:style w:type="paragraph" w:customStyle="1" w:styleId="Default">
    <w:name w:val="Default"/>
    <w:qFormat/>
    <w:rsid w:val="00482079"/>
    <w:pPr>
      <w:widowControl w:val="0"/>
      <w:autoSpaceDE w:val="0"/>
      <w:autoSpaceDN w:val="0"/>
      <w:adjustRightInd w:val="0"/>
    </w:pPr>
    <w:rPr>
      <w:rFonts w:ascii="仿宋" w:eastAsia="仿宋" w:hAnsi="Times New Roman" w:cs="仿宋"/>
      <w:color w:val="000000"/>
      <w:kern w:val="0"/>
      <w:sz w:val="24"/>
      <w:szCs w:val="24"/>
    </w:rPr>
  </w:style>
  <w:style w:type="paragraph" w:customStyle="1" w:styleId="a">
    <w:name w:val="我的样式"/>
    <w:basedOn w:val="10"/>
    <w:next w:val="a1"/>
    <w:qFormat/>
    <w:rsid w:val="00482079"/>
    <w:pPr>
      <w:numPr>
        <w:numId w:val="1"/>
      </w:numPr>
      <w:spacing w:line="360" w:lineRule="auto"/>
    </w:pPr>
    <w:rPr>
      <w:rFonts w:ascii="仿宋_GB2312" w:eastAsia="仿宋_GB2312"/>
      <w:sz w:val="32"/>
      <w:szCs w:val="30"/>
    </w:rPr>
  </w:style>
  <w:style w:type="paragraph" w:customStyle="1" w:styleId="a0">
    <w:name w:val="要点标题"/>
    <w:basedOn w:val="a1"/>
    <w:qFormat/>
    <w:rsid w:val="00482079"/>
    <w:pPr>
      <w:numPr>
        <w:numId w:val="2"/>
      </w:numPr>
      <w:jc w:val="left"/>
    </w:pPr>
    <w:rPr>
      <w:rFonts w:ascii="宋体" w:hAnsi="宋体"/>
      <w:b/>
      <w:sz w:val="24"/>
    </w:rPr>
  </w:style>
  <w:style w:type="paragraph" w:customStyle="1" w:styleId="ParaCharCharCharCharCharCharCharCharChar1CharCharCharCharCharCharChar">
    <w:name w:val="默认段落字体 Para Char Char Char Char Char Char Char Char Char1 Char Char Char Char Char Char Char"/>
    <w:basedOn w:val="a7"/>
    <w:qFormat/>
    <w:rsid w:val="00482079"/>
    <w:rPr>
      <w:rFonts w:ascii="Tahoma" w:hAnsi="Tahoma"/>
      <w:sz w:val="24"/>
    </w:rPr>
  </w:style>
  <w:style w:type="paragraph" w:customStyle="1" w:styleId="Char10">
    <w:name w:val="正文（缩进） Char1"/>
    <w:basedOn w:val="a1"/>
    <w:qFormat/>
    <w:rsid w:val="00482079"/>
    <w:pPr>
      <w:spacing w:beforeLines="50" w:afterLines="50" w:line="360" w:lineRule="auto"/>
      <w:ind w:firstLineChars="200" w:firstLine="480"/>
    </w:pPr>
    <w:rPr>
      <w:sz w:val="24"/>
    </w:rPr>
  </w:style>
  <w:style w:type="paragraph" w:customStyle="1" w:styleId="Style12">
    <w:name w:val="Style12"/>
    <w:basedOn w:val="a1"/>
    <w:qFormat/>
    <w:rsid w:val="00482079"/>
    <w:pPr>
      <w:adjustRightInd w:val="0"/>
      <w:jc w:val="left"/>
    </w:pPr>
    <w:rPr>
      <w:rFonts w:ascii="宋体"/>
      <w:kern w:val="0"/>
      <w:sz w:val="24"/>
    </w:rPr>
  </w:style>
  <w:style w:type="paragraph" w:customStyle="1" w:styleId="CharCharCharChar">
    <w:name w:val="Char Char Char Char"/>
    <w:basedOn w:val="a7"/>
    <w:qFormat/>
    <w:rsid w:val="00482079"/>
    <w:pPr>
      <w:adjustRightInd w:val="0"/>
      <w:snapToGrid w:val="0"/>
      <w:spacing w:line="360" w:lineRule="auto"/>
    </w:pPr>
    <w:rPr>
      <w:rFonts w:ascii="Tahoma" w:hAnsi="Tahoma"/>
      <w:sz w:val="24"/>
    </w:rPr>
  </w:style>
  <w:style w:type="paragraph" w:customStyle="1" w:styleId="Char11">
    <w:name w:val="Char1"/>
    <w:basedOn w:val="a1"/>
    <w:qFormat/>
    <w:rsid w:val="00482079"/>
    <w:pPr>
      <w:tabs>
        <w:tab w:val="left" w:pos="840"/>
      </w:tabs>
      <w:ind w:left="840" w:hanging="420"/>
    </w:pPr>
    <w:rPr>
      <w:sz w:val="24"/>
    </w:rPr>
  </w:style>
  <w:style w:type="paragraph" w:customStyle="1" w:styleId="CharCharChar1CharCharCharChar">
    <w:name w:val="Char Char Char1 Char Char Char Char"/>
    <w:basedOn w:val="a1"/>
    <w:qFormat/>
    <w:rsid w:val="00482079"/>
    <w:pPr>
      <w:widowControl/>
      <w:spacing w:after="160" w:line="240" w:lineRule="exact"/>
      <w:jc w:val="left"/>
    </w:pPr>
    <w:rPr>
      <w:rFonts w:ascii="宋体" w:hAnsi="宋体"/>
      <w:b/>
      <w:kern w:val="0"/>
      <w:sz w:val="28"/>
      <w:szCs w:val="28"/>
    </w:rPr>
  </w:style>
  <w:style w:type="paragraph" w:customStyle="1" w:styleId="1">
    <w:name w:val="标题1"/>
    <w:basedOn w:val="10"/>
    <w:next w:val="a1"/>
    <w:qFormat/>
    <w:rsid w:val="00482079"/>
    <w:pPr>
      <w:numPr>
        <w:numId w:val="3"/>
      </w:numPr>
      <w:adjustRightInd w:val="0"/>
      <w:spacing w:line="578" w:lineRule="atLeast"/>
      <w:jc w:val="left"/>
      <w:textAlignment w:val="baseline"/>
    </w:pPr>
  </w:style>
  <w:style w:type="paragraph" w:customStyle="1" w:styleId="afb">
    <w:name w:val="正文（无缩进）"/>
    <w:basedOn w:val="a1"/>
    <w:qFormat/>
    <w:rsid w:val="00482079"/>
    <w:pPr>
      <w:spacing w:line="360" w:lineRule="auto"/>
    </w:pPr>
    <w:rPr>
      <w:rFonts w:ascii="Calibri" w:hAnsi="Calibri"/>
      <w:sz w:val="24"/>
      <w:szCs w:val="21"/>
    </w:rPr>
  </w:style>
  <w:style w:type="paragraph" w:customStyle="1" w:styleId="Char20">
    <w:name w:val="Char2"/>
    <w:basedOn w:val="a1"/>
    <w:qFormat/>
    <w:rsid w:val="00482079"/>
    <w:pPr>
      <w:tabs>
        <w:tab w:val="left" w:pos="420"/>
      </w:tabs>
      <w:ind w:left="420" w:firstLineChars="200" w:hanging="420"/>
      <w:jc w:val="left"/>
    </w:pPr>
    <w:rPr>
      <w:szCs w:val="20"/>
    </w:rPr>
  </w:style>
  <w:style w:type="paragraph" w:customStyle="1" w:styleId="afc">
    <w:name w:val="普通正文"/>
    <w:basedOn w:val="a1"/>
    <w:qFormat/>
    <w:rsid w:val="00482079"/>
    <w:pPr>
      <w:adjustRightInd w:val="0"/>
      <w:spacing w:before="120" w:after="120" w:line="360" w:lineRule="auto"/>
      <w:ind w:firstLine="480"/>
      <w:jc w:val="left"/>
      <w:textAlignment w:val="baseline"/>
    </w:pPr>
    <w:rPr>
      <w:rFonts w:ascii="Arial" w:hAnsi="Arial"/>
      <w:kern w:val="0"/>
      <w:sz w:val="24"/>
    </w:rPr>
  </w:style>
  <w:style w:type="paragraph" w:customStyle="1" w:styleId="561">
    <w:name w:val="正文_56_1"/>
    <w:qFormat/>
    <w:rsid w:val="00482079"/>
    <w:pPr>
      <w:widowControl w:val="0"/>
      <w:jc w:val="both"/>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0"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qFormat="1"/>
    <w:lsdException w:name="header" w:qFormat="1"/>
    <w:lsdException w:name="footer" w:qFormat="1"/>
    <w:lsdException w:name="caption" w:uiPriority="35" w:qFormat="1"/>
    <w:lsdException w:name="annotation reference" w:uiPriority="0" w:qFormat="1"/>
    <w:lsdException w:name="page number" w:qFormat="1"/>
    <w:lsdException w:name="Title" w:semiHidden="0" w:uiPriority="0" w:unhideWhenUsed="0" w:qFormat="1"/>
    <w:lsdException w:name="Default Paragraph Font" w:uiPriority="1"/>
    <w:lsdException w:name="Body Text" w:qFormat="1"/>
    <w:lsdException w:name="Body Text Indent" w:uiPriority="0" w:qFormat="1"/>
    <w:lsdException w:name="Subtitle" w:semiHidden="0" w:uiPriority="11" w:unhideWhenUsed="0" w:qFormat="1"/>
    <w:lsdException w:name="Body Text First Indent 2" w:uiPriority="0" w:qFormat="1"/>
    <w:lsdException w:name="Body Text 2" w:qFormat="1"/>
    <w:lsdException w:name="Body Text 3" w:uiPriority="0" w:qFormat="1"/>
    <w:lsdException w:name="Body Text Indent 2" w:uiPriority="0" w:qFormat="1"/>
    <w:lsdException w:name="Body Text Indent 3" w:qFormat="1"/>
    <w:lsdException w:name="Block Text"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uiPriority="0" w:qFormat="1"/>
    <w:lsdException w:name="Balloon Text" w:uiPriority="0" w:qFormat="1"/>
    <w:lsdException w:name="Table Grid" w:uiPriority="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82079"/>
    <w:pPr>
      <w:widowControl w:val="0"/>
      <w:jc w:val="both"/>
    </w:pPr>
    <w:rPr>
      <w:rFonts w:ascii="Times New Roman" w:eastAsia="宋体" w:hAnsi="Times New Roman" w:cs="Times New Roman"/>
      <w:szCs w:val="24"/>
    </w:rPr>
  </w:style>
  <w:style w:type="paragraph" w:styleId="10">
    <w:name w:val="heading 1"/>
    <w:basedOn w:val="a1"/>
    <w:next w:val="a1"/>
    <w:link w:val="1Char"/>
    <w:qFormat/>
    <w:rsid w:val="00482079"/>
    <w:pPr>
      <w:keepNext/>
      <w:keepLines/>
      <w:spacing w:before="340" w:after="330" w:line="578" w:lineRule="auto"/>
      <w:outlineLvl w:val="0"/>
    </w:pPr>
    <w:rPr>
      <w:b/>
      <w:bCs/>
      <w:kern w:val="44"/>
      <w:sz w:val="44"/>
      <w:szCs w:val="44"/>
    </w:rPr>
  </w:style>
  <w:style w:type="paragraph" w:styleId="2">
    <w:name w:val="heading 2"/>
    <w:basedOn w:val="a1"/>
    <w:next w:val="a2"/>
    <w:link w:val="2Char1"/>
    <w:uiPriority w:val="9"/>
    <w:qFormat/>
    <w:rsid w:val="00482079"/>
    <w:pPr>
      <w:keepNext/>
      <w:keepLines/>
      <w:spacing w:before="260" w:after="260" w:line="413" w:lineRule="auto"/>
      <w:outlineLvl w:val="1"/>
    </w:pPr>
    <w:rPr>
      <w:rFonts w:ascii="Arial" w:eastAsia="黑体" w:hAnsi="Arial"/>
      <w:b/>
      <w:sz w:val="32"/>
      <w:szCs w:val="20"/>
    </w:rPr>
  </w:style>
  <w:style w:type="paragraph" w:styleId="3">
    <w:name w:val="heading 3"/>
    <w:basedOn w:val="a1"/>
    <w:next w:val="a1"/>
    <w:link w:val="3Char"/>
    <w:uiPriority w:val="9"/>
    <w:qFormat/>
    <w:rsid w:val="00482079"/>
    <w:pPr>
      <w:keepNext/>
      <w:keepLines/>
      <w:spacing w:before="260" w:after="260" w:line="413" w:lineRule="auto"/>
      <w:outlineLvl w:val="2"/>
    </w:pPr>
    <w:rPr>
      <w:rFonts w:ascii="Arial" w:hAnsi="Arial"/>
      <w:b/>
      <w:sz w:val="32"/>
      <w:szCs w:val="20"/>
    </w:rPr>
  </w:style>
  <w:style w:type="paragraph" w:styleId="4">
    <w:name w:val="heading 4"/>
    <w:basedOn w:val="a1"/>
    <w:next w:val="a1"/>
    <w:link w:val="4Char"/>
    <w:uiPriority w:val="9"/>
    <w:qFormat/>
    <w:rsid w:val="00482079"/>
    <w:pPr>
      <w:keepNext/>
      <w:keepLines/>
      <w:spacing w:before="280" w:after="290" w:line="376" w:lineRule="auto"/>
      <w:outlineLvl w:val="3"/>
    </w:pPr>
    <w:rPr>
      <w:rFonts w:ascii="Cambria" w:hAnsi="Cambria"/>
      <w:b/>
      <w:bCs/>
      <w:sz w:val="28"/>
      <w:szCs w:val="28"/>
    </w:rPr>
  </w:style>
  <w:style w:type="paragraph" w:styleId="5">
    <w:name w:val="heading 5"/>
    <w:basedOn w:val="a1"/>
    <w:next w:val="a1"/>
    <w:link w:val="5Char"/>
    <w:uiPriority w:val="9"/>
    <w:qFormat/>
    <w:rsid w:val="00482079"/>
    <w:pPr>
      <w:keepNext/>
      <w:keepLines/>
      <w:spacing w:before="280" w:after="290" w:line="376" w:lineRule="auto"/>
      <w:outlineLvl w:val="4"/>
    </w:pPr>
    <w:rPr>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basedOn w:val="a3"/>
    <w:link w:val="10"/>
    <w:qFormat/>
    <w:rsid w:val="00482079"/>
    <w:rPr>
      <w:rFonts w:ascii="Times New Roman" w:eastAsia="宋体" w:hAnsi="Times New Roman" w:cs="Times New Roman"/>
      <w:b/>
      <w:bCs/>
      <w:kern w:val="44"/>
      <w:sz w:val="44"/>
      <w:szCs w:val="44"/>
    </w:rPr>
  </w:style>
  <w:style w:type="character" w:customStyle="1" w:styleId="2Char1">
    <w:name w:val="标题 2 Char1"/>
    <w:basedOn w:val="a3"/>
    <w:link w:val="2"/>
    <w:uiPriority w:val="9"/>
    <w:rsid w:val="00482079"/>
    <w:rPr>
      <w:rFonts w:ascii="Arial" w:eastAsia="黑体" w:hAnsi="Arial" w:cs="Times New Roman"/>
      <w:b/>
      <w:sz w:val="32"/>
      <w:szCs w:val="20"/>
    </w:rPr>
  </w:style>
  <w:style w:type="character" w:customStyle="1" w:styleId="3Char">
    <w:name w:val="标题 3 Char"/>
    <w:basedOn w:val="a3"/>
    <w:link w:val="3"/>
    <w:uiPriority w:val="9"/>
    <w:qFormat/>
    <w:rsid w:val="00482079"/>
    <w:rPr>
      <w:rFonts w:ascii="Arial" w:eastAsia="宋体" w:hAnsi="Arial" w:cs="Times New Roman"/>
      <w:b/>
      <w:sz w:val="32"/>
      <w:szCs w:val="20"/>
    </w:rPr>
  </w:style>
  <w:style w:type="character" w:customStyle="1" w:styleId="4Char">
    <w:name w:val="标题 4 Char"/>
    <w:basedOn w:val="a3"/>
    <w:link w:val="4"/>
    <w:uiPriority w:val="9"/>
    <w:qFormat/>
    <w:rsid w:val="00482079"/>
    <w:rPr>
      <w:rFonts w:ascii="Cambria" w:eastAsia="宋体" w:hAnsi="Cambria" w:cs="Times New Roman"/>
      <w:b/>
      <w:bCs/>
      <w:sz w:val="28"/>
      <w:szCs w:val="28"/>
    </w:rPr>
  </w:style>
  <w:style w:type="character" w:customStyle="1" w:styleId="5Char">
    <w:name w:val="标题 5 Char"/>
    <w:basedOn w:val="a3"/>
    <w:link w:val="5"/>
    <w:uiPriority w:val="9"/>
    <w:qFormat/>
    <w:rsid w:val="00482079"/>
    <w:rPr>
      <w:rFonts w:ascii="Times New Roman" w:eastAsia="宋体" w:hAnsi="Times New Roman" w:cs="Times New Roman"/>
      <w:b/>
      <w:bCs/>
      <w:sz w:val="28"/>
      <w:szCs w:val="28"/>
    </w:rPr>
  </w:style>
  <w:style w:type="paragraph" w:styleId="a2">
    <w:name w:val="Normal Indent"/>
    <w:basedOn w:val="a1"/>
    <w:qFormat/>
    <w:rsid w:val="00482079"/>
    <w:pPr>
      <w:ind w:firstLine="420"/>
    </w:pPr>
    <w:rPr>
      <w:szCs w:val="20"/>
    </w:rPr>
  </w:style>
  <w:style w:type="paragraph" w:styleId="a6">
    <w:name w:val="caption"/>
    <w:basedOn w:val="a1"/>
    <w:next w:val="a1"/>
    <w:uiPriority w:val="35"/>
    <w:qFormat/>
    <w:rsid w:val="00482079"/>
    <w:pPr>
      <w:spacing w:beforeLines="50" w:afterLines="50" w:line="360" w:lineRule="auto"/>
      <w:jc w:val="center"/>
    </w:pPr>
    <w:rPr>
      <w:rFonts w:ascii="Arial" w:hAnsi="Arial" w:cs="Arial"/>
      <w:sz w:val="24"/>
      <w:szCs w:val="20"/>
    </w:rPr>
  </w:style>
  <w:style w:type="paragraph" w:styleId="a7">
    <w:name w:val="Document Map"/>
    <w:basedOn w:val="a1"/>
    <w:link w:val="Char"/>
    <w:semiHidden/>
    <w:qFormat/>
    <w:rsid w:val="00482079"/>
    <w:pPr>
      <w:shd w:val="clear" w:color="auto" w:fill="000080"/>
    </w:pPr>
  </w:style>
  <w:style w:type="character" w:customStyle="1" w:styleId="Char">
    <w:name w:val="文档结构图 Char"/>
    <w:basedOn w:val="a3"/>
    <w:link w:val="a7"/>
    <w:semiHidden/>
    <w:rsid w:val="00482079"/>
    <w:rPr>
      <w:rFonts w:ascii="Times New Roman" w:eastAsia="宋体" w:hAnsi="Times New Roman" w:cs="Times New Roman"/>
      <w:szCs w:val="24"/>
      <w:shd w:val="clear" w:color="auto" w:fill="000080"/>
    </w:rPr>
  </w:style>
  <w:style w:type="paragraph" w:styleId="a8">
    <w:name w:val="annotation text"/>
    <w:basedOn w:val="a1"/>
    <w:link w:val="Char0"/>
    <w:uiPriority w:val="99"/>
    <w:unhideWhenUsed/>
    <w:qFormat/>
    <w:rsid w:val="00482079"/>
    <w:pPr>
      <w:jc w:val="left"/>
    </w:pPr>
  </w:style>
  <w:style w:type="character" w:customStyle="1" w:styleId="Char0">
    <w:name w:val="批注文字 Char"/>
    <w:basedOn w:val="a3"/>
    <w:link w:val="a8"/>
    <w:uiPriority w:val="99"/>
    <w:qFormat/>
    <w:rsid w:val="00482079"/>
    <w:rPr>
      <w:rFonts w:ascii="Times New Roman" w:eastAsia="宋体" w:hAnsi="Times New Roman" w:cs="Times New Roman"/>
      <w:szCs w:val="24"/>
    </w:rPr>
  </w:style>
  <w:style w:type="paragraph" w:styleId="30">
    <w:name w:val="Body Text 3"/>
    <w:basedOn w:val="a1"/>
    <w:link w:val="3Char0"/>
    <w:qFormat/>
    <w:rsid w:val="00482079"/>
    <w:rPr>
      <w:rFonts w:ascii="楷体_GB2312" w:eastAsia="楷体_GB2312" w:hAnsi="Arial" w:cs="Arial"/>
      <w:b/>
      <w:bCs/>
      <w:color w:val="000000"/>
      <w:sz w:val="24"/>
    </w:rPr>
  </w:style>
  <w:style w:type="character" w:customStyle="1" w:styleId="3Char0">
    <w:name w:val="正文文本 3 Char"/>
    <w:basedOn w:val="a3"/>
    <w:link w:val="30"/>
    <w:rsid w:val="00482079"/>
    <w:rPr>
      <w:rFonts w:ascii="楷体_GB2312" w:eastAsia="楷体_GB2312" w:hAnsi="Arial" w:cs="Arial"/>
      <w:b/>
      <w:bCs/>
      <w:color w:val="000000"/>
      <w:sz w:val="24"/>
      <w:szCs w:val="24"/>
    </w:rPr>
  </w:style>
  <w:style w:type="paragraph" w:styleId="a9">
    <w:name w:val="Body Text"/>
    <w:basedOn w:val="a1"/>
    <w:link w:val="Char1"/>
    <w:uiPriority w:val="99"/>
    <w:qFormat/>
    <w:rsid w:val="00482079"/>
    <w:pPr>
      <w:tabs>
        <w:tab w:val="left" w:pos="2020"/>
        <w:tab w:val="center" w:pos="4535"/>
      </w:tabs>
      <w:spacing w:line="500" w:lineRule="exact"/>
      <w:outlineLvl w:val="0"/>
    </w:pPr>
    <w:rPr>
      <w:rFonts w:ascii="华文彩云" w:eastAsia="华文彩云" w:hAnsi="宋体"/>
      <w:bCs/>
      <w:color w:val="000000"/>
      <w:sz w:val="28"/>
    </w:rPr>
  </w:style>
  <w:style w:type="character" w:customStyle="1" w:styleId="Char1">
    <w:name w:val="正文文本 Char"/>
    <w:basedOn w:val="a3"/>
    <w:link w:val="a9"/>
    <w:uiPriority w:val="99"/>
    <w:rsid w:val="00482079"/>
    <w:rPr>
      <w:rFonts w:ascii="华文彩云" w:eastAsia="华文彩云" w:hAnsi="宋体" w:cs="Times New Roman"/>
      <w:bCs/>
      <w:color w:val="000000"/>
      <w:sz w:val="28"/>
      <w:szCs w:val="24"/>
    </w:rPr>
  </w:style>
  <w:style w:type="paragraph" w:styleId="aa">
    <w:name w:val="Body Text Indent"/>
    <w:basedOn w:val="a1"/>
    <w:link w:val="Char2"/>
    <w:qFormat/>
    <w:rsid w:val="00482079"/>
    <w:pPr>
      <w:ind w:firstLine="630"/>
    </w:pPr>
    <w:rPr>
      <w:rFonts w:ascii="楷体_GB2312" w:eastAsia="楷体_GB2312"/>
      <w:sz w:val="32"/>
      <w:szCs w:val="20"/>
    </w:rPr>
  </w:style>
  <w:style w:type="character" w:customStyle="1" w:styleId="Char2">
    <w:name w:val="正文文本缩进 Char"/>
    <w:basedOn w:val="a3"/>
    <w:link w:val="aa"/>
    <w:rsid w:val="00482079"/>
    <w:rPr>
      <w:rFonts w:ascii="楷体_GB2312" w:eastAsia="楷体_GB2312" w:hAnsi="Times New Roman" w:cs="Times New Roman"/>
      <w:sz w:val="32"/>
      <w:szCs w:val="20"/>
    </w:rPr>
  </w:style>
  <w:style w:type="paragraph" w:styleId="ab">
    <w:name w:val="Block Text"/>
    <w:basedOn w:val="a1"/>
    <w:qFormat/>
    <w:rsid w:val="00482079"/>
    <w:pPr>
      <w:adjustRightInd w:val="0"/>
      <w:ind w:left="420" w:right="33"/>
      <w:jc w:val="left"/>
      <w:textAlignment w:val="baseline"/>
    </w:pPr>
    <w:rPr>
      <w:kern w:val="0"/>
      <w:sz w:val="24"/>
      <w:szCs w:val="20"/>
    </w:rPr>
  </w:style>
  <w:style w:type="paragraph" w:styleId="31">
    <w:name w:val="toc 3"/>
    <w:basedOn w:val="a1"/>
    <w:next w:val="a1"/>
    <w:uiPriority w:val="39"/>
    <w:qFormat/>
    <w:rsid w:val="00482079"/>
    <w:pPr>
      <w:tabs>
        <w:tab w:val="right" w:leader="dot" w:pos="9344"/>
      </w:tabs>
      <w:spacing w:line="300" w:lineRule="auto"/>
    </w:pPr>
    <w:rPr>
      <w:rFonts w:ascii="楷体" w:eastAsia="楷体" w:hAnsi="楷体" w:cs="Arial"/>
      <w:b/>
      <w:szCs w:val="21"/>
    </w:rPr>
  </w:style>
  <w:style w:type="paragraph" w:styleId="ac">
    <w:name w:val="Plain Text"/>
    <w:basedOn w:val="a1"/>
    <w:link w:val="Char3"/>
    <w:qFormat/>
    <w:rsid w:val="00482079"/>
    <w:rPr>
      <w:rFonts w:ascii="宋体" w:hAnsi="Courier New"/>
      <w:szCs w:val="20"/>
    </w:rPr>
  </w:style>
  <w:style w:type="character" w:customStyle="1" w:styleId="Char3">
    <w:name w:val="纯文本 Char"/>
    <w:basedOn w:val="a3"/>
    <w:link w:val="ac"/>
    <w:qFormat/>
    <w:rsid w:val="00482079"/>
    <w:rPr>
      <w:rFonts w:ascii="宋体" w:eastAsia="宋体" w:hAnsi="Courier New" w:cs="Times New Roman"/>
      <w:szCs w:val="20"/>
    </w:rPr>
  </w:style>
  <w:style w:type="paragraph" w:styleId="20">
    <w:name w:val="Body Text Indent 2"/>
    <w:basedOn w:val="a1"/>
    <w:link w:val="2Char"/>
    <w:qFormat/>
    <w:rsid w:val="00482079"/>
    <w:pPr>
      <w:spacing w:after="120" w:line="480" w:lineRule="auto"/>
      <w:ind w:leftChars="200" w:left="420"/>
    </w:pPr>
  </w:style>
  <w:style w:type="character" w:customStyle="1" w:styleId="2Char">
    <w:name w:val="正文文本缩进 2 Char"/>
    <w:basedOn w:val="a3"/>
    <w:link w:val="20"/>
    <w:rsid w:val="00482079"/>
    <w:rPr>
      <w:rFonts w:ascii="Times New Roman" w:eastAsia="宋体" w:hAnsi="Times New Roman" w:cs="Times New Roman"/>
      <w:szCs w:val="24"/>
    </w:rPr>
  </w:style>
  <w:style w:type="paragraph" w:styleId="ad">
    <w:name w:val="Balloon Text"/>
    <w:basedOn w:val="a1"/>
    <w:link w:val="Char4"/>
    <w:semiHidden/>
    <w:qFormat/>
    <w:rsid w:val="00482079"/>
    <w:rPr>
      <w:sz w:val="18"/>
      <w:szCs w:val="18"/>
    </w:rPr>
  </w:style>
  <w:style w:type="character" w:customStyle="1" w:styleId="Char4">
    <w:name w:val="批注框文本 Char"/>
    <w:basedOn w:val="a3"/>
    <w:link w:val="ad"/>
    <w:semiHidden/>
    <w:rsid w:val="00482079"/>
    <w:rPr>
      <w:rFonts w:ascii="Times New Roman" w:eastAsia="宋体" w:hAnsi="Times New Roman" w:cs="Times New Roman"/>
      <w:sz w:val="18"/>
      <w:szCs w:val="18"/>
    </w:rPr>
  </w:style>
  <w:style w:type="paragraph" w:styleId="ae">
    <w:name w:val="footer"/>
    <w:basedOn w:val="a1"/>
    <w:link w:val="Char5"/>
    <w:uiPriority w:val="99"/>
    <w:qFormat/>
    <w:rsid w:val="00482079"/>
    <w:pPr>
      <w:tabs>
        <w:tab w:val="center" w:pos="4153"/>
        <w:tab w:val="right" w:pos="8306"/>
      </w:tabs>
      <w:snapToGrid w:val="0"/>
      <w:jc w:val="left"/>
    </w:pPr>
    <w:rPr>
      <w:sz w:val="18"/>
      <w:szCs w:val="18"/>
    </w:rPr>
  </w:style>
  <w:style w:type="character" w:customStyle="1" w:styleId="Char5">
    <w:name w:val="页脚 Char"/>
    <w:basedOn w:val="a3"/>
    <w:link w:val="ae"/>
    <w:uiPriority w:val="99"/>
    <w:qFormat/>
    <w:rsid w:val="00482079"/>
    <w:rPr>
      <w:rFonts w:ascii="Times New Roman" w:eastAsia="宋体" w:hAnsi="Times New Roman" w:cs="Times New Roman"/>
      <w:sz w:val="18"/>
      <w:szCs w:val="18"/>
    </w:rPr>
  </w:style>
  <w:style w:type="paragraph" w:styleId="21">
    <w:name w:val="Body Text First Indent 2"/>
    <w:basedOn w:val="aa"/>
    <w:link w:val="2Char0"/>
    <w:qFormat/>
    <w:rsid w:val="00482079"/>
    <w:pPr>
      <w:widowControl/>
      <w:spacing w:after="120"/>
      <w:ind w:leftChars="200" w:left="420" w:firstLineChars="200" w:firstLine="420"/>
    </w:pPr>
    <w:rPr>
      <w:rFonts w:ascii="仿宋_GB2312" w:eastAsia="仿宋_GB2312"/>
      <w:color w:val="FF6600"/>
      <w:sz w:val="21"/>
    </w:rPr>
  </w:style>
  <w:style w:type="character" w:customStyle="1" w:styleId="2Char0">
    <w:name w:val="正文首行缩进 2 Char"/>
    <w:basedOn w:val="Char2"/>
    <w:link w:val="21"/>
    <w:rsid w:val="00482079"/>
    <w:rPr>
      <w:rFonts w:ascii="仿宋_GB2312" w:eastAsia="仿宋_GB2312" w:hAnsi="Times New Roman" w:cs="Times New Roman"/>
      <w:color w:val="FF6600"/>
      <w:sz w:val="32"/>
      <w:szCs w:val="20"/>
    </w:rPr>
  </w:style>
  <w:style w:type="paragraph" w:styleId="af">
    <w:name w:val="header"/>
    <w:basedOn w:val="a1"/>
    <w:link w:val="Char6"/>
    <w:uiPriority w:val="99"/>
    <w:qFormat/>
    <w:rsid w:val="00482079"/>
    <w:pPr>
      <w:pBdr>
        <w:bottom w:val="single" w:sz="6" w:space="1" w:color="auto"/>
      </w:pBdr>
      <w:tabs>
        <w:tab w:val="center" w:pos="4153"/>
        <w:tab w:val="right" w:pos="8306"/>
      </w:tabs>
      <w:snapToGrid w:val="0"/>
      <w:jc w:val="center"/>
    </w:pPr>
    <w:rPr>
      <w:sz w:val="18"/>
      <w:szCs w:val="18"/>
    </w:rPr>
  </w:style>
  <w:style w:type="character" w:customStyle="1" w:styleId="Char6">
    <w:name w:val="页眉 Char"/>
    <w:basedOn w:val="a3"/>
    <w:link w:val="af"/>
    <w:uiPriority w:val="99"/>
    <w:qFormat/>
    <w:rsid w:val="00482079"/>
    <w:rPr>
      <w:rFonts w:ascii="Times New Roman" w:eastAsia="宋体" w:hAnsi="Times New Roman" w:cs="Times New Roman"/>
      <w:sz w:val="18"/>
      <w:szCs w:val="18"/>
    </w:rPr>
  </w:style>
  <w:style w:type="paragraph" w:styleId="11">
    <w:name w:val="toc 1"/>
    <w:basedOn w:val="a1"/>
    <w:next w:val="a1"/>
    <w:uiPriority w:val="39"/>
    <w:qFormat/>
    <w:rsid w:val="00482079"/>
    <w:rPr>
      <w:rFonts w:eastAsia="楷体"/>
      <w:b/>
      <w:sz w:val="28"/>
    </w:rPr>
  </w:style>
  <w:style w:type="paragraph" w:styleId="32">
    <w:name w:val="Body Text Indent 3"/>
    <w:basedOn w:val="a1"/>
    <w:link w:val="3Char1"/>
    <w:uiPriority w:val="99"/>
    <w:qFormat/>
    <w:rsid w:val="00482079"/>
    <w:pPr>
      <w:ind w:firstLineChars="200" w:firstLine="420"/>
    </w:pPr>
    <w:rPr>
      <w:rFonts w:eastAsia="楷体_GB2312"/>
    </w:rPr>
  </w:style>
  <w:style w:type="character" w:customStyle="1" w:styleId="3Char1">
    <w:name w:val="正文文本缩进 3 Char"/>
    <w:basedOn w:val="a3"/>
    <w:link w:val="32"/>
    <w:uiPriority w:val="99"/>
    <w:rsid w:val="00482079"/>
    <w:rPr>
      <w:rFonts w:ascii="Times New Roman" w:eastAsia="楷体_GB2312" w:hAnsi="Times New Roman" w:cs="Times New Roman"/>
      <w:szCs w:val="24"/>
    </w:rPr>
  </w:style>
  <w:style w:type="paragraph" w:styleId="22">
    <w:name w:val="toc 2"/>
    <w:basedOn w:val="a1"/>
    <w:next w:val="a1"/>
    <w:semiHidden/>
    <w:qFormat/>
    <w:rsid w:val="00482079"/>
    <w:pPr>
      <w:ind w:leftChars="200" w:left="420"/>
    </w:pPr>
    <w:rPr>
      <w:szCs w:val="20"/>
    </w:rPr>
  </w:style>
  <w:style w:type="paragraph" w:styleId="23">
    <w:name w:val="Body Text 2"/>
    <w:basedOn w:val="a1"/>
    <w:link w:val="2Char2"/>
    <w:uiPriority w:val="99"/>
    <w:qFormat/>
    <w:rsid w:val="00482079"/>
    <w:pPr>
      <w:spacing w:line="440" w:lineRule="exact"/>
    </w:pPr>
    <w:rPr>
      <w:rFonts w:ascii="楷体_GB2312" w:eastAsia="楷体_GB2312"/>
      <w:sz w:val="28"/>
    </w:rPr>
  </w:style>
  <w:style w:type="character" w:customStyle="1" w:styleId="2Char2">
    <w:name w:val="正文文本 2 Char"/>
    <w:basedOn w:val="a3"/>
    <w:link w:val="23"/>
    <w:uiPriority w:val="99"/>
    <w:rsid w:val="00482079"/>
    <w:rPr>
      <w:rFonts w:ascii="楷体_GB2312" w:eastAsia="楷体_GB2312" w:hAnsi="Times New Roman" w:cs="Times New Roman"/>
      <w:sz w:val="28"/>
      <w:szCs w:val="24"/>
    </w:rPr>
  </w:style>
  <w:style w:type="paragraph" w:styleId="af0">
    <w:name w:val="Normal (Web)"/>
    <w:basedOn w:val="a1"/>
    <w:qFormat/>
    <w:rsid w:val="00482079"/>
    <w:pPr>
      <w:widowControl/>
      <w:spacing w:before="100" w:beforeAutospacing="1" w:after="100" w:afterAutospacing="1"/>
      <w:jc w:val="left"/>
    </w:pPr>
    <w:rPr>
      <w:rFonts w:ascii="宋体" w:hAnsi="宋体" w:cs="宋体"/>
      <w:kern w:val="0"/>
      <w:sz w:val="24"/>
    </w:rPr>
  </w:style>
  <w:style w:type="paragraph" w:styleId="af1">
    <w:name w:val="Title"/>
    <w:basedOn w:val="a1"/>
    <w:next w:val="a1"/>
    <w:link w:val="Char7"/>
    <w:qFormat/>
    <w:rsid w:val="00482079"/>
    <w:pPr>
      <w:spacing w:before="240" w:after="60"/>
      <w:jc w:val="center"/>
      <w:outlineLvl w:val="0"/>
    </w:pPr>
    <w:rPr>
      <w:rFonts w:ascii="Cambria" w:hAnsi="Cambria"/>
      <w:b/>
      <w:bCs/>
      <w:sz w:val="32"/>
      <w:szCs w:val="32"/>
    </w:rPr>
  </w:style>
  <w:style w:type="character" w:customStyle="1" w:styleId="Char7">
    <w:name w:val="标题 Char"/>
    <w:basedOn w:val="a3"/>
    <w:link w:val="af1"/>
    <w:qFormat/>
    <w:rsid w:val="00482079"/>
    <w:rPr>
      <w:rFonts w:ascii="Cambria" w:eastAsia="宋体" w:hAnsi="Cambria" w:cs="Times New Roman"/>
      <w:b/>
      <w:bCs/>
      <w:sz w:val="32"/>
      <w:szCs w:val="32"/>
    </w:rPr>
  </w:style>
  <w:style w:type="character" w:styleId="af2">
    <w:name w:val="Strong"/>
    <w:uiPriority w:val="22"/>
    <w:qFormat/>
    <w:rsid w:val="00482079"/>
    <w:rPr>
      <w:b/>
      <w:bCs/>
    </w:rPr>
  </w:style>
  <w:style w:type="character" w:styleId="af3">
    <w:name w:val="page number"/>
    <w:basedOn w:val="a3"/>
    <w:uiPriority w:val="99"/>
    <w:qFormat/>
    <w:rsid w:val="00482079"/>
  </w:style>
  <w:style w:type="character" w:styleId="af4">
    <w:name w:val="FollowedHyperlink"/>
    <w:qFormat/>
    <w:rsid w:val="00482079"/>
    <w:rPr>
      <w:color w:val="800080"/>
      <w:u w:val="single"/>
    </w:rPr>
  </w:style>
  <w:style w:type="character" w:styleId="af5">
    <w:name w:val="Emphasis"/>
    <w:qFormat/>
    <w:rsid w:val="00482079"/>
    <w:rPr>
      <w:i/>
      <w:iCs/>
    </w:rPr>
  </w:style>
  <w:style w:type="character" w:styleId="af6">
    <w:name w:val="Hyperlink"/>
    <w:uiPriority w:val="99"/>
    <w:qFormat/>
    <w:rsid w:val="00482079"/>
    <w:rPr>
      <w:color w:val="0000FF"/>
      <w:u w:val="single"/>
    </w:rPr>
  </w:style>
  <w:style w:type="character" w:styleId="af7">
    <w:name w:val="annotation reference"/>
    <w:qFormat/>
    <w:rsid w:val="00482079"/>
    <w:rPr>
      <w:sz w:val="21"/>
      <w:szCs w:val="21"/>
    </w:rPr>
  </w:style>
  <w:style w:type="table" w:styleId="af8">
    <w:name w:val="Table Grid"/>
    <w:basedOn w:val="a4"/>
    <w:qFormat/>
    <w:rsid w:val="00482079"/>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8">
    <w:name w:val="列出段落 Char"/>
    <w:link w:val="12"/>
    <w:qFormat/>
    <w:rsid w:val="00482079"/>
    <w:rPr>
      <w:rFonts w:ascii="Calibri" w:hAnsi="Calibri"/>
    </w:rPr>
  </w:style>
  <w:style w:type="paragraph" w:customStyle="1" w:styleId="12">
    <w:name w:val="列出段落1"/>
    <w:basedOn w:val="a1"/>
    <w:link w:val="Char8"/>
    <w:qFormat/>
    <w:rsid w:val="00482079"/>
    <w:pPr>
      <w:ind w:firstLineChars="200" w:firstLine="420"/>
    </w:pPr>
    <w:rPr>
      <w:rFonts w:ascii="Calibri" w:eastAsiaTheme="minorEastAsia" w:hAnsi="Calibri" w:cstheme="minorBidi"/>
      <w:szCs w:val="22"/>
    </w:rPr>
  </w:style>
  <w:style w:type="character" w:customStyle="1" w:styleId="param-value">
    <w:name w:val="param-value"/>
    <w:basedOn w:val="a3"/>
    <w:qFormat/>
    <w:rsid w:val="00482079"/>
  </w:style>
  <w:style w:type="character" w:customStyle="1" w:styleId="FontStyle36">
    <w:name w:val="Font Style36"/>
    <w:qFormat/>
    <w:rsid w:val="00482079"/>
    <w:rPr>
      <w:rFonts w:ascii="宋体" w:eastAsia="宋体" w:cs="宋体"/>
      <w:sz w:val="16"/>
      <w:szCs w:val="16"/>
    </w:rPr>
  </w:style>
  <w:style w:type="character" w:customStyle="1" w:styleId="FontStyle28">
    <w:name w:val="Font Style28"/>
    <w:qFormat/>
    <w:rsid w:val="00482079"/>
    <w:rPr>
      <w:rFonts w:ascii="Constantia" w:hAnsi="Constantia" w:cs="Constantia"/>
      <w:sz w:val="28"/>
      <w:szCs w:val="28"/>
    </w:rPr>
  </w:style>
  <w:style w:type="character" w:customStyle="1" w:styleId="FontStyle30">
    <w:name w:val="Font Style30"/>
    <w:qFormat/>
    <w:rsid w:val="00482079"/>
    <w:rPr>
      <w:rFonts w:ascii="宋体" w:eastAsia="宋体" w:cs="宋体"/>
      <w:sz w:val="14"/>
      <w:szCs w:val="14"/>
    </w:rPr>
  </w:style>
  <w:style w:type="character" w:customStyle="1" w:styleId="FontStyle37">
    <w:name w:val="Font Style37"/>
    <w:qFormat/>
    <w:rsid w:val="00482079"/>
    <w:rPr>
      <w:rFonts w:ascii="Arial" w:hAnsi="Arial" w:cs="Arial"/>
      <w:sz w:val="16"/>
      <w:szCs w:val="16"/>
    </w:rPr>
  </w:style>
  <w:style w:type="character" w:customStyle="1" w:styleId="apple-converted-space">
    <w:name w:val="apple-converted-space"/>
    <w:qFormat/>
    <w:rsid w:val="00482079"/>
  </w:style>
  <w:style w:type="character" w:customStyle="1" w:styleId="2Char3">
    <w:name w:val="标题 2 Char"/>
    <w:uiPriority w:val="9"/>
    <w:qFormat/>
    <w:rsid w:val="00482079"/>
    <w:rPr>
      <w:rFonts w:ascii="Arial" w:eastAsia="黑体" w:hAnsi="Arial"/>
      <w:b/>
      <w:kern w:val="2"/>
      <w:sz w:val="32"/>
      <w:lang w:val="en-US" w:eastAsia="zh-CN"/>
    </w:rPr>
  </w:style>
  <w:style w:type="character" w:customStyle="1" w:styleId="FontStyle29">
    <w:name w:val="Font Style29"/>
    <w:qFormat/>
    <w:rsid w:val="00482079"/>
    <w:rPr>
      <w:rFonts w:ascii="Arial" w:hAnsi="Arial" w:cs="Arial"/>
      <w:sz w:val="14"/>
      <w:szCs w:val="14"/>
    </w:rPr>
  </w:style>
  <w:style w:type="character" w:customStyle="1" w:styleId="style4">
    <w:name w:val="style4"/>
    <w:qFormat/>
    <w:rsid w:val="00482079"/>
  </w:style>
  <w:style w:type="character" w:customStyle="1" w:styleId="PlainTextChar">
    <w:name w:val="Plain Text Char"/>
    <w:qFormat/>
    <w:locked/>
    <w:rsid w:val="00482079"/>
    <w:rPr>
      <w:rFonts w:ascii="宋体" w:eastAsia="宋体" w:hAnsi="Courier New"/>
      <w:kern w:val="2"/>
      <w:sz w:val="21"/>
      <w:lang w:val="en-US" w:eastAsia="zh-CN" w:bidi="ar-SA"/>
    </w:rPr>
  </w:style>
  <w:style w:type="paragraph" w:customStyle="1" w:styleId="Style10">
    <w:name w:val="Style10"/>
    <w:basedOn w:val="a1"/>
    <w:qFormat/>
    <w:rsid w:val="00482079"/>
    <w:pPr>
      <w:adjustRightInd w:val="0"/>
      <w:jc w:val="left"/>
    </w:pPr>
    <w:rPr>
      <w:rFonts w:ascii="宋体"/>
      <w:kern w:val="0"/>
      <w:sz w:val="24"/>
    </w:rPr>
  </w:style>
  <w:style w:type="paragraph" w:customStyle="1" w:styleId="af9">
    <w:name w:val="文档正文"/>
    <w:basedOn w:val="a1"/>
    <w:qFormat/>
    <w:rsid w:val="00482079"/>
    <w:pPr>
      <w:adjustRightInd w:val="0"/>
      <w:spacing w:line="480" w:lineRule="atLeast"/>
      <w:ind w:firstLine="567"/>
      <w:textAlignment w:val="baseline"/>
    </w:pPr>
    <w:rPr>
      <w:rFonts w:ascii="仿宋_GB2312"/>
      <w:kern w:val="0"/>
      <w:szCs w:val="20"/>
    </w:rPr>
  </w:style>
  <w:style w:type="paragraph" w:customStyle="1" w:styleId="Style11">
    <w:name w:val="Style11"/>
    <w:basedOn w:val="a1"/>
    <w:qFormat/>
    <w:rsid w:val="00482079"/>
    <w:pPr>
      <w:adjustRightInd w:val="0"/>
      <w:spacing w:line="446" w:lineRule="exact"/>
      <w:jc w:val="left"/>
    </w:pPr>
    <w:rPr>
      <w:rFonts w:ascii="宋体"/>
      <w:kern w:val="0"/>
      <w:sz w:val="24"/>
    </w:rPr>
  </w:style>
  <w:style w:type="paragraph" w:customStyle="1" w:styleId="TOC1">
    <w:name w:val="TOC 标题1"/>
    <w:basedOn w:val="10"/>
    <w:next w:val="a1"/>
    <w:uiPriority w:val="39"/>
    <w:qFormat/>
    <w:rsid w:val="00482079"/>
    <w:pPr>
      <w:widowControl/>
      <w:spacing w:before="480" w:after="0" w:line="276" w:lineRule="auto"/>
      <w:jc w:val="left"/>
      <w:outlineLvl w:val="9"/>
    </w:pPr>
    <w:rPr>
      <w:rFonts w:ascii="Cambria" w:hAnsi="Cambria"/>
      <w:color w:val="365F91"/>
      <w:kern w:val="0"/>
      <w:sz w:val="28"/>
      <w:szCs w:val="28"/>
    </w:rPr>
  </w:style>
  <w:style w:type="paragraph" w:customStyle="1" w:styleId="CharChar1CharCharCharCharCharChar">
    <w:name w:val="Char Char1 Char Char Char Char Char Char"/>
    <w:basedOn w:val="a1"/>
    <w:qFormat/>
    <w:rsid w:val="00482079"/>
    <w:pPr>
      <w:widowControl/>
      <w:jc w:val="center"/>
    </w:pPr>
    <w:rPr>
      <w:rFonts w:ascii="宋体" w:hAnsi="宋体"/>
      <w:b/>
      <w:kern w:val="0"/>
      <w:sz w:val="24"/>
      <w:lang w:eastAsia="en-US"/>
    </w:rPr>
  </w:style>
  <w:style w:type="paragraph" w:customStyle="1" w:styleId="afa">
    <w:name w:val="表格正文"/>
    <w:qFormat/>
    <w:rsid w:val="00482079"/>
    <w:pPr>
      <w:spacing w:line="0" w:lineRule="atLeast"/>
    </w:pPr>
    <w:rPr>
      <w:rFonts w:ascii="Times New Roman" w:eastAsia="宋体" w:hAnsi="Times New Roman" w:cs="Times New Roman"/>
      <w:kern w:val="0"/>
      <w:sz w:val="24"/>
      <w:szCs w:val="24"/>
      <w:lang w:bidi="he-IL"/>
    </w:rPr>
  </w:style>
  <w:style w:type="paragraph" w:customStyle="1" w:styleId="Style9">
    <w:name w:val="Style9"/>
    <w:basedOn w:val="a1"/>
    <w:qFormat/>
    <w:rsid w:val="00482079"/>
    <w:pPr>
      <w:adjustRightInd w:val="0"/>
      <w:jc w:val="left"/>
    </w:pPr>
    <w:rPr>
      <w:rFonts w:ascii="宋体"/>
      <w:kern w:val="0"/>
      <w:sz w:val="24"/>
    </w:rPr>
  </w:style>
  <w:style w:type="paragraph" w:customStyle="1" w:styleId="CharCharCharCharCharCharCharCharCharCharCharCharChar">
    <w:name w:val="Char Char Char Char Char Char Char Char Char Char Char Char Char"/>
    <w:basedOn w:val="a1"/>
    <w:qFormat/>
    <w:rsid w:val="00482079"/>
    <w:pPr>
      <w:widowControl/>
      <w:spacing w:after="160" w:line="240" w:lineRule="exact"/>
      <w:jc w:val="left"/>
    </w:pPr>
    <w:rPr>
      <w:rFonts w:ascii="Verdana" w:hAnsi="Verdana"/>
      <w:kern w:val="0"/>
      <w:sz w:val="20"/>
      <w:szCs w:val="20"/>
      <w:lang w:eastAsia="en-US"/>
    </w:rPr>
  </w:style>
  <w:style w:type="paragraph" w:customStyle="1" w:styleId="Char9">
    <w:name w:val="Char"/>
    <w:basedOn w:val="a1"/>
    <w:qFormat/>
    <w:rsid w:val="00482079"/>
    <w:pPr>
      <w:tabs>
        <w:tab w:val="left" w:pos="360"/>
      </w:tabs>
    </w:pPr>
    <w:rPr>
      <w:sz w:val="24"/>
    </w:rPr>
  </w:style>
  <w:style w:type="paragraph" w:customStyle="1" w:styleId="Default">
    <w:name w:val="Default"/>
    <w:qFormat/>
    <w:rsid w:val="00482079"/>
    <w:pPr>
      <w:widowControl w:val="0"/>
      <w:autoSpaceDE w:val="0"/>
      <w:autoSpaceDN w:val="0"/>
      <w:adjustRightInd w:val="0"/>
    </w:pPr>
    <w:rPr>
      <w:rFonts w:ascii="仿宋" w:eastAsia="仿宋" w:hAnsi="Times New Roman" w:cs="仿宋"/>
      <w:color w:val="000000"/>
      <w:kern w:val="0"/>
      <w:sz w:val="24"/>
      <w:szCs w:val="24"/>
    </w:rPr>
  </w:style>
  <w:style w:type="paragraph" w:customStyle="1" w:styleId="a">
    <w:name w:val="我的样式"/>
    <w:basedOn w:val="10"/>
    <w:next w:val="a1"/>
    <w:qFormat/>
    <w:rsid w:val="00482079"/>
    <w:pPr>
      <w:numPr>
        <w:numId w:val="1"/>
      </w:numPr>
      <w:spacing w:line="360" w:lineRule="auto"/>
    </w:pPr>
    <w:rPr>
      <w:rFonts w:ascii="仿宋_GB2312" w:eastAsia="仿宋_GB2312"/>
      <w:sz w:val="32"/>
      <w:szCs w:val="30"/>
    </w:rPr>
  </w:style>
  <w:style w:type="paragraph" w:customStyle="1" w:styleId="a0">
    <w:name w:val="要点标题"/>
    <w:basedOn w:val="a1"/>
    <w:qFormat/>
    <w:rsid w:val="00482079"/>
    <w:pPr>
      <w:numPr>
        <w:numId w:val="2"/>
      </w:numPr>
      <w:jc w:val="left"/>
    </w:pPr>
    <w:rPr>
      <w:rFonts w:ascii="宋体" w:hAnsi="宋体"/>
      <w:b/>
      <w:sz w:val="24"/>
    </w:rPr>
  </w:style>
  <w:style w:type="paragraph" w:customStyle="1" w:styleId="ParaCharCharCharCharCharCharCharCharChar1CharCharCharCharCharCharChar">
    <w:name w:val="默认段落字体 Para Char Char Char Char Char Char Char Char Char1 Char Char Char Char Char Char Char"/>
    <w:basedOn w:val="a7"/>
    <w:qFormat/>
    <w:rsid w:val="00482079"/>
    <w:rPr>
      <w:rFonts w:ascii="Tahoma" w:hAnsi="Tahoma"/>
      <w:sz w:val="24"/>
    </w:rPr>
  </w:style>
  <w:style w:type="paragraph" w:customStyle="1" w:styleId="Char10">
    <w:name w:val="正文（缩进） Char1"/>
    <w:basedOn w:val="a1"/>
    <w:qFormat/>
    <w:rsid w:val="00482079"/>
    <w:pPr>
      <w:spacing w:beforeLines="50" w:afterLines="50" w:line="360" w:lineRule="auto"/>
      <w:ind w:firstLineChars="200" w:firstLine="480"/>
    </w:pPr>
    <w:rPr>
      <w:sz w:val="24"/>
    </w:rPr>
  </w:style>
  <w:style w:type="paragraph" w:customStyle="1" w:styleId="Style12">
    <w:name w:val="Style12"/>
    <w:basedOn w:val="a1"/>
    <w:qFormat/>
    <w:rsid w:val="00482079"/>
    <w:pPr>
      <w:adjustRightInd w:val="0"/>
      <w:jc w:val="left"/>
    </w:pPr>
    <w:rPr>
      <w:rFonts w:ascii="宋体"/>
      <w:kern w:val="0"/>
      <w:sz w:val="24"/>
    </w:rPr>
  </w:style>
  <w:style w:type="paragraph" w:customStyle="1" w:styleId="CharCharCharChar">
    <w:name w:val="Char Char Char Char"/>
    <w:basedOn w:val="a7"/>
    <w:qFormat/>
    <w:rsid w:val="00482079"/>
    <w:pPr>
      <w:adjustRightInd w:val="0"/>
      <w:snapToGrid w:val="0"/>
      <w:spacing w:line="360" w:lineRule="auto"/>
    </w:pPr>
    <w:rPr>
      <w:rFonts w:ascii="Tahoma" w:hAnsi="Tahoma"/>
      <w:sz w:val="24"/>
    </w:rPr>
  </w:style>
  <w:style w:type="paragraph" w:customStyle="1" w:styleId="Char11">
    <w:name w:val="Char1"/>
    <w:basedOn w:val="a1"/>
    <w:qFormat/>
    <w:rsid w:val="00482079"/>
    <w:pPr>
      <w:tabs>
        <w:tab w:val="left" w:pos="840"/>
      </w:tabs>
      <w:ind w:left="840" w:hanging="420"/>
    </w:pPr>
    <w:rPr>
      <w:sz w:val="24"/>
    </w:rPr>
  </w:style>
  <w:style w:type="paragraph" w:customStyle="1" w:styleId="CharCharChar1CharCharCharChar">
    <w:name w:val="Char Char Char1 Char Char Char Char"/>
    <w:basedOn w:val="a1"/>
    <w:qFormat/>
    <w:rsid w:val="00482079"/>
    <w:pPr>
      <w:widowControl/>
      <w:spacing w:after="160" w:line="240" w:lineRule="exact"/>
      <w:jc w:val="left"/>
    </w:pPr>
    <w:rPr>
      <w:rFonts w:ascii="宋体" w:hAnsi="宋体"/>
      <w:b/>
      <w:kern w:val="0"/>
      <w:sz w:val="28"/>
      <w:szCs w:val="28"/>
    </w:rPr>
  </w:style>
  <w:style w:type="paragraph" w:customStyle="1" w:styleId="1">
    <w:name w:val="标题1"/>
    <w:basedOn w:val="10"/>
    <w:next w:val="a1"/>
    <w:qFormat/>
    <w:rsid w:val="00482079"/>
    <w:pPr>
      <w:numPr>
        <w:numId w:val="3"/>
      </w:numPr>
      <w:adjustRightInd w:val="0"/>
      <w:spacing w:line="578" w:lineRule="atLeast"/>
      <w:jc w:val="left"/>
      <w:textAlignment w:val="baseline"/>
    </w:pPr>
  </w:style>
  <w:style w:type="paragraph" w:customStyle="1" w:styleId="afb">
    <w:name w:val="正文（无缩进）"/>
    <w:basedOn w:val="a1"/>
    <w:qFormat/>
    <w:rsid w:val="00482079"/>
    <w:pPr>
      <w:spacing w:line="360" w:lineRule="auto"/>
    </w:pPr>
    <w:rPr>
      <w:rFonts w:ascii="Calibri" w:hAnsi="Calibri"/>
      <w:sz w:val="24"/>
      <w:szCs w:val="21"/>
    </w:rPr>
  </w:style>
  <w:style w:type="paragraph" w:customStyle="1" w:styleId="Char20">
    <w:name w:val="Char2"/>
    <w:basedOn w:val="a1"/>
    <w:qFormat/>
    <w:rsid w:val="00482079"/>
    <w:pPr>
      <w:tabs>
        <w:tab w:val="left" w:pos="420"/>
      </w:tabs>
      <w:ind w:left="420" w:firstLineChars="200" w:hanging="420"/>
      <w:jc w:val="left"/>
    </w:pPr>
    <w:rPr>
      <w:szCs w:val="20"/>
    </w:rPr>
  </w:style>
  <w:style w:type="paragraph" w:customStyle="1" w:styleId="afc">
    <w:name w:val="普通正文"/>
    <w:basedOn w:val="a1"/>
    <w:qFormat/>
    <w:rsid w:val="00482079"/>
    <w:pPr>
      <w:adjustRightInd w:val="0"/>
      <w:spacing w:before="120" w:after="120" w:line="360" w:lineRule="auto"/>
      <w:ind w:firstLine="480"/>
      <w:jc w:val="left"/>
      <w:textAlignment w:val="baseline"/>
    </w:pPr>
    <w:rPr>
      <w:rFonts w:ascii="Arial" w:hAnsi="Arial"/>
      <w:kern w:val="0"/>
      <w:sz w:val="24"/>
    </w:rPr>
  </w:style>
  <w:style w:type="paragraph" w:customStyle="1" w:styleId="561">
    <w:name w:val="正文_56_1"/>
    <w:qFormat/>
    <w:rsid w:val="00482079"/>
    <w:pPr>
      <w:widowControl w:val="0"/>
      <w:jc w:val="both"/>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41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ztb.hytc.edu.c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ztb.hytc.edu.cn/" TargetMode="External"/><Relationship Id="rId4" Type="http://schemas.openxmlformats.org/officeDocument/2006/relationships/settings" Target="settings.xml"/><Relationship Id="rId9" Type="http://schemas.openxmlformats.org/officeDocument/2006/relationships/hyperlink" Target="http://ztb.hytc.edu.cn/"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20</Pages>
  <Words>1482</Words>
  <Characters>8449</Characters>
  <Application>Microsoft Office Word</Application>
  <DocSecurity>0</DocSecurity>
  <Lines>70</Lines>
  <Paragraphs>19</Paragraphs>
  <ScaleCrop>false</ScaleCrop>
  <Company/>
  <LinksUpToDate>false</LinksUpToDate>
  <CharactersWithSpaces>9912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Ward</dc:creator>
  <cp:lastModifiedBy>李枫</cp:lastModifiedBy>
  <cp:revision>7</cp:revision>
  <dcterms:created xsi:type="dcterms:W3CDTF">2018-07-06T08:02:00Z</dcterms:created>
  <dcterms:modified xsi:type="dcterms:W3CDTF">2018-08-08T09:42:00Z</dcterms:modified>
</cp:coreProperties>
</file>